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4FD3C" w14:textId="77777777" w:rsidR="002545DC" w:rsidRPr="00D40F7E" w:rsidRDefault="002545DC" w:rsidP="002545DC">
      <w:pPr>
        <w:spacing w:after="0" w:line="240" w:lineRule="auto"/>
        <w:ind w:right="-113"/>
        <w:jc w:val="both"/>
        <w:rPr>
          <w:rFonts w:eastAsia="Times New Roman" w:cstheme="minorHAnsi"/>
          <w:sz w:val="24"/>
          <w:szCs w:val="24"/>
          <w:lang w:eastAsia="hr-HR"/>
        </w:rPr>
      </w:pPr>
      <w:bookmarkStart w:id="0" w:name="_GoBack"/>
      <w:bookmarkEnd w:id="0"/>
      <w:r w:rsidRPr="00D40F7E">
        <w:rPr>
          <w:rFonts w:eastAsia="Times New Roman" w:cstheme="minorHAnsi"/>
          <w:sz w:val="24"/>
          <w:szCs w:val="24"/>
          <w:lang w:eastAsia="hr-HR"/>
        </w:rPr>
        <w:t>OSNOVNA ŠKOLA METERIZE, ŠIBENIK</w:t>
      </w:r>
    </w:p>
    <w:p w14:paraId="00DAC5A4" w14:textId="77777777" w:rsidR="002545DC" w:rsidRPr="00D40F7E" w:rsidRDefault="002545DC" w:rsidP="002545DC">
      <w:pPr>
        <w:spacing w:after="0" w:line="240" w:lineRule="auto"/>
        <w:ind w:right="-113"/>
        <w:jc w:val="both"/>
        <w:rPr>
          <w:rFonts w:eastAsia="Times New Roman" w:cstheme="minorHAnsi"/>
          <w:sz w:val="24"/>
          <w:szCs w:val="24"/>
          <w:lang w:eastAsia="hr-HR"/>
        </w:rPr>
      </w:pPr>
      <w:r w:rsidRPr="00D40F7E">
        <w:rPr>
          <w:rFonts w:eastAsia="Times New Roman" w:cstheme="minorHAnsi"/>
          <w:sz w:val="24"/>
          <w:szCs w:val="24"/>
          <w:lang w:eastAsia="hr-HR"/>
        </w:rPr>
        <w:t>PUT KROZ METERIZE 48</w:t>
      </w:r>
    </w:p>
    <w:p w14:paraId="2B3A1F7C" w14:textId="06D3A7D8" w:rsidR="002545DC" w:rsidRPr="00D40F7E" w:rsidRDefault="002545DC" w:rsidP="002545DC">
      <w:pPr>
        <w:spacing w:after="0" w:line="240" w:lineRule="auto"/>
        <w:ind w:right="-113"/>
        <w:jc w:val="both"/>
        <w:rPr>
          <w:rFonts w:eastAsia="Times New Roman" w:cstheme="minorHAnsi"/>
          <w:sz w:val="24"/>
          <w:szCs w:val="24"/>
          <w:u w:val="single"/>
          <w:lang w:eastAsia="hr-HR"/>
        </w:rPr>
      </w:pPr>
      <w:r w:rsidRPr="00D40F7E">
        <w:rPr>
          <w:rFonts w:eastAsia="Times New Roman" w:cstheme="minorHAnsi"/>
          <w:sz w:val="24"/>
          <w:szCs w:val="24"/>
          <w:lang w:eastAsia="hr-HR"/>
        </w:rPr>
        <w:t>KLASA: 011-03/23-02/01</w:t>
      </w:r>
    </w:p>
    <w:p w14:paraId="6FD6958F" w14:textId="1EC7514A" w:rsidR="002545DC" w:rsidRPr="00D40F7E" w:rsidRDefault="002545DC" w:rsidP="002545DC">
      <w:pPr>
        <w:spacing w:after="0" w:line="240" w:lineRule="auto"/>
        <w:ind w:right="-113"/>
        <w:jc w:val="both"/>
        <w:rPr>
          <w:rFonts w:eastAsia="Times New Roman" w:cstheme="minorHAnsi"/>
          <w:sz w:val="24"/>
          <w:szCs w:val="24"/>
          <w:u w:val="single"/>
          <w:lang w:eastAsia="hr-HR"/>
        </w:rPr>
      </w:pPr>
      <w:r w:rsidRPr="00D40F7E">
        <w:rPr>
          <w:rFonts w:eastAsia="Times New Roman" w:cstheme="minorHAnsi"/>
          <w:sz w:val="24"/>
          <w:szCs w:val="24"/>
          <w:lang w:eastAsia="hr-HR"/>
        </w:rPr>
        <w:t>URBROJ: 2182-1-41-01-23-01</w:t>
      </w:r>
    </w:p>
    <w:p w14:paraId="16349406" w14:textId="0A3FE51F" w:rsidR="002545DC" w:rsidRPr="00D40F7E" w:rsidRDefault="002545DC" w:rsidP="002545DC">
      <w:pPr>
        <w:widowControl w:val="0"/>
        <w:spacing w:after="0" w:line="240" w:lineRule="auto"/>
        <w:rPr>
          <w:rFonts w:eastAsia="Times New Roman" w:cstheme="minorHAnsi"/>
          <w:noProof/>
          <w:snapToGrid w:val="0"/>
          <w:sz w:val="24"/>
          <w:szCs w:val="24"/>
          <w:lang w:eastAsia="hr-HR"/>
        </w:rPr>
      </w:pPr>
      <w:r w:rsidRPr="00D40F7E">
        <w:rPr>
          <w:rFonts w:eastAsia="Times New Roman" w:cstheme="minorHAnsi"/>
          <w:noProof/>
          <w:snapToGrid w:val="0"/>
          <w:sz w:val="24"/>
          <w:szCs w:val="24"/>
          <w:lang w:eastAsia="hr-HR"/>
        </w:rPr>
        <w:t xml:space="preserve">Šibenik, </w:t>
      </w:r>
      <w:r w:rsidR="002A514C">
        <w:rPr>
          <w:rFonts w:eastAsia="Times New Roman" w:cstheme="minorHAnsi"/>
          <w:noProof/>
          <w:snapToGrid w:val="0"/>
          <w:sz w:val="24"/>
          <w:szCs w:val="24"/>
          <w:lang w:eastAsia="hr-HR"/>
        </w:rPr>
        <w:t>28.</w:t>
      </w:r>
      <w:r w:rsidRPr="00D40F7E">
        <w:rPr>
          <w:rFonts w:eastAsia="Times New Roman" w:cstheme="minorHAnsi"/>
          <w:noProof/>
          <w:snapToGrid w:val="0"/>
          <w:sz w:val="24"/>
          <w:szCs w:val="24"/>
          <w:lang w:eastAsia="hr-HR"/>
        </w:rPr>
        <w:t xml:space="preserve"> lipnja 2023.</w:t>
      </w:r>
    </w:p>
    <w:p w14:paraId="4ACC0759" w14:textId="77777777" w:rsidR="002545DC" w:rsidRPr="00D40F7E" w:rsidRDefault="002545DC" w:rsidP="002545DC">
      <w:pPr>
        <w:spacing w:after="0" w:line="240" w:lineRule="auto"/>
        <w:jc w:val="both"/>
        <w:rPr>
          <w:rFonts w:eastAsia="Times New Roman" w:cstheme="minorHAnsi"/>
          <w:noProof/>
          <w:sz w:val="24"/>
          <w:szCs w:val="24"/>
          <w:lang w:val="pl-PL" w:eastAsia="hr-HR"/>
        </w:rPr>
      </w:pPr>
    </w:p>
    <w:p w14:paraId="1042CE22" w14:textId="0F4EAB01"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val="x-none" w:eastAsia="x-none"/>
        </w:rPr>
        <w:t>Na temelju član</w:t>
      </w:r>
      <w:r w:rsidRPr="00D40F7E">
        <w:rPr>
          <w:rFonts w:eastAsia="Times New Roman" w:cstheme="minorHAnsi"/>
          <w:sz w:val="24"/>
          <w:szCs w:val="24"/>
          <w:lang w:eastAsia="x-none"/>
        </w:rPr>
        <w:t>a</w:t>
      </w:r>
      <w:r w:rsidRPr="00D40F7E">
        <w:rPr>
          <w:rFonts w:eastAsia="Times New Roman" w:cstheme="minorHAnsi"/>
          <w:sz w:val="24"/>
          <w:szCs w:val="24"/>
          <w:lang w:val="x-none" w:eastAsia="x-none"/>
        </w:rPr>
        <w:t xml:space="preserve">ka </w:t>
      </w:r>
      <w:r w:rsidRPr="00D40F7E">
        <w:rPr>
          <w:rFonts w:eastAsia="Times New Roman" w:cstheme="minorHAnsi"/>
          <w:sz w:val="24"/>
          <w:szCs w:val="24"/>
          <w:lang w:val="en-GB" w:eastAsia="x-none"/>
        </w:rPr>
        <w:t>26</w:t>
      </w:r>
      <w:r w:rsidRPr="00D40F7E">
        <w:rPr>
          <w:rFonts w:eastAsia="Times New Roman" w:cstheme="minorHAnsi"/>
          <w:sz w:val="24"/>
          <w:szCs w:val="24"/>
          <w:lang w:val="x-none" w:eastAsia="x-none"/>
        </w:rPr>
        <w:t xml:space="preserve">. i </w:t>
      </w:r>
      <w:r w:rsidRPr="00D40F7E">
        <w:rPr>
          <w:rFonts w:eastAsia="Times New Roman" w:cstheme="minorHAnsi"/>
          <w:sz w:val="24"/>
          <w:szCs w:val="24"/>
          <w:lang w:val="en-GB" w:eastAsia="x-none"/>
        </w:rPr>
        <w:t>27</w:t>
      </w:r>
      <w:r w:rsidRPr="00D40F7E">
        <w:rPr>
          <w:rFonts w:eastAsia="Times New Roman" w:cstheme="minorHAnsi"/>
          <w:sz w:val="24"/>
          <w:szCs w:val="24"/>
          <w:lang w:val="x-none" w:eastAsia="x-none"/>
        </w:rPr>
        <w:t xml:space="preserve">. Zakona o radu (Narodne novine broj </w:t>
      </w:r>
      <w:r w:rsidRPr="00D40F7E">
        <w:rPr>
          <w:rFonts w:eastAsia="Times New Roman" w:cstheme="minorHAnsi"/>
          <w:sz w:val="24"/>
          <w:szCs w:val="24"/>
          <w:lang w:val="en-GB" w:eastAsia="x-none"/>
        </w:rPr>
        <w:t>93/14., 127/17., 98/19., 151/22.</w:t>
      </w:r>
      <w:r w:rsidRPr="00D40F7E">
        <w:rPr>
          <w:rFonts w:eastAsia="Times New Roman" w:cstheme="minorHAnsi"/>
          <w:sz w:val="24"/>
          <w:szCs w:val="24"/>
          <w:lang w:val="x-none" w:eastAsia="x-none"/>
        </w:rPr>
        <w:t>)</w:t>
      </w:r>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te</w:t>
      </w:r>
      <w:proofErr w:type="spellEnd"/>
      <w:r w:rsidRPr="00D40F7E">
        <w:rPr>
          <w:rFonts w:eastAsia="Times New Roman" w:cstheme="minorHAnsi"/>
          <w:sz w:val="24"/>
          <w:szCs w:val="24"/>
          <w:lang w:val="x-none" w:eastAsia="x-none"/>
        </w:rPr>
        <w:t xml:space="preserve"> članka </w:t>
      </w:r>
      <w:r w:rsidRPr="00D40F7E">
        <w:rPr>
          <w:rFonts w:eastAsia="Times New Roman" w:cstheme="minorHAnsi"/>
          <w:sz w:val="24"/>
          <w:szCs w:val="24"/>
          <w:lang w:eastAsia="x-none"/>
        </w:rPr>
        <w:t xml:space="preserve">58. </w:t>
      </w:r>
      <w:r w:rsidRPr="00D40F7E">
        <w:rPr>
          <w:rFonts w:eastAsia="Times New Roman" w:cstheme="minorHAnsi"/>
          <w:sz w:val="24"/>
          <w:szCs w:val="24"/>
          <w:lang w:val="x-none" w:eastAsia="x-none"/>
        </w:rPr>
        <w:t>Statuta</w:t>
      </w:r>
      <w:r w:rsidRPr="00D40F7E">
        <w:rPr>
          <w:rFonts w:eastAsia="Times New Roman" w:cstheme="minorHAnsi"/>
          <w:sz w:val="24"/>
          <w:szCs w:val="24"/>
          <w:lang w:eastAsia="x-none"/>
        </w:rPr>
        <w:t xml:space="preserve"> Osnovne škole </w:t>
      </w:r>
      <w:proofErr w:type="spellStart"/>
      <w:r w:rsidRPr="00D40F7E">
        <w:rPr>
          <w:rFonts w:eastAsia="Times New Roman" w:cstheme="minorHAnsi"/>
          <w:sz w:val="24"/>
          <w:szCs w:val="24"/>
          <w:lang w:eastAsia="x-none"/>
        </w:rPr>
        <w:t>Meterize</w:t>
      </w:r>
      <w:proofErr w:type="spellEnd"/>
      <w:r w:rsidRPr="00D40F7E">
        <w:rPr>
          <w:rFonts w:eastAsia="Times New Roman" w:cstheme="minorHAnsi"/>
          <w:sz w:val="24"/>
          <w:szCs w:val="24"/>
          <w:lang w:eastAsia="x-none"/>
        </w:rPr>
        <w:t>, Šibenik,</w:t>
      </w:r>
      <w:r w:rsidRPr="00D40F7E">
        <w:rPr>
          <w:rFonts w:eastAsia="Times New Roman" w:cstheme="minorHAnsi"/>
          <w:i/>
          <w:sz w:val="24"/>
          <w:szCs w:val="24"/>
          <w:lang w:eastAsia="x-none"/>
        </w:rPr>
        <w:t xml:space="preserve"> </w:t>
      </w:r>
      <w:r w:rsidRPr="00D40F7E">
        <w:rPr>
          <w:rFonts w:eastAsia="Times New Roman" w:cstheme="minorHAnsi"/>
          <w:sz w:val="24"/>
          <w:szCs w:val="24"/>
          <w:lang w:val="x-none" w:eastAsia="x-none"/>
        </w:rPr>
        <w:t xml:space="preserve">Školski </w:t>
      </w:r>
      <w:r w:rsidRPr="00D40F7E">
        <w:rPr>
          <w:rFonts w:eastAsia="Times New Roman" w:cstheme="minorHAnsi"/>
          <w:sz w:val="24"/>
          <w:szCs w:val="24"/>
          <w:lang w:eastAsia="x-none"/>
        </w:rPr>
        <w:t xml:space="preserve">odbor </w:t>
      </w:r>
      <w:r w:rsidRPr="00D40F7E">
        <w:rPr>
          <w:rFonts w:eastAsia="Times New Roman" w:cstheme="minorHAnsi"/>
          <w:sz w:val="24"/>
          <w:szCs w:val="24"/>
          <w:lang w:val="x-none" w:eastAsia="x-none"/>
        </w:rPr>
        <w:t xml:space="preserve">nakon prethodnog savjetovanja sa sindikalnim povjerenikom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na sjednici održanoj dana </w:t>
      </w:r>
      <w:r w:rsidR="002A514C">
        <w:rPr>
          <w:rFonts w:eastAsia="Times New Roman" w:cstheme="minorHAnsi"/>
          <w:sz w:val="24"/>
          <w:szCs w:val="24"/>
          <w:lang w:eastAsia="x-none"/>
        </w:rPr>
        <w:t>28.</w:t>
      </w:r>
      <w:r w:rsidRPr="00D40F7E">
        <w:rPr>
          <w:rFonts w:eastAsia="Times New Roman" w:cstheme="minorHAnsi"/>
          <w:sz w:val="24"/>
          <w:szCs w:val="24"/>
          <w:lang w:eastAsia="x-none"/>
        </w:rPr>
        <w:t xml:space="preserve"> lipnja 2023. godine </w:t>
      </w:r>
      <w:r w:rsidRPr="00D40F7E">
        <w:rPr>
          <w:rFonts w:eastAsia="Times New Roman" w:cstheme="minorHAnsi"/>
          <w:sz w:val="24"/>
          <w:szCs w:val="24"/>
          <w:lang w:val="x-none" w:eastAsia="x-none"/>
        </w:rPr>
        <w:t>donosi</w:t>
      </w:r>
    </w:p>
    <w:p w14:paraId="6DEA97EF" w14:textId="77777777" w:rsidR="002545DC" w:rsidRPr="00D40F7E" w:rsidRDefault="002545DC" w:rsidP="002545DC">
      <w:pPr>
        <w:tabs>
          <w:tab w:val="left" w:pos="1134"/>
        </w:tabs>
        <w:spacing w:after="0" w:line="240" w:lineRule="auto"/>
        <w:jc w:val="both"/>
        <w:rPr>
          <w:rFonts w:eastAsia="Times New Roman" w:cstheme="minorHAnsi"/>
          <w:sz w:val="24"/>
          <w:szCs w:val="24"/>
          <w:lang w:val="x-none" w:eastAsia="x-none"/>
        </w:rPr>
      </w:pPr>
    </w:p>
    <w:p w14:paraId="5BD3A4C2" w14:textId="77777777" w:rsidR="002545DC" w:rsidRPr="00D40F7E" w:rsidRDefault="002545DC" w:rsidP="002545DC">
      <w:pPr>
        <w:spacing w:after="0" w:line="240" w:lineRule="auto"/>
        <w:jc w:val="both"/>
        <w:rPr>
          <w:rFonts w:eastAsia="Times New Roman" w:cstheme="minorHAnsi"/>
          <w:sz w:val="24"/>
          <w:szCs w:val="24"/>
          <w:lang w:eastAsia="x-none"/>
        </w:rPr>
      </w:pPr>
    </w:p>
    <w:p w14:paraId="616486E8" w14:textId="77777777" w:rsidR="002545DC" w:rsidRPr="00D40F7E" w:rsidRDefault="002545DC" w:rsidP="002545DC">
      <w:pPr>
        <w:spacing w:after="0" w:line="240" w:lineRule="auto"/>
        <w:jc w:val="both"/>
        <w:rPr>
          <w:rFonts w:eastAsia="Times New Roman" w:cstheme="minorHAnsi"/>
          <w:sz w:val="24"/>
          <w:szCs w:val="24"/>
          <w:lang w:eastAsia="x-none"/>
        </w:rPr>
      </w:pPr>
    </w:p>
    <w:p w14:paraId="689869B7" w14:textId="77777777" w:rsidR="002545DC" w:rsidRPr="00D40F7E" w:rsidRDefault="002545DC" w:rsidP="002545DC">
      <w:pPr>
        <w:spacing w:after="0" w:line="240" w:lineRule="auto"/>
        <w:jc w:val="center"/>
        <w:rPr>
          <w:rFonts w:eastAsia="Times New Roman" w:cstheme="minorHAnsi"/>
          <w:sz w:val="24"/>
          <w:szCs w:val="24"/>
          <w:lang w:val="x-none" w:eastAsia="x-none"/>
        </w:rPr>
      </w:pPr>
      <w:r w:rsidRPr="00D40F7E">
        <w:rPr>
          <w:rFonts w:eastAsia="Times New Roman" w:cstheme="minorHAnsi"/>
          <w:b/>
          <w:sz w:val="24"/>
          <w:szCs w:val="24"/>
          <w:lang w:val="x-none" w:eastAsia="x-none"/>
        </w:rPr>
        <w:t>PR</w:t>
      </w:r>
      <w:r w:rsidRPr="00D40F7E">
        <w:rPr>
          <w:rFonts w:eastAsia="Times New Roman" w:cstheme="minorHAnsi"/>
          <w:b/>
          <w:sz w:val="24"/>
          <w:szCs w:val="24"/>
          <w:lang w:eastAsia="x-none"/>
        </w:rPr>
        <w:t xml:space="preserve">AVILNIK O RADU </w:t>
      </w:r>
    </w:p>
    <w:p w14:paraId="3A1C7FDA" w14:textId="77777777" w:rsidR="002545DC" w:rsidRPr="00D40F7E" w:rsidRDefault="002545DC" w:rsidP="002545DC">
      <w:pPr>
        <w:spacing w:after="0" w:line="240" w:lineRule="auto"/>
        <w:jc w:val="both"/>
        <w:rPr>
          <w:rFonts w:eastAsia="Times New Roman" w:cstheme="minorHAnsi"/>
          <w:sz w:val="24"/>
          <w:szCs w:val="24"/>
          <w:lang w:eastAsia="x-none"/>
        </w:rPr>
      </w:pPr>
    </w:p>
    <w:p w14:paraId="72619706" w14:textId="77777777" w:rsidR="002545DC" w:rsidRPr="00D40F7E" w:rsidRDefault="002545DC" w:rsidP="002545DC">
      <w:pPr>
        <w:spacing w:after="0" w:line="240" w:lineRule="auto"/>
        <w:jc w:val="both"/>
        <w:rPr>
          <w:rFonts w:eastAsia="Times New Roman" w:cstheme="minorHAnsi"/>
          <w:sz w:val="24"/>
          <w:szCs w:val="24"/>
          <w:lang w:eastAsia="x-none"/>
        </w:rPr>
      </w:pPr>
    </w:p>
    <w:p w14:paraId="24EBB04D"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00D73BD7" w14:textId="77777777" w:rsidR="002545DC" w:rsidRPr="00D40F7E" w:rsidRDefault="002545DC" w:rsidP="002545DC">
      <w:pPr>
        <w:numPr>
          <w:ilvl w:val="0"/>
          <w:numId w:val="1"/>
        </w:numPr>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OPĆE ODREDBE</w:t>
      </w:r>
    </w:p>
    <w:p w14:paraId="5C1F4D9E"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37F18E2D"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p>
    <w:p w14:paraId="48E8293E" w14:textId="7D63B45A" w:rsidR="002545DC" w:rsidRPr="00D40F7E" w:rsidRDefault="002545DC" w:rsidP="00293A37">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Pravilnikom o radu (u daljnjem tekstu: Pravilnik) </w:t>
      </w:r>
      <w:r w:rsidRPr="00D40F7E">
        <w:rPr>
          <w:rFonts w:eastAsia="Times New Roman" w:cstheme="minorHAnsi"/>
          <w:sz w:val="24"/>
          <w:szCs w:val="24"/>
          <w:lang w:eastAsia="x-none"/>
        </w:rPr>
        <w:t xml:space="preserve">Osnovna škola </w:t>
      </w:r>
      <w:proofErr w:type="spellStart"/>
      <w:r w:rsidR="00293A37" w:rsidRPr="00D40F7E">
        <w:rPr>
          <w:rFonts w:eastAsia="Times New Roman" w:cstheme="minorHAnsi"/>
          <w:sz w:val="24"/>
          <w:szCs w:val="24"/>
          <w:lang w:eastAsia="x-none"/>
        </w:rPr>
        <w:t>Meterize</w:t>
      </w:r>
      <w:proofErr w:type="spellEnd"/>
      <w:r w:rsidR="00293A37" w:rsidRPr="00D40F7E">
        <w:rPr>
          <w:rFonts w:eastAsia="Times New Roman" w:cstheme="minorHAnsi"/>
          <w:sz w:val="24"/>
          <w:szCs w:val="24"/>
          <w:lang w:eastAsia="x-none"/>
        </w:rPr>
        <w:t>, Šibenik</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kao poslodavac (u daljnjem tekstu: Škola) uređuje uvjete rada, sklapanje i prestanak ugovora o radu, prava i obveze Škole i radnika, plaće i ostala materijalna prava radnika, postupak i mjere zaštite dostojanstva radnika te druga pitanja u svezi s radnim odnosima u Školi.</w:t>
      </w:r>
    </w:p>
    <w:p w14:paraId="0D8301A6" w14:textId="750AD368"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(2) Na ravnatelje se ne primjenjuju odredbe Zakona o radu ni ovoga Pravilnika o radu o ugovoru o radu na određeno vrijeme, prestanku ugovora o radu i otpremnini.</w:t>
      </w:r>
    </w:p>
    <w:p w14:paraId="75E2F3C6" w14:textId="77777777" w:rsidR="002545DC" w:rsidRPr="00D40F7E" w:rsidRDefault="002545DC" w:rsidP="00293A37">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Izrazi koji se u ovom Pravilniku koriste za osobe u muškom rodu su neutralni i odnose se na muške i ženske osobe.</w:t>
      </w:r>
    </w:p>
    <w:p w14:paraId="1EAEF528"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38FFCDAF" w14:textId="77777777" w:rsidR="002545DC" w:rsidRPr="00D40F7E" w:rsidRDefault="002545DC" w:rsidP="002545DC">
      <w:pPr>
        <w:spacing w:after="0" w:line="240" w:lineRule="auto"/>
        <w:jc w:val="center"/>
        <w:rPr>
          <w:rFonts w:eastAsia="Times New Roman" w:cstheme="minorHAnsi"/>
          <w:sz w:val="24"/>
          <w:szCs w:val="24"/>
          <w:lang w:val="x-none" w:eastAsia="x-none"/>
        </w:rPr>
      </w:pPr>
      <w:r w:rsidRPr="00D40F7E">
        <w:rPr>
          <w:rFonts w:eastAsia="Times New Roman" w:cstheme="minorHAnsi"/>
          <w:b/>
          <w:sz w:val="24"/>
          <w:szCs w:val="24"/>
          <w:lang w:val="x-none" w:eastAsia="x-none"/>
        </w:rPr>
        <w:t>Članak 2</w:t>
      </w:r>
      <w:r w:rsidRPr="00D40F7E">
        <w:rPr>
          <w:rFonts w:eastAsia="Times New Roman" w:cstheme="minorHAnsi"/>
          <w:sz w:val="24"/>
          <w:szCs w:val="24"/>
          <w:lang w:val="x-none" w:eastAsia="x-none"/>
        </w:rPr>
        <w:t>.</w:t>
      </w:r>
    </w:p>
    <w:p w14:paraId="4882775C" w14:textId="77777777" w:rsidR="002545DC" w:rsidRPr="00D40F7E" w:rsidRDefault="002545DC" w:rsidP="00293A37">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Odredbe ovoga Pravilnika odnose se na radnike koji su sklopili ugovor o radu na neodređeno ili određeno vrijeme, s punim, skraćenim ili nepunim radnim vremenom.</w:t>
      </w:r>
    </w:p>
    <w:p w14:paraId="5029D485" w14:textId="77777777" w:rsidR="002545DC" w:rsidRPr="00D40F7E" w:rsidRDefault="002545DC" w:rsidP="00293A37">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Nitko u Školi ne može početi s radom bez </w:t>
      </w:r>
      <w:proofErr w:type="spellStart"/>
      <w:r w:rsidRPr="00D40F7E">
        <w:rPr>
          <w:rFonts w:eastAsia="Times New Roman" w:cstheme="minorHAnsi"/>
          <w:sz w:val="24"/>
          <w:szCs w:val="24"/>
          <w:lang w:val="x-none" w:eastAsia="x-none"/>
        </w:rPr>
        <w:t>skl</w:t>
      </w:r>
      <w:r w:rsidRPr="00D40F7E">
        <w:rPr>
          <w:rFonts w:eastAsia="Times New Roman" w:cstheme="minorHAnsi"/>
          <w:sz w:val="24"/>
          <w:szCs w:val="24"/>
          <w:lang w:eastAsia="x-none"/>
        </w:rPr>
        <w:t>o</w:t>
      </w:r>
      <w:r w:rsidRPr="00D40F7E">
        <w:rPr>
          <w:rFonts w:eastAsia="Times New Roman" w:cstheme="minorHAnsi"/>
          <w:sz w:val="24"/>
          <w:szCs w:val="24"/>
          <w:lang w:val="x-none" w:eastAsia="x-none"/>
        </w:rPr>
        <w:t>pljenog</w:t>
      </w:r>
      <w:proofErr w:type="spellEnd"/>
      <w:r w:rsidRPr="00D40F7E">
        <w:rPr>
          <w:rFonts w:eastAsia="Times New Roman" w:cstheme="minorHAnsi"/>
          <w:sz w:val="24"/>
          <w:szCs w:val="24"/>
          <w:lang w:val="x-none" w:eastAsia="x-none"/>
        </w:rPr>
        <w:t xml:space="preserve"> ugovora o radu.</w:t>
      </w:r>
    </w:p>
    <w:p w14:paraId="6FCAD2D2"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5306C0B1" w14:textId="77777777" w:rsidR="002545DC" w:rsidRPr="00D40F7E" w:rsidRDefault="002545DC" w:rsidP="002545DC">
      <w:pPr>
        <w:spacing w:after="0" w:line="240" w:lineRule="auto"/>
        <w:jc w:val="center"/>
        <w:rPr>
          <w:rFonts w:eastAsia="Times New Roman" w:cstheme="minorHAnsi"/>
          <w:sz w:val="24"/>
          <w:szCs w:val="24"/>
          <w:lang w:val="x-none" w:eastAsia="x-none"/>
        </w:rPr>
      </w:pPr>
      <w:r w:rsidRPr="00D40F7E">
        <w:rPr>
          <w:rFonts w:eastAsia="Times New Roman" w:cstheme="minorHAnsi"/>
          <w:b/>
          <w:sz w:val="24"/>
          <w:szCs w:val="24"/>
          <w:lang w:val="x-none" w:eastAsia="x-none"/>
        </w:rPr>
        <w:t>Članak 3</w:t>
      </w:r>
      <w:r w:rsidRPr="00D40F7E">
        <w:rPr>
          <w:rFonts w:eastAsia="Times New Roman" w:cstheme="minorHAnsi"/>
          <w:sz w:val="24"/>
          <w:szCs w:val="24"/>
          <w:lang w:val="x-none" w:eastAsia="x-none"/>
        </w:rPr>
        <w:t>.</w:t>
      </w:r>
    </w:p>
    <w:p w14:paraId="451B30A0" w14:textId="03835B17"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Odredbe ovoga Pravilnika ne primjenjuju se kada je ugovorom o radu, </w:t>
      </w:r>
      <w:r w:rsidRPr="00D40F7E">
        <w:rPr>
          <w:rFonts w:eastAsia="Times New Roman" w:cstheme="minorHAnsi"/>
          <w:sz w:val="24"/>
          <w:szCs w:val="24"/>
          <w:lang w:val="en-GB" w:eastAsia="x-none"/>
        </w:rPr>
        <w:t>K</w:t>
      </w:r>
      <w:proofErr w:type="spellStart"/>
      <w:r w:rsidRPr="00D40F7E">
        <w:rPr>
          <w:rFonts w:eastAsia="Times New Roman" w:cstheme="minorHAnsi"/>
          <w:sz w:val="24"/>
          <w:szCs w:val="24"/>
          <w:lang w:val="x-none" w:eastAsia="x-none"/>
        </w:rPr>
        <w:t>olektivnim</w:t>
      </w:r>
      <w:proofErr w:type="spellEnd"/>
      <w:r w:rsidRPr="00D40F7E">
        <w:rPr>
          <w:rFonts w:eastAsia="Times New Roman" w:cstheme="minorHAnsi"/>
          <w:sz w:val="24"/>
          <w:szCs w:val="24"/>
          <w:lang w:val="x-none" w:eastAsia="x-none"/>
        </w:rPr>
        <w:t xml:space="preserve"> ugovorom </w:t>
      </w:r>
      <w:r w:rsidRPr="00D40F7E">
        <w:rPr>
          <w:rFonts w:eastAsia="Times New Roman" w:cstheme="minorHAnsi"/>
          <w:sz w:val="24"/>
          <w:szCs w:val="24"/>
          <w:lang w:eastAsia="x-none"/>
        </w:rPr>
        <w:t xml:space="preserve">za zaposlenike u osnovnoškolskim ustanovama i Temeljnim kolektivnim ugovorom za službenike i namještenike u javnim službama (u daljnjem tekstu: Kolektivni ugovor) </w:t>
      </w:r>
      <w:r w:rsidRPr="00D40F7E">
        <w:rPr>
          <w:rFonts w:eastAsia="Times New Roman" w:cstheme="minorHAnsi"/>
          <w:sz w:val="24"/>
          <w:szCs w:val="24"/>
          <w:lang w:val="x-none" w:eastAsia="x-none"/>
        </w:rPr>
        <w:t>ili drugim propisom neko pravo radnika iz radnog odnosa određeno povoljnije od prava iz ovoga Pravilnika</w:t>
      </w:r>
      <w:r w:rsidRPr="00D40F7E">
        <w:rPr>
          <w:rFonts w:eastAsia="Times New Roman" w:cstheme="minorHAnsi"/>
          <w:sz w:val="24"/>
          <w:szCs w:val="24"/>
          <w:lang w:eastAsia="x-none"/>
        </w:rPr>
        <w:t>, osim ako zakonom nije drug</w:t>
      </w:r>
      <w:r w:rsidR="00293A37" w:rsidRPr="00D40F7E">
        <w:rPr>
          <w:rFonts w:eastAsia="Times New Roman" w:cstheme="minorHAnsi"/>
          <w:sz w:val="24"/>
          <w:szCs w:val="24"/>
          <w:lang w:eastAsia="x-none"/>
        </w:rPr>
        <w:t>a</w:t>
      </w:r>
      <w:r w:rsidRPr="00D40F7E">
        <w:rPr>
          <w:rFonts w:eastAsia="Times New Roman" w:cstheme="minorHAnsi"/>
          <w:sz w:val="24"/>
          <w:szCs w:val="24"/>
          <w:lang w:eastAsia="x-none"/>
        </w:rPr>
        <w:t>čije propisano.</w:t>
      </w:r>
    </w:p>
    <w:p w14:paraId="3F253A4C"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123A5D17"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4.</w:t>
      </w:r>
    </w:p>
    <w:p w14:paraId="6411E8E9" w14:textId="77777777" w:rsidR="002545DC" w:rsidRPr="00D40F7E" w:rsidRDefault="002545DC" w:rsidP="00293A37">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Prije nego što radnik započne s radom</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ravnatelj Škole ili tajnik dužan je upoznati radnika s propisima iz radnih odnosa te organizacijom rada i zaštitom na radu u Školi.</w:t>
      </w:r>
    </w:p>
    <w:p w14:paraId="1E211D45" w14:textId="77777777" w:rsidR="002545DC" w:rsidRPr="00D40F7E" w:rsidRDefault="002545DC" w:rsidP="00293A37">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Ravnatelj Škole dužan je omogućiti radniku bez ograničenja uvid u odredbe ovoga Pravilnika i drugih propisa kojima su uređeni radni odnosi, odnosno prava i obveze radnika.</w:t>
      </w:r>
    </w:p>
    <w:p w14:paraId="776CA5BF"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1E1F8DBF"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lastRenderedPageBreak/>
        <w:t>Članak 5.</w:t>
      </w:r>
    </w:p>
    <w:p w14:paraId="3B8D8784" w14:textId="77777777" w:rsidR="002545DC" w:rsidRPr="00D40F7E" w:rsidRDefault="002545DC" w:rsidP="00293A37">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Svaki radnik obvezan je ugovorom preuzete poslove obavljati savjesno i stručno, prema uputama ravnatelja Škole odnosno drugih osoba ovlaštenih od strane ravnatelja Škole, u skladu s naravi i vrstom rada.</w:t>
      </w:r>
    </w:p>
    <w:p w14:paraId="3F94B675" w14:textId="77777777" w:rsidR="002545DC" w:rsidRPr="00D40F7E" w:rsidRDefault="002545DC" w:rsidP="00293A37">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Škola uz puno pošt</w:t>
      </w:r>
      <w:r w:rsidRPr="00D40F7E">
        <w:rPr>
          <w:rFonts w:eastAsia="Times New Roman" w:cstheme="minorHAnsi"/>
          <w:sz w:val="24"/>
          <w:szCs w:val="24"/>
          <w:lang w:eastAsia="x-none"/>
        </w:rPr>
        <w:t>i</w:t>
      </w:r>
      <w:proofErr w:type="spellStart"/>
      <w:r w:rsidRPr="00D40F7E">
        <w:rPr>
          <w:rFonts w:eastAsia="Times New Roman" w:cstheme="minorHAnsi"/>
          <w:sz w:val="24"/>
          <w:szCs w:val="24"/>
          <w:lang w:val="x-none" w:eastAsia="x-none"/>
        </w:rPr>
        <w:t>vanje</w:t>
      </w:r>
      <w:proofErr w:type="spellEnd"/>
      <w:r w:rsidRPr="00D40F7E">
        <w:rPr>
          <w:rFonts w:eastAsia="Times New Roman" w:cstheme="minorHAnsi"/>
          <w:sz w:val="24"/>
          <w:szCs w:val="24"/>
          <w:lang w:val="x-none" w:eastAsia="x-none"/>
        </w:rPr>
        <w:t xml:space="preserve"> prava i dostojanstva svakog radnika jamči mogućnost izvršavanja svojih ugovornih obveza dok rad i ponašanje radnika ne šteti radu i ugledu Škole.</w:t>
      </w:r>
    </w:p>
    <w:p w14:paraId="472888BC" w14:textId="77777777" w:rsidR="002545DC" w:rsidRPr="00D40F7E" w:rsidRDefault="002545DC" w:rsidP="00293A37">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Prava i obveze radnika i Škole iz ugovora o radu, zakona i ovoga Pravilnika ostvaruju se od dana početka rada radnika.</w:t>
      </w:r>
    </w:p>
    <w:p w14:paraId="79127327" w14:textId="77777777" w:rsidR="002545DC" w:rsidRPr="00D40F7E" w:rsidRDefault="002545DC" w:rsidP="002545DC">
      <w:pPr>
        <w:spacing w:after="0" w:line="240" w:lineRule="auto"/>
        <w:ind w:firstLine="680"/>
        <w:jc w:val="both"/>
        <w:rPr>
          <w:rFonts w:eastAsia="Times New Roman" w:cstheme="minorHAnsi"/>
          <w:sz w:val="24"/>
          <w:szCs w:val="24"/>
          <w:lang w:val="x-none" w:eastAsia="x-none"/>
        </w:rPr>
      </w:pPr>
    </w:p>
    <w:p w14:paraId="53D89DB9" w14:textId="77777777" w:rsidR="002545DC" w:rsidRPr="00D40F7E" w:rsidRDefault="002545DC" w:rsidP="002545DC">
      <w:pPr>
        <w:spacing w:after="0" w:line="240" w:lineRule="auto"/>
        <w:jc w:val="both"/>
        <w:rPr>
          <w:rFonts w:eastAsia="Times New Roman" w:cstheme="minorHAnsi"/>
          <w:sz w:val="24"/>
          <w:szCs w:val="24"/>
          <w:lang w:eastAsia="x-none"/>
        </w:rPr>
      </w:pPr>
    </w:p>
    <w:p w14:paraId="3827941B" w14:textId="77777777" w:rsidR="002545DC" w:rsidRPr="00D40F7E" w:rsidRDefault="002545DC" w:rsidP="002545DC">
      <w:pPr>
        <w:numPr>
          <w:ilvl w:val="0"/>
          <w:numId w:val="1"/>
        </w:numPr>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ZASNIVANJE RADNOG ODNOSA</w:t>
      </w:r>
    </w:p>
    <w:p w14:paraId="616997BD" w14:textId="77777777" w:rsidR="002545DC" w:rsidRPr="00D40F7E" w:rsidRDefault="002545DC" w:rsidP="002545DC">
      <w:pPr>
        <w:spacing w:after="0" w:line="240" w:lineRule="auto"/>
        <w:ind w:left="680"/>
        <w:jc w:val="both"/>
        <w:rPr>
          <w:rFonts w:eastAsia="Times New Roman" w:cstheme="minorHAnsi"/>
          <w:b/>
          <w:sz w:val="24"/>
          <w:szCs w:val="24"/>
          <w:lang w:val="x-none" w:eastAsia="x-none"/>
        </w:rPr>
      </w:pPr>
    </w:p>
    <w:p w14:paraId="2AEF15E3" w14:textId="77777777" w:rsidR="002545DC" w:rsidRPr="00D40F7E" w:rsidRDefault="002545DC" w:rsidP="002545DC">
      <w:pPr>
        <w:spacing w:after="0" w:line="240" w:lineRule="auto"/>
        <w:ind w:left="113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Uvjeti za zasnivanje radnog odnosa u Školi</w:t>
      </w:r>
    </w:p>
    <w:p w14:paraId="31277258" w14:textId="77777777" w:rsidR="002545DC" w:rsidRPr="00D40F7E" w:rsidRDefault="002545DC" w:rsidP="002545DC">
      <w:pPr>
        <w:spacing w:after="0" w:line="240" w:lineRule="auto"/>
        <w:jc w:val="both"/>
        <w:rPr>
          <w:rFonts w:eastAsia="Times New Roman" w:cstheme="minorHAnsi"/>
          <w:sz w:val="24"/>
          <w:szCs w:val="24"/>
          <w:lang w:eastAsia="x-none"/>
        </w:rPr>
      </w:pPr>
    </w:p>
    <w:p w14:paraId="515A5B61" w14:textId="77777777" w:rsidR="002545DC" w:rsidRPr="00D40F7E" w:rsidRDefault="002545DC" w:rsidP="002545DC">
      <w:pPr>
        <w:tabs>
          <w:tab w:val="left" w:pos="709"/>
        </w:tabs>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6.</w:t>
      </w:r>
    </w:p>
    <w:p w14:paraId="12708809" w14:textId="77777777"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Osoba koja zasniva radni odnos u Školi mora ispunjavati opće uvjete za zasnivanje radnog odnosa sukladno općim propisima o radu i posebne uvjete sukladno Zakonu o odgoju i obrazovanju u osnovnoj i srednjoj školi</w:t>
      </w:r>
      <w:r w:rsidRPr="00D40F7E">
        <w:rPr>
          <w:rFonts w:eastAsia="Times New Roman" w:cstheme="minorHAnsi"/>
          <w:sz w:val="24"/>
          <w:szCs w:val="24"/>
          <w:lang w:eastAsia="x-none"/>
        </w:rPr>
        <w:t xml:space="preserve"> odnosno drugim propisima kada je tako propisano.</w:t>
      </w:r>
    </w:p>
    <w:p w14:paraId="021F750D" w14:textId="77777777" w:rsidR="002545DC" w:rsidRPr="00D40F7E" w:rsidRDefault="002545DC" w:rsidP="002545DC">
      <w:pPr>
        <w:spacing w:after="0" w:line="240" w:lineRule="auto"/>
        <w:jc w:val="both"/>
        <w:rPr>
          <w:rFonts w:eastAsia="Times New Roman" w:cstheme="minorHAnsi"/>
          <w:sz w:val="24"/>
          <w:szCs w:val="24"/>
          <w:lang w:eastAsia="x-none"/>
        </w:rPr>
      </w:pPr>
    </w:p>
    <w:p w14:paraId="0BDA148B" w14:textId="77777777" w:rsidR="002545DC" w:rsidRPr="00D40F7E" w:rsidRDefault="002545DC" w:rsidP="002545DC">
      <w:pPr>
        <w:spacing w:after="0" w:line="240" w:lineRule="auto"/>
        <w:ind w:left="1134"/>
        <w:jc w:val="both"/>
        <w:rPr>
          <w:rFonts w:eastAsia="Times New Roman" w:cstheme="minorHAnsi"/>
          <w:b/>
          <w:sz w:val="24"/>
          <w:szCs w:val="24"/>
          <w:lang w:eastAsia="x-none"/>
        </w:rPr>
      </w:pPr>
      <w:r w:rsidRPr="00D40F7E">
        <w:rPr>
          <w:rFonts w:eastAsia="Times New Roman" w:cstheme="minorHAnsi"/>
          <w:b/>
          <w:sz w:val="24"/>
          <w:szCs w:val="24"/>
          <w:lang w:eastAsia="x-none"/>
        </w:rPr>
        <w:t>Odgojno-obrazovni radnici</w:t>
      </w:r>
    </w:p>
    <w:p w14:paraId="4852E167" w14:textId="77777777" w:rsidR="002545DC" w:rsidRPr="00D40F7E" w:rsidRDefault="002545DC" w:rsidP="002545DC">
      <w:pPr>
        <w:spacing w:after="0" w:line="240" w:lineRule="auto"/>
        <w:jc w:val="both"/>
        <w:rPr>
          <w:rFonts w:eastAsia="Times New Roman" w:cstheme="minorHAnsi"/>
          <w:sz w:val="24"/>
          <w:szCs w:val="24"/>
          <w:lang w:eastAsia="x-none"/>
        </w:rPr>
      </w:pPr>
    </w:p>
    <w:p w14:paraId="2E9E132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0150F166" w14:textId="77777777" w:rsidR="002545DC" w:rsidRPr="00D40F7E" w:rsidRDefault="002545DC" w:rsidP="00293A37">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(1) Odgojno-obrazovni radnici trebaju imati o</w:t>
      </w:r>
      <w:proofErr w:type="spellStart"/>
      <w:r w:rsidRPr="00D40F7E">
        <w:rPr>
          <w:rFonts w:eastAsia="Times New Roman" w:cstheme="minorHAnsi"/>
          <w:sz w:val="24"/>
          <w:szCs w:val="24"/>
          <w:lang w:val="x-none" w:eastAsia="x-none"/>
        </w:rPr>
        <w:t>dgovarajuć</w:t>
      </w:r>
      <w:r w:rsidRPr="00D40F7E">
        <w:rPr>
          <w:rFonts w:eastAsia="Times New Roman" w:cstheme="minorHAnsi"/>
          <w:sz w:val="24"/>
          <w:szCs w:val="24"/>
          <w:lang w:eastAsia="x-none"/>
        </w:rPr>
        <w:t>u</w:t>
      </w:r>
      <w:proofErr w:type="spellEnd"/>
      <w:r w:rsidRPr="00D40F7E">
        <w:rPr>
          <w:rFonts w:eastAsia="Times New Roman" w:cstheme="minorHAnsi"/>
          <w:sz w:val="24"/>
          <w:szCs w:val="24"/>
          <w:lang w:val="x-none" w:eastAsia="x-none"/>
        </w:rPr>
        <w:t xml:space="preserve"> vrst</w:t>
      </w:r>
      <w:r w:rsidRPr="00D40F7E">
        <w:rPr>
          <w:rFonts w:eastAsia="Times New Roman" w:cstheme="minorHAnsi"/>
          <w:sz w:val="24"/>
          <w:szCs w:val="24"/>
          <w:lang w:eastAsia="x-none"/>
        </w:rPr>
        <w:t>u</w:t>
      </w:r>
      <w:r w:rsidRPr="00D40F7E">
        <w:rPr>
          <w:rFonts w:eastAsia="Times New Roman" w:cstheme="minorHAnsi"/>
          <w:sz w:val="24"/>
          <w:szCs w:val="24"/>
          <w:lang w:val="x-none" w:eastAsia="x-none"/>
        </w:rPr>
        <w:t xml:space="preserve"> i razin</w:t>
      </w:r>
      <w:r w:rsidRPr="00D40F7E">
        <w:rPr>
          <w:rFonts w:eastAsia="Times New Roman" w:cstheme="minorHAnsi"/>
          <w:sz w:val="24"/>
          <w:szCs w:val="24"/>
          <w:lang w:eastAsia="x-none"/>
        </w:rPr>
        <w:t>u</w:t>
      </w:r>
      <w:r w:rsidRPr="00D40F7E">
        <w:rPr>
          <w:rFonts w:eastAsia="Times New Roman" w:cstheme="minorHAnsi"/>
          <w:sz w:val="24"/>
          <w:szCs w:val="24"/>
          <w:lang w:val="x-none" w:eastAsia="x-none"/>
        </w:rPr>
        <w:t xml:space="preserve"> obrazovanja </w:t>
      </w:r>
      <w:r w:rsidRPr="00D40F7E">
        <w:rPr>
          <w:rFonts w:eastAsia="Times New Roman" w:cstheme="minorHAnsi"/>
          <w:sz w:val="24"/>
          <w:szCs w:val="24"/>
          <w:lang w:eastAsia="x-none"/>
        </w:rPr>
        <w:t xml:space="preserve">koju </w:t>
      </w:r>
      <w:r w:rsidRPr="00D40F7E">
        <w:rPr>
          <w:rFonts w:eastAsia="Times New Roman" w:cstheme="minorHAnsi"/>
          <w:sz w:val="24"/>
          <w:szCs w:val="24"/>
          <w:lang w:val="x-none" w:eastAsia="x-none"/>
        </w:rPr>
        <w:t>propis</w:t>
      </w:r>
      <w:r w:rsidRPr="00D40F7E">
        <w:rPr>
          <w:rFonts w:eastAsia="Times New Roman" w:cstheme="minorHAnsi"/>
          <w:sz w:val="24"/>
          <w:szCs w:val="24"/>
          <w:lang w:eastAsia="x-none"/>
        </w:rPr>
        <w:t>uje</w:t>
      </w:r>
      <w:r w:rsidRPr="00D40F7E">
        <w:rPr>
          <w:rFonts w:eastAsia="Times New Roman" w:cstheme="minorHAnsi"/>
          <w:sz w:val="24"/>
          <w:szCs w:val="24"/>
          <w:lang w:val="x-none" w:eastAsia="x-none"/>
        </w:rPr>
        <w:t xml:space="preserve"> </w:t>
      </w:r>
      <w:proofErr w:type="spellStart"/>
      <w:r w:rsidRPr="00D40F7E">
        <w:rPr>
          <w:rFonts w:eastAsia="Times New Roman" w:cstheme="minorHAnsi"/>
          <w:sz w:val="24"/>
          <w:szCs w:val="24"/>
          <w:lang w:val="x-none" w:eastAsia="x-none"/>
        </w:rPr>
        <w:t>minist</w:t>
      </w:r>
      <w:r w:rsidRPr="00D40F7E">
        <w:rPr>
          <w:rFonts w:eastAsia="Times New Roman" w:cstheme="minorHAnsi"/>
          <w:sz w:val="24"/>
          <w:szCs w:val="24"/>
          <w:lang w:eastAsia="x-none"/>
        </w:rPr>
        <w:t>a</w:t>
      </w:r>
      <w:proofErr w:type="spellEnd"/>
      <w:r w:rsidRPr="00D40F7E">
        <w:rPr>
          <w:rFonts w:eastAsia="Times New Roman" w:cstheme="minorHAnsi"/>
          <w:sz w:val="24"/>
          <w:szCs w:val="24"/>
          <w:lang w:val="x-none" w:eastAsia="x-none"/>
        </w:rPr>
        <w:t>r</w:t>
      </w:r>
      <w:r w:rsidRPr="00D40F7E">
        <w:rPr>
          <w:rFonts w:eastAsia="Times New Roman" w:cstheme="minorHAnsi"/>
          <w:sz w:val="24"/>
          <w:szCs w:val="24"/>
          <w:lang w:eastAsia="x-none"/>
        </w:rPr>
        <w:t xml:space="preserve"> nadležan za</w:t>
      </w:r>
      <w:r w:rsidRPr="00D40F7E">
        <w:rPr>
          <w:rFonts w:eastAsia="Times New Roman" w:cstheme="minorHAnsi"/>
          <w:sz w:val="24"/>
          <w:szCs w:val="24"/>
          <w:lang w:val="x-none" w:eastAsia="x-none"/>
        </w:rPr>
        <w:t xml:space="preserve"> obrazovanj</w:t>
      </w:r>
      <w:r w:rsidRPr="00D40F7E">
        <w:rPr>
          <w:rFonts w:eastAsia="Times New Roman" w:cstheme="minorHAnsi"/>
          <w:sz w:val="24"/>
          <w:szCs w:val="24"/>
          <w:lang w:eastAsia="x-none"/>
        </w:rPr>
        <w:t>e.</w:t>
      </w:r>
    </w:p>
    <w:p w14:paraId="194974B4" w14:textId="77777777"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Odgojno-obrazovni radnici obvezni su imati pedagoško, psihološko</w:t>
      </w:r>
      <w:r w:rsidRPr="00D40F7E">
        <w:rPr>
          <w:rFonts w:eastAsia="Times New Roman" w:cstheme="minorHAnsi"/>
          <w:sz w:val="24"/>
          <w:szCs w:val="24"/>
          <w:lang w:eastAsia="x-none"/>
        </w:rPr>
        <w:t>, didaktičko</w:t>
      </w:r>
      <w:r w:rsidRPr="00D40F7E">
        <w:rPr>
          <w:rFonts w:eastAsia="Times New Roman" w:cstheme="minorHAnsi"/>
          <w:sz w:val="24"/>
          <w:szCs w:val="24"/>
          <w:lang w:val="x-none" w:eastAsia="x-none"/>
        </w:rPr>
        <w:t xml:space="preserve"> i metodičko obrazovanje</w:t>
      </w:r>
      <w:r w:rsidRPr="00D40F7E">
        <w:rPr>
          <w:rFonts w:eastAsia="Times New Roman" w:cstheme="minorHAnsi"/>
          <w:sz w:val="24"/>
          <w:szCs w:val="24"/>
          <w:lang w:eastAsia="x-none"/>
        </w:rPr>
        <w:t xml:space="preserve"> - </w:t>
      </w:r>
      <w:r w:rsidRPr="00D40F7E">
        <w:rPr>
          <w:rFonts w:eastAsia="Times New Roman" w:cstheme="minorHAnsi"/>
          <w:sz w:val="24"/>
          <w:szCs w:val="24"/>
          <w:lang w:val="x-none" w:eastAsia="x-none"/>
        </w:rPr>
        <w:t>pedagoške kompetencije, odnosno steći te kompetencije u roku propisan</w:t>
      </w:r>
      <w:r w:rsidRPr="00D40F7E">
        <w:rPr>
          <w:rFonts w:eastAsia="Times New Roman" w:cstheme="minorHAnsi"/>
          <w:sz w:val="24"/>
          <w:szCs w:val="24"/>
          <w:lang w:eastAsia="x-none"/>
        </w:rPr>
        <w:t>o</w:t>
      </w:r>
      <w:r w:rsidRPr="00D40F7E">
        <w:rPr>
          <w:rFonts w:eastAsia="Times New Roman" w:cstheme="minorHAnsi"/>
          <w:sz w:val="24"/>
          <w:szCs w:val="24"/>
          <w:lang w:val="x-none" w:eastAsia="x-none"/>
        </w:rPr>
        <w:t>m Zakonom</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o odgoju i obrazovanju u osnovnoj i srednjoj školi</w:t>
      </w:r>
      <w:r w:rsidRPr="00D40F7E">
        <w:rPr>
          <w:rFonts w:eastAsia="Times New Roman" w:cstheme="minorHAnsi"/>
          <w:sz w:val="24"/>
          <w:szCs w:val="24"/>
          <w:lang w:eastAsia="x-none"/>
        </w:rPr>
        <w:t>.</w:t>
      </w:r>
    </w:p>
    <w:p w14:paraId="320EDC08" w14:textId="77777777"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Posebni uvjeti za zasnivanje radnog odnosa u Školi za osobe koje sudjeluju u odgojno-obrazovnom radu s učenicima su poznavanje Hrvatskog jezika i latiničnog pisma u mjeri koja omogućava izvođenje odgojno-obrazovnog rada</w:t>
      </w:r>
      <w:r w:rsidRPr="00D40F7E">
        <w:rPr>
          <w:rFonts w:eastAsia="Times New Roman" w:cstheme="minorHAnsi"/>
          <w:sz w:val="24"/>
          <w:szCs w:val="24"/>
          <w:lang w:eastAsia="x-none"/>
        </w:rPr>
        <w:t>.</w:t>
      </w:r>
    </w:p>
    <w:p w14:paraId="7F1BFE8C" w14:textId="77777777" w:rsidR="002545DC" w:rsidRPr="00D40F7E" w:rsidRDefault="002545DC" w:rsidP="00293A37">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D40F7E">
        <w:rPr>
          <w:rFonts w:eastAsia="Times New Roman" w:cstheme="minorHAnsi"/>
          <w:sz w:val="24"/>
          <w:szCs w:val="24"/>
          <w:lang w:eastAsia="x-none"/>
        </w:rPr>
        <w:t>o</w:t>
      </w:r>
      <w:r w:rsidRPr="00D40F7E">
        <w:rPr>
          <w:rFonts w:eastAsia="Times New Roman" w:cstheme="minorHAnsi"/>
          <w:sz w:val="24"/>
          <w:szCs w:val="24"/>
          <w:lang w:val="x-none" w:eastAsia="x-none"/>
        </w:rPr>
        <w:t>m Zakonom</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o odgoju i obrazovanju u osnovnoj i srednjoj školi</w:t>
      </w:r>
      <w:r w:rsidRPr="00D40F7E">
        <w:rPr>
          <w:rFonts w:eastAsia="Times New Roman" w:cstheme="minorHAnsi"/>
          <w:sz w:val="24"/>
          <w:szCs w:val="24"/>
          <w:lang w:eastAsia="x-none"/>
        </w:rPr>
        <w:t>.</w:t>
      </w:r>
    </w:p>
    <w:p w14:paraId="70014F08" w14:textId="77777777" w:rsidR="002545DC" w:rsidRPr="00D40F7E" w:rsidRDefault="002545DC" w:rsidP="002545DC">
      <w:pPr>
        <w:spacing w:after="0" w:line="240" w:lineRule="auto"/>
        <w:jc w:val="both"/>
        <w:rPr>
          <w:rFonts w:eastAsia="Times New Roman" w:cstheme="minorHAnsi"/>
          <w:sz w:val="24"/>
          <w:szCs w:val="24"/>
          <w:lang w:eastAsia="x-none"/>
        </w:rPr>
      </w:pPr>
    </w:p>
    <w:p w14:paraId="7D41EC66" w14:textId="77777777" w:rsidR="002545DC" w:rsidRPr="00D40F7E" w:rsidRDefault="002545DC" w:rsidP="002545DC">
      <w:pPr>
        <w:spacing w:after="0" w:line="240" w:lineRule="auto"/>
        <w:ind w:left="709" w:firstLine="425"/>
        <w:jc w:val="both"/>
        <w:rPr>
          <w:rFonts w:eastAsia="Times New Roman" w:cstheme="minorHAnsi"/>
          <w:b/>
          <w:sz w:val="24"/>
          <w:szCs w:val="24"/>
          <w:lang w:eastAsia="x-none"/>
        </w:rPr>
      </w:pPr>
      <w:r w:rsidRPr="00D40F7E">
        <w:rPr>
          <w:rFonts w:eastAsia="Times New Roman" w:cstheme="minorHAnsi"/>
          <w:b/>
          <w:sz w:val="24"/>
          <w:szCs w:val="24"/>
          <w:lang w:eastAsia="x-none"/>
        </w:rPr>
        <w:t>Tajnik Škole</w:t>
      </w:r>
    </w:p>
    <w:p w14:paraId="6517070E" w14:textId="77777777" w:rsidR="002545DC" w:rsidRPr="00D40F7E" w:rsidRDefault="002545DC" w:rsidP="002545DC">
      <w:pPr>
        <w:spacing w:after="0" w:line="240" w:lineRule="auto"/>
        <w:jc w:val="both"/>
        <w:rPr>
          <w:rFonts w:eastAsia="Times New Roman" w:cstheme="minorHAnsi"/>
          <w:sz w:val="24"/>
          <w:szCs w:val="24"/>
          <w:lang w:eastAsia="x-none"/>
        </w:rPr>
      </w:pPr>
    </w:p>
    <w:p w14:paraId="3F76839F"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40A434F1" w14:textId="77777777" w:rsidR="002545DC" w:rsidRPr="00D40F7E" w:rsidRDefault="002545DC" w:rsidP="00293A37">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Uvjeti za tajnika </w:t>
      </w:r>
      <w:r w:rsidRPr="00D40F7E">
        <w:rPr>
          <w:rFonts w:eastAsia="Times New Roman" w:cstheme="minorHAnsi"/>
          <w:sz w:val="24"/>
          <w:szCs w:val="24"/>
          <w:lang w:eastAsia="x-none"/>
        </w:rPr>
        <w:t>Š</w:t>
      </w:r>
      <w:proofErr w:type="spellStart"/>
      <w:r w:rsidRPr="00D40F7E">
        <w:rPr>
          <w:rFonts w:eastAsia="Times New Roman" w:cstheme="minorHAnsi"/>
          <w:sz w:val="24"/>
          <w:szCs w:val="24"/>
          <w:lang w:val="x-none" w:eastAsia="x-none"/>
        </w:rPr>
        <w:t>kole</w:t>
      </w:r>
      <w:proofErr w:type="spellEnd"/>
      <w:r w:rsidRPr="00D40F7E">
        <w:rPr>
          <w:rFonts w:eastAsia="Times New Roman" w:cstheme="minorHAnsi"/>
          <w:sz w:val="24"/>
          <w:szCs w:val="24"/>
          <w:lang w:val="x-none" w:eastAsia="x-none"/>
        </w:rPr>
        <w:t xml:space="preserve"> su:</w:t>
      </w:r>
    </w:p>
    <w:p w14:paraId="768FD4A5" w14:textId="77777777" w:rsidR="002545DC" w:rsidRPr="00D40F7E" w:rsidRDefault="002545DC" w:rsidP="00293A37">
      <w:pPr>
        <w:pStyle w:val="Odlomakpopisa"/>
        <w:numPr>
          <w:ilvl w:val="0"/>
          <w:numId w:val="34"/>
        </w:numPr>
        <w:ind w:right="-113"/>
        <w:jc w:val="both"/>
        <w:rPr>
          <w:rFonts w:asciiTheme="minorHAnsi" w:hAnsiTheme="minorHAnsi" w:cstheme="minorHAnsi"/>
          <w:lang w:val="x-none" w:eastAsia="x-none"/>
        </w:rPr>
      </w:pPr>
      <w:r w:rsidRPr="00D40F7E">
        <w:rPr>
          <w:rFonts w:asciiTheme="minorHAnsi" w:hAnsiTheme="minorHAnsi" w:cstheme="minorHAnsi"/>
          <w:lang w:val="x-none" w:eastAsia="x-none"/>
        </w:rPr>
        <w:t>završen sveučilišni diplomski studij pravne struke ili specijalistički diplomski stručni studij javne uprave</w:t>
      </w:r>
      <w:r w:rsidRPr="00D40F7E">
        <w:rPr>
          <w:rFonts w:asciiTheme="minorHAnsi" w:hAnsiTheme="minorHAnsi" w:cstheme="minorHAnsi"/>
          <w:lang w:eastAsia="x-none"/>
        </w:rPr>
        <w:t>,</w:t>
      </w:r>
    </w:p>
    <w:p w14:paraId="06DDA8A5" w14:textId="77777777" w:rsidR="002545DC" w:rsidRPr="00D40F7E" w:rsidRDefault="002545DC" w:rsidP="00293A37">
      <w:pPr>
        <w:pStyle w:val="Odlomakpopisa"/>
        <w:numPr>
          <w:ilvl w:val="0"/>
          <w:numId w:val="34"/>
        </w:numPr>
        <w:ind w:right="-113"/>
        <w:jc w:val="both"/>
        <w:rPr>
          <w:rFonts w:asciiTheme="minorHAnsi" w:hAnsiTheme="minorHAnsi" w:cstheme="minorHAnsi"/>
          <w:lang w:val="x-none" w:eastAsia="x-none"/>
        </w:rPr>
      </w:pPr>
      <w:r w:rsidRPr="00D40F7E">
        <w:rPr>
          <w:rFonts w:asciiTheme="minorHAnsi" w:hAnsiTheme="minorHAnsi" w:cstheme="minorHAnsi"/>
          <w:lang w:val="x-none" w:eastAsia="x-none"/>
        </w:rPr>
        <w:t>završen preddiplomski stručni studij upravne struke, ako se na natječaj ne javi osoba iz točke a) ovoga stavka.</w:t>
      </w:r>
    </w:p>
    <w:p w14:paraId="009B683C" w14:textId="77777777" w:rsidR="002545DC" w:rsidRPr="00D40F7E" w:rsidRDefault="002545DC" w:rsidP="002545DC">
      <w:pPr>
        <w:spacing w:after="0" w:line="240" w:lineRule="auto"/>
        <w:jc w:val="both"/>
        <w:rPr>
          <w:rFonts w:eastAsia="Times New Roman" w:cstheme="minorHAnsi"/>
          <w:sz w:val="24"/>
          <w:szCs w:val="24"/>
          <w:lang w:eastAsia="x-none"/>
        </w:rPr>
      </w:pPr>
    </w:p>
    <w:p w14:paraId="64FA724D" w14:textId="77777777" w:rsidR="002545DC" w:rsidRPr="00D40F7E" w:rsidRDefault="002545DC" w:rsidP="002545DC">
      <w:pPr>
        <w:widowControl w:val="0"/>
        <w:spacing w:after="0" w:line="240" w:lineRule="auto"/>
        <w:ind w:left="708" w:firstLine="426"/>
        <w:rPr>
          <w:rFonts w:eastAsia="Times New Roman" w:cstheme="minorHAnsi"/>
          <w:b/>
          <w:noProof/>
          <w:snapToGrid w:val="0"/>
          <w:sz w:val="24"/>
          <w:szCs w:val="24"/>
          <w:lang w:eastAsia="hr-HR"/>
        </w:rPr>
      </w:pPr>
      <w:r w:rsidRPr="00D40F7E">
        <w:rPr>
          <w:rFonts w:eastAsia="Times New Roman" w:cstheme="minorHAnsi"/>
          <w:b/>
          <w:noProof/>
          <w:snapToGrid w:val="0"/>
          <w:sz w:val="24"/>
          <w:szCs w:val="24"/>
          <w:lang w:eastAsia="hr-HR"/>
        </w:rPr>
        <w:t>Voditelj računovodstva</w:t>
      </w:r>
    </w:p>
    <w:p w14:paraId="76FFF021" w14:textId="77777777" w:rsidR="002545DC" w:rsidRPr="00D40F7E" w:rsidRDefault="002545DC" w:rsidP="002545DC">
      <w:pPr>
        <w:spacing w:after="0" w:line="240" w:lineRule="auto"/>
        <w:jc w:val="both"/>
        <w:rPr>
          <w:rFonts w:eastAsia="Times New Roman" w:cstheme="minorHAnsi"/>
          <w:sz w:val="24"/>
          <w:szCs w:val="24"/>
          <w:lang w:eastAsia="x-none"/>
        </w:rPr>
      </w:pPr>
    </w:p>
    <w:p w14:paraId="53AC0677"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lastRenderedPageBreak/>
        <w:t xml:space="preserve">Članak </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0980F367" w14:textId="7FAE8F44" w:rsidR="002545DC" w:rsidRPr="000E23C9" w:rsidRDefault="002545DC" w:rsidP="008E4C23">
      <w:pPr>
        <w:pStyle w:val="Odlomakpopisa"/>
        <w:numPr>
          <w:ilvl w:val="0"/>
          <w:numId w:val="35"/>
        </w:numPr>
        <w:jc w:val="both"/>
        <w:rPr>
          <w:rFonts w:asciiTheme="minorHAnsi" w:hAnsiTheme="minorHAnsi" w:cstheme="minorHAnsi"/>
          <w:lang w:eastAsia="x-none"/>
        </w:rPr>
      </w:pPr>
      <w:r w:rsidRPr="000E23C9">
        <w:rPr>
          <w:rFonts w:asciiTheme="minorHAnsi" w:hAnsiTheme="minorHAnsi" w:cstheme="minorHAnsi"/>
          <w:lang w:val="x-none" w:eastAsia="x-none"/>
        </w:rPr>
        <w:t xml:space="preserve">Uvjeti za voditelja računovodstva su završen diplomski sveučilišni studij ekonomije odnosno </w:t>
      </w:r>
      <w:r w:rsidRPr="000E23C9">
        <w:rPr>
          <w:rFonts w:asciiTheme="minorHAnsi" w:hAnsiTheme="minorHAnsi" w:cstheme="minorHAnsi"/>
          <w:lang w:eastAsia="x-none"/>
        </w:rPr>
        <w:t xml:space="preserve">specijalistički </w:t>
      </w:r>
      <w:r w:rsidRPr="000E23C9">
        <w:rPr>
          <w:rFonts w:asciiTheme="minorHAnsi" w:hAnsiTheme="minorHAnsi" w:cstheme="minorHAnsi"/>
          <w:lang w:val="x-none" w:eastAsia="x-none"/>
        </w:rPr>
        <w:t xml:space="preserve">diplomski </w:t>
      </w:r>
      <w:r w:rsidRPr="000E23C9">
        <w:rPr>
          <w:rFonts w:asciiTheme="minorHAnsi" w:hAnsiTheme="minorHAnsi" w:cstheme="minorHAnsi"/>
          <w:lang w:eastAsia="x-none"/>
        </w:rPr>
        <w:t xml:space="preserve">stručni </w:t>
      </w:r>
      <w:r w:rsidRPr="000E23C9">
        <w:rPr>
          <w:rFonts w:asciiTheme="minorHAnsi" w:hAnsiTheme="minorHAnsi" w:cstheme="minorHAnsi"/>
          <w:lang w:val="x-none" w:eastAsia="x-none"/>
        </w:rPr>
        <w:t>studij ekonomije</w:t>
      </w:r>
      <w:r w:rsidRPr="000E23C9">
        <w:rPr>
          <w:rFonts w:asciiTheme="minorHAnsi" w:hAnsiTheme="minorHAnsi" w:cstheme="minorHAnsi"/>
          <w:lang w:eastAsia="x-none"/>
        </w:rPr>
        <w:t xml:space="preserve"> odnosno preddiplomski sveučilišni studij ekonomije ili preddiplomski stručni studij ekonomije odnosno viša ili visoka stručna sprema ekonomske struke stečena prema ranijim propisima i godina dana radnog iskustva na poslovima proračunskog računovodstva u školskoj ustanovi.</w:t>
      </w:r>
    </w:p>
    <w:p w14:paraId="330666AC" w14:textId="77777777" w:rsidR="002545DC" w:rsidRPr="00D40F7E" w:rsidRDefault="002545DC" w:rsidP="002545DC">
      <w:pPr>
        <w:spacing w:after="0" w:line="240" w:lineRule="auto"/>
        <w:rPr>
          <w:rFonts w:eastAsia="Times New Roman" w:cstheme="minorHAnsi"/>
          <w:sz w:val="24"/>
          <w:szCs w:val="24"/>
          <w:lang w:val="en-GB" w:eastAsia="x-none"/>
        </w:rPr>
      </w:pPr>
    </w:p>
    <w:p w14:paraId="179DAD6D" w14:textId="77777777" w:rsidR="002545DC" w:rsidRPr="00D40F7E" w:rsidRDefault="002545DC" w:rsidP="002545DC">
      <w:pPr>
        <w:spacing w:after="0" w:line="240" w:lineRule="auto"/>
        <w:ind w:left="1134"/>
        <w:jc w:val="both"/>
        <w:rPr>
          <w:rFonts w:eastAsia="Times New Roman" w:cstheme="minorHAnsi"/>
          <w:sz w:val="24"/>
          <w:szCs w:val="24"/>
          <w:lang w:val="en-GB" w:eastAsia="x-none"/>
        </w:rPr>
      </w:pPr>
      <w:proofErr w:type="spellStart"/>
      <w:r w:rsidRPr="00D40F7E">
        <w:rPr>
          <w:rFonts w:eastAsia="Times New Roman" w:cstheme="minorHAnsi"/>
          <w:b/>
          <w:sz w:val="24"/>
          <w:szCs w:val="24"/>
          <w:lang w:val="en-GB" w:eastAsia="x-none"/>
        </w:rPr>
        <w:t>Domar</w:t>
      </w:r>
      <w:proofErr w:type="spellEnd"/>
      <w:r w:rsidRPr="00D40F7E">
        <w:rPr>
          <w:rFonts w:eastAsia="Times New Roman" w:cstheme="minorHAnsi"/>
          <w:b/>
          <w:sz w:val="24"/>
          <w:szCs w:val="24"/>
          <w:lang w:val="en-GB" w:eastAsia="x-none"/>
        </w:rPr>
        <w:t xml:space="preserve">, </w:t>
      </w:r>
      <w:proofErr w:type="spellStart"/>
      <w:r w:rsidRPr="00D40F7E">
        <w:rPr>
          <w:rFonts w:eastAsia="Times New Roman" w:cstheme="minorHAnsi"/>
          <w:b/>
          <w:sz w:val="24"/>
          <w:szCs w:val="24"/>
          <w:lang w:val="en-GB" w:eastAsia="x-none"/>
        </w:rPr>
        <w:t>školski</w:t>
      </w:r>
      <w:proofErr w:type="spellEnd"/>
      <w:r w:rsidRPr="00D40F7E">
        <w:rPr>
          <w:rFonts w:eastAsia="Times New Roman" w:cstheme="minorHAnsi"/>
          <w:b/>
          <w:sz w:val="24"/>
          <w:szCs w:val="24"/>
          <w:lang w:val="en-GB" w:eastAsia="x-none"/>
        </w:rPr>
        <w:t xml:space="preserve"> </w:t>
      </w:r>
      <w:proofErr w:type="spellStart"/>
      <w:r w:rsidRPr="00D40F7E">
        <w:rPr>
          <w:rFonts w:eastAsia="Times New Roman" w:cstheme="minorHAnsi"/>
          <w:b/>
          <w:sz w:val="24"/>
          <w:szCs w:val="24"/>
          <w:lang w:val="en-GB" w:eastAsia="x-none"/>
        </w:rPr>
        <w:t>majstor</w:t>
      </w:r>
      <w:proofErr w:type="spellEnd"/>
      <w:r w:rsidRPr="00D40F7E">
        <w:rPr>
          <w:rFonts w:eastAsia="Times New Roman" w:cstheme="minorHAnsi"/>
          <w:i/>
          <w:sz w:val="24"/>
          <w:szCs w:val="24"/>
          <w:lang w:val="en-GB" w:eastAsia="x-none"/>
        </w:rPr>
        <w:t>,</w:t>
      </w:r>
      <w:r w:rsidRPr="00D40F7E">
        <w:rPr>
          <w:rFonts w:eastAsia="Times New Roman" w:cstheme="minorHAnsi"/>
          <w:sz w:val="24"/>
          <w:szCs w:val="24"/>
          <w:lang w:val="en-GB" w:eastAsia="x-none"/>
        </w:rPr>
        <w:t xml:space="preserve"> </w:t>
      </w:r>
      <w:proofErr w:type="spellStart"/>
      <w:r w:rsidRPr="00D40F7E">
        <w:rPr>
          <w:rFonts w:eastAsia="Times New Roman" w:cstheme="minorHAnsi"/>
          <w:b/>
          <w:sz w:val="24"/>
          <w:szCs w:val="24"/>
          <w:lang w:val="en-GB" w:eastAsia="x-none"/>
        </w:rPr>
        <w:t>kuhar</w:t>
      </w:r>
      <w:proofErr w:type="spellEnd"/>
      <w:r w:rsidRPr="00D40F7E">
        <w:rPr>
          <w:rFonts w:eastAsia="Times New Roman" w:cstheme="minorHAnsi"/>
          <w:b/>
          <w:sz w:val="24"/>
          <w:szCs w:val="24"/>
          <w:lang w:val="en-GB" w:eastAsia="x-none"/>
        </w:rPr>
        <w:t xml:space="preserve">, </w:t>
      </w:r>
      <w:proofErr w:type="spellStart"/>
      <w:r w:rsidRPr="00D40F7E">
        <w:rPr>
          <w:rFonts w:eastAsia="Times New Roman" w:cstheme="minorHAnsi"/>
          <w:b/>
          <w:sz w:val="24"/>
          <w:szCs w:val="24"/>
          <w:lang w:val="en-GB" w:eastAsia="x-none"/>
        </w:rPr>
        <w:t>spremač</w:t>
      </w:r>
      <w:proofErr w:type="spellEnd"/>
    </w:p>
    <w:p w14:paraId="1712F961" w14:textId="77777777" w:rsidR="002545DC" w:rsidRPr="00D40F7E" w:rsidRDefault="002545DC" w:rsidP="002545DC">
      <w:pPr>
        <w:spacing w:after="0" w:line="240" w:lineRule="auto"/>
        <w:rPr>
          <w:rFonts w:eastAsia="Times New Roman" w:cstheme="minorHAnsi"/>
          <w:sz w:val="24"/>
          <w:szCs w:val="24"/>
          <w:lang w:val="en-GB" w:eastAsia="x-none"/>
        </w:rPr>
      </w:pPr>
    </w:p>
    <w:p w14:paraId="4DF5BC5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10</w:t>
      </w:r>
      <w:r w:rsidRPr="00D40F7E">
        <w:rPr>
          <w:rFonts w:eastAsia="Times New Roman" w:cstheme="minorHAnsi"/>
          <w:b/>
          <w:sz w:val="24"/>
          <w:szCs w:val="24"/>
          <w:lang w:val="x-none" w:eastAsia="x-none"/>
        </w:rPr>
        <w:t>.</w:t>
      </w:r>
    </w:p>
    <w:p w14:paraId="6747B8C9" w14:textId="7F16F2ED" w:rsidR="002545DC" w:rsidRPr="00D40F7E" w:rsidRDefault="002545DC" w:rsidP="009C4D8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Uvjet za domara</w:t>
      </w:r>
      <w:r w:rsidRPr="00D40F7E">
        <w:rPr>
          <w:rFonts w:eastAsia="Times New Roman" w:cstheme="minorHAnsi"/>
          <w:sz w:val="24"/>
          <w:szCs w:val="24"/>
          <w:lang w:val="en-GB" w:eastAsia="hr-HR"/>
        </w:rPr>
        <w:t xml:space="preserve">, </w:t>
      </w:r>
      <w:proofErr w:type="spellStart"/>
      <w:r w:rsidRPr="00D40F7E">
        <w:rPr>
          <w:rFonts w:eastAsia="Times New Roman" w:cstheme="minorHAnsi"/>
          <w:sz w:val="24"/>
          <w:szCs w:val="24"/>
          <w:lang w:val="en-GB" w:eastAsia="hr-HR"/>
        </w:rPr>
        <w:t>školskog</w:t>
      </w:r>
      <w:proofErr w:type="spellEnd"/>
      <w:r w:rsidRPr="00D40F7E">
        <w:rPr>
          <w:rFonts w:eastAsia="Times New Roman" w:cstheme="minorHAnsi"/>
          <w:sz w:val="24"/>
          <w:szCs w:val="24"/>
          <w:lang w:val="en-GB" w:eastAsia="hr-HR"/>
        </w:rPr>
        <w:t xml:space="preserve"> </w:t>
      </w:r>
      <w:proofErr w:type="spellStart"/>
      <w:r w:rsidRPr="00D40F7E">
        <w:rPr>
          <w:rFonts w:eastAsia="Times New Roman" w:cstheme="minorHAnsi"/>
          <w:sz w:val="24"/>
          <w:szCs w:val="24"/>
          <w:lang w:val="en-GB" w:eastAsia="hr-HR"/>
        </w:rPr>
        <w:t>majstora</w:t>
      </w:r>
      <w:proofErr w:type="spellEnd"/>
      <w:r w:rsidRPr="00D40F7E">
        <w:rPr>
          <w:rFonts w:eastAsia="Times New Roman" w:cstheme="minorHAnsi"/>
          <w:sz w:val="24"/>
          <w:szCs w:val="24"/>
          <w:lang w:eastAsia="hr-HR"/>
        </w:rPr>
        <w:t xml:space="preserve"> je završena srednja škola tehničke struke te</w:t>
      </w:r>
      <w:r w:rsidR="009C4D80" w:rsidRPr="00D40F7E">
        <w:rPr>
          <w:rFonts w:eastAsia="Times New Roman" w:cstheme="minorHAnsi"/>
          <w:sz w:val="24"/>
          <w:szCs w:val="24"/>
          <w:lang w:eastAsia="hr-HR"/>
        </w:rPr>
        <w:t xml:space="preserve"> </w:t>
      </w:r>
      <w:r w:rsidRPr="00D40F7E">
        <w:rPr>
          <w:rFonts w:eastAsia="Times New Roman" w:cstheme="minorHAnsi"/>
          <w:sz w:val="24"/>
          <w:szCs w:val="24"/>
          <w:lang w:eastAsia="hr-HR"/>
        </w:rPr>
        <w:t xml:space="preserve">zdravstvena sposobnost za obavljan je poslova s posebnim uvjetima rada. </w:t>
      </w:r>
    </w:p>
    <w:p w14:paraId="4588ED08" w14:textId="77777777" w:rsidR="002545DC" w:rsidRPr="00D40F7E" w:rsidRDefault="002545DC" w:rsidP="009C4D8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(2) Uvjerenje o posebnoj zdravstvenoj sposobnosti pribavlja se prije sklapanja ugovora o radu </w:t>
      </w:r>
      <w:r w:rsidRPr="00D40F7E">
        <w:rPr>
          <w:rFonts w:eastAsia="Times New Roman" w:cstheme="minorHAnsi"/>
          <w:sz w:val="24"/>
          <w:szCs w:val="24"/>
          <w:lang w:val="en-GB" w:eastAsia="hr-HR"/>
        </w:rPr>
        <w:t xml:space="preserve">u </w:t>
      </w:r>
      <w:proofErr w:type="spellStart"/>
      <w:r w:rsidRPr="00D40F7E">
        <w:rPr>
          <w:rFonts w:eastAsia="Times New Roman" w:cstheme="minorHAnsi"/>
          <w:sz w:val="24"/>
          <w:szCs w:val="24"/>
          <w:lang w:val="en-GB" w:eastAsia="hr-HR"/>
        </w:rPr>
        <w:t>skladu</w:t>
      </w:r>
      <w:proofErr w:type="spellEnd"/>
      <w:r w:rsidRPr="00D40F7E">
        <w:rPr>
          <w:rFonts w:eastAsia="Times New Roman" w:cstheme="minorHAnsi"/>
          <w:sz w:val="24"/>
          <w:szCs w:val="24"/>
          <w:lang w:val="en-GB" w:eastAsia="hr-HR"/>
        </w:rPr>
        <w:t xml:space="preserve"> s </w:t>
      </w:r>
      <w:proofErr w:type="spellStart"/>
      <w:r w:rsidRPr="00D40F7E">
        <w:rPr>
          <w:rFonts w:eastAsia="Times New Roman" w:cstheme="minorHAnsi"/>
          <w:sz w:val="24"/>
          <w:szCs w:val="24"/>
          <w:lang w:val="en-GB" w:eastAsia="hr-HR"/>
        </w:rPr>
        <w:t>posebnim</w:t>
      </w:r>
      <w:proofErr w:type="spellEnd"/>
      <w:r w:rsidRPr="00D40F7E">
        <w:rPr>
          <w:rFonts w:eastAsia="Times New Roman" w:cstheme="minorHAnsi"/>
          <w:sz w:val="24"/>
          <w:szCs w:val="24"/>
          <w:lang w:val="en-GB" w:eastAsia="hr-HR"/>
        </w:rPr>
        <w:t xml:space="preserve"> </w:t>
      </w:r>
      <w:proofErr w:type="spellStart"/>
      <w:r w:rsidRPr="00D40F7E">
        <w:rPr>
          <w:rFonts w:eastAsia="Times New Roman" w:cstheme="minorHAnsi"/>
          <w:sz w:val="24"/>
          <w:szCs w:val="24"/>
          <w:lang w:val="en-GB" w:eastAsia="hr-HR"/>
        </w:rPr>
        <w:t>propisima</w:t>
      </w:r>
      <w:proofErr w:type="spellEnd"/>
      <w:r w:rsidRPr="00D40F7E">
        <w:rPr>
          <w:rFonts w:eastAsia="Times New Roman" w:cstheme="minorHAnsi"/>
          <w:sz w:val="24"/>
          <w:szCs w:val="24"/>
          <w:lang w:val="en-GB" w:eastAsia="hr-HR"/>
        </w:rPr>
        <w:t xml:space="preserve"> </w:t>
      </w:r>
      <w:proofErr w:type="spellStart"/>
      <w:r w:rsidRPr="00D40F7E">
        <w:rPr>
          <w:rFonts w:eastAsia="Times New Roman" w:cstheme="minorHAnsi"/>
          <w:sz w:val="24"/>
          <w:szCs w:val="24"/>
          <w:lang w:val="en-GB" w:eastAsia="hr-HR"/>
        </w:rPr>
        <w:t>te</w:t>
      </w:r>
      <w:proofErr w:type="spellEnd"/>
      <w:r w:rsidRPr="00D40F7E">
        <w:rPr>
          <w:rFonts w:eastAsia="Times New Roman" w:cstheme="minorHAnsi"/>
          <w:sz w:val="24"/>
          <w:szCs w:val="24"/>
          <w:lang w:val="en-GB" w:eastAsia="hr-HR"/>
        </w:rPr>
        <w:t xml:space="preserve"> </w:t>
      </w:r>
      <w:r w:rsidRPr="00D40F7E">
        <w:rPr>
          <w:rFonts w:eastAsia="Times New Roman" w:cstheme="minorHAnsi"/>
          <w:sz w:val="24"/>
          <w:szCs w:val="24"/>
          <w:lang w:eastAsia="hr-HR"/>
        </w:rPr>
        <w:t>dokazuje uvjerenjima ovlaštenih zdravstvenih ustanova.</w:t>
      </w:r>
    </w:p>
    <w:p w14:paraId="30FA28F8" w14:textId="77777777" w:rsidR="002545DC" w:rsidRPr="00D40F7E" w:rsidRDefault="002545DC" w:rsidP="009C4D80">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(3) Liječnički pregled se obavlja prije sklapanja ugovora o radu, a troškove liječničkog pregleda snosi Škola.</w:t>
      </w:r>
    </w:p>
    <w:p w14:paraId="08027C80" w14:textId="77777777" w:rsidR="002545DC" w:rsidRPr="00D40F7E" w:rsidRDefault="002545DC" w:rsidP="009C4D80">
      <w:pPr>
        <w:spacing w:after="0" w:line="240" w:lineRule="auto"/>
        <w:jc w:val="both"/>
        <w:rPr>
          <w:rFonts w:eastAsia="Times New Roman" w:cstheme="minorHAnsi"/>
          <w:sz w:val="24"/>
          <w:szCs w:val="24"/>
          <w:lang w:eastAsia="x-none"/>
        </w:rPr>
      </w:pPr>
      <w:r w:rsidRPr="000E23C9">
        <w:rPr>
          <w:rFonts w:eastAsia="Times New Roman" w:cstheme="minorHAnsi"/>
          <w:sz w:val="24"/>
          <w:szCs w:val="24"/>
          <w:lang w:eastAsia="x-none"/>
        </w:rPr>
        <w:t>(4) Domar koji obavlja i poslove rukovanja centralnim grijanjem treba imati položen stručni ispit za rukovatelja centralnog grijanja prema Pravilniku o poslovima upravljanja i rukovanja energetskim postrojenjima i uređajima.</w:t>
      </w:r>
    </w:p>
    <w:p w14:paraId="626EFC23" w14:textId="77777777" w:rsidR="002545DC" w:rsidRPr="00D40F7E" w:rsidRDefault="002545DC" w:rsidP="009C4D80">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Uvjet za kuhar</w:t>
      </w:r>
      <w:r w:rsidRPr="00D40F7E">
        <w:rPr>
          <w:rFonts w:eastAsia="Times New Roman" w:cstheme="minorHAnsi"/>
          <w:sz w:val="24"/>
          <w:szCs w:val="24"/>
          <w:lang w:eastAsia="x-none"/>
        </w:rPr>
        <w:t>a</w:t>
      </w:r>
      <w:r w:rsidRPr="00D40F7E">
        <w:rPr>
          <w:rFonts w:eastAsia="Times New Roman" w:cstheme="minorHAnsi"/>
          <w:sz w:val="24"/>
          <w:szCs w:val="24"/>
          <w:lang w:val="x-none" w:eastAsia="x-none"/>
        </w:rPr>
        <w:t xml:space="preserve"> je završena srednja škola - program kuhar odnosno KV kuhar i završen tečaj higijenskog minimuma.</w:t>
      </w:r>
    </w:p>
    <w:p w14:paraId="56CBA90C" w14:textId="77777777" w:rsidR="002545DC" w:rsidRPr="00D40F7E" w:rsidRDefault="002545DC" w:rsidP="009C4D80">
      <w:pPr>
        <w:spacing w:after="0" w:line="240" w:lineRule="auto"/>
        <w:jc w:val="both"/>
        <w:rPr>
          <w:rFonts w:eastAsia="Times New Roman" w:cstheme="minorHAnsi"/>
          <w:sz w:val="24"/>
          <w:szCs w:val="24"/>
          <w:lang w:val="x-none" w:eastAsia="x-none"/>
        </w:rPr>
      </w:pPr>
      <w:r w:rsidRPr="000E23C9">
        <w:rPr>
          <w:rFonts w:eastAsia="Times New Roman" w:cstheme="minorHAnsi"/>
          <w:sz w:val="24"/>
          <w:szCs w:val="24"/>
          <w:lang w:eastAsia="x-none"/>
        </w:rPr>
        <w:t xml:space="preserve">(6) </w:t>
      </w:r>
      <w:r w:rsidRPr="000E23C9">
        <w:rPr>
          <w:rFonts w:eastAsia="Times New Roman" w:cstheme="minorHAnsi"/>
          <w:sz w:val="24"/>
          <w:szCs w:val="24"/>
          <w:lang w:val="x-none" w:eastAsia="x-none"/>
        </w:rPr>
        <w:t>Uvjet za sprema</w:t>
      </w:r>
      <w:r w:rsidRPr="000E23C9">
        <w:rPr>
          <w:rFonts w:eastAsia="Times New Roman" w:cstheme="minorHAnsi"/>
          <w:sz w:val="24"/>
          <w:szCs w:val="24"/>
          <w:lang w:eastAsia="x-none"/>
        </w:rPr>
        <w:t>ča</w:t>
      </w:r>
      <w:r w:rsidRPr="000E23C9">
        <w:rPr>
          <w:rFonts w:eastAsia="Times New Roman" w:cstheme="minorHAnsi"/>
          <w:sz w:val="24"/>
          <w:szCs w:val="24"/>
          <w:lang w:val="x-none" w:eastAsia="x-none"/>
        </w:rPr>
        <w:t xml:space="preserve"> je završena </w:t>
      </w:r>
      <w:r w:rsidRPr="000E23C9">
        <w:rPr>
          <w:rFonts w:eastAsia="Times New Roman" w:cstheme="minorHAnsi"/>
          <w:sz w:val="24"/>
          <w:szCs w:val="24"/>
          <w:lang w:eastAsia="x-none"/>
        </w:rPr>
        <w:t xml:space="preserve">najmanje </w:t>
      </w:r>
      <w:r w:rsidRPr="000E23C9">
        <w:rPr>
          <w:rFonts w:eastAsia="Times New Roman" w:cstheme="minorHAnsi"/>
          <w:sz w:val="24"/>
          <w:szCs w:val="24"/>
          <w:lang w:val="x-none" w:eastAsia="x-none"/>
        </w:rPr>
        <w:t>osnovna škola.</w:t>
      </w:r>
    </w:p>
    <w:p w14:paraId="5E21257F"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38A867CE" w14:textId="77777777" w:rsidR="002545DC" w:rsidRPr="00D40F7E" w:rsidRDefault="002545DC" w:rsidP="002545DC">
      <w:pPr>
        <w:spacing w:after="0" w:line="240" w:lineRule="auto"/>
        <w:ind w:firstLine="720"/>
        <w:jc w:val="both"/>
        <w:rPr>
          <w:rFonts w:eastAsia="Times New Roman" w:cstheme="minorHAnsi"/>
          <w:b/>
          <w:sz w:val="24"/>
          <w:szCs w:val="24"/>
          <w:lang w:eastAsia="x-none"/>
        </w:rPr>
      </w:pPr>
      <w:r w:rsidRPr="00D40F7E">
        <w:rPr>
          <w:rFonts w:eastAsia="Times New Roman" w:cstheme="minorHAnsi"/>
          <w:b/>
          <w:sz w:val="24"/>
          <w:szCs w:val="24"/>
          <w:lang w:eastAsia="x-none"/>
        </w:rPr>
        <w:t xml:space="preserve">      Prednost pri zasnivanju radnog odnosa </w:t>
      </w:r>
    </w:p>
    <w:p w14:paraId="2FA32E8A" w14:textId="77777777" w:rsidR="002545DC" w:rsidRPr="00D40F7E" w:rsidRDefault="002545DC" w:rsidP="002545DC">
      <w:pPr>
        <w:spacing w:after="0" w:line="240" w:lineRule="auto"/>
        <w:rPr>
          <w:rFonts w:eastAsia="Times New Roman" w:cstheme="minorHAnsi"/>
          <w:sz w:val="24"/>
          <w:szCs w:val="24"/>
          <w:lang w:val="en-GB" w:eastAsia="x-none"/>
        </w:rPr>
      </w:pPr>
    </w:p>
    <w:p w14:paraId="223D42C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11</w:t>
      </w:r>
      <w:r w:rsidRPr="00D40F7E">
        <w:rPr>
          <w:rFonts w:eastAsia="Times New Roman" w:cstheme="minorHAnsi"/>
          <w:b/>
          <w:sz w:val="24"/>
          <w:szCs w:val="24"/>
          <w:lang w:val="x-none" w:eastAsia="x-none"/>
        </w:rPr>
        <w:t>.</w:t>
      </w:r>
    </w:p>
    <w:p w14:paraId="233742DB" w14:textId="77777777" w:rsidR="002545DC" w:rsidRPr="00D40F7E" w:rsidRDefault="002545DC" w:rsidP="009C4D80">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Pri zasnivanju radnog odnosa ravnatelj Škole obvezan je u propisanim slučajevima</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dati prednost pri zapošljavanju određenim kategorijama osoba koje ispunjavaju sve propisane uvjete, a  imaju prednost u odnosu na ostale kandidate samo pod jednakim uvjetima</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 xml:space="preserve"> u skladu s odredbama Zakona</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o odgoju i obrazovanju u osnovnoj i srednjoj školi te drugim posebnim propisima.</w:t>
      </w:r>
    </w:p>
    <w:p w14:paraId="1A0C8362" w14:textId="77777777" w:rsidR="002545DC" w:rsidRPr="00D40F7E" w:rsidRDefault="002545DC" w:rsidP="002545DC">
      <w:pPr>
        <w:spacing w:after="0" w:line="240" w:lineRule="auto"/>
        <w:ind w:left="1174"/>
        <w:jc w:val="both"/>
        <w:rPr>
          <w:rFonts w:eastAsia="Times New Roman" w:cstheme="minorHAnsi"/>
          <w:sz w:val="24"/>
          <w:szCs w:val="24"/>
          <w:lang w:val="en-GB" w:eastAsia="x-none"/>
        </w:rPr>
      </w:pPr>
    </w:p>
    <w:p w14:paraId="6D190670" w14:textId="77777777" w:rsidR="002545DC" w:rsidRPr="00D40F7E" w:rsidRDefault="002545DC" w:rsidP="002545DC">
      <w:pPr>
        <w:spacing w:after="0" w:line="240" w:lineRule="auto"/>
        <w:ind w:left="709"/>
        <w:jc w:val="both"/>
        <w:rPr>
          <w:rFonts w:eastAsia="Times New Roman" w:cstheme="minorHAnsi"/>
          <w:b/>
          <w:sz w:val="24"/>
          <w:szCs w:val="24"/>
          <w:lang w:val="x-none" w:eastAsia="x-none"/>
        </w:rPr>
      </w:pPr>
      <w:r w:rsidRPr="00D40F7E">
        <w:rPr>
          <w:rFonts w:eastAsia="Times New Roman" w:cstheme="minorHAnsi"/>
          <w:b/>
          <w:sz w:val="24"/>
          <w:szCs w:val="24"/>
          <w:lang w:eastAsia="x-none"/>
        </w:rPr>
        <w:t xml:space="preserve">      </w:t>
      </w:r>
      <w:r w:rsidRPr="00D40F7E">
        <w:rPr>
          <w:rFonts w:eastAsia="Times New Roman" w:cstheme="minorHAnsi"/>
          <w:b/>
          <w:sz w:val="24"/>
          <w:szCs w:val="24"/>
          <w:lang w:val="x-none" w:eastAsia="x-none"/>
        </w:rPr>
        <w:t>Zapreke za zasnivanje radnog odnosa u Školi</w:t>
      </w:r>
    </w:p>
    <w:p w14:paraId="7418ED99" w14:textId="77777777" w:rsidR="002545DC" w:rsidRPr="00D40F7E" w:rsidRDefault="002545DC" w:rsidP="002545DC">
      <w:pPr>
        <w:spacing w:after="0" w:line="240" w:lineRule="auto"/>
        <w:rPr>
          <w:rFonts w:eastAsia="Times New Roman" w:cstheme="minorHAnsi"/>
          <w:sz w:val="24"/>
          <w:szCs w:val="24"/>
          <w:lang w:val="en-GB" w:eastAsia="x-none"/>
        </w:rPr>
      </w:pPr>
    </w:p>
    <w:p w14:paraId="7B5FEA9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12</w:t>
      </w:r>
      <w:r w:rsidRPr="00D40F7E">
        <w:rPr>
          <w:rFonts w:eastAsia="Times New Roman" w:cstheme="minorHAnsi"/>
          <w:b/>
          <w:sz w:val="24"/>
          <w:szCs w:val="24"/>
          <w:lang w:val="x-none" w:eastAsia="x-none"/>
        </w:rPr>
        <w:t>.</w:t>
      </w:r>
    </w:p>
    <w:p w14:paraId="29B84F65" w14:textId="77777777" w:rsidR="002545DC" w:rsidRPr="00D40F7E" w:rsidRDefault="002545DC" w:rsidP="009C4D80">
      <w:pPr>
        <w:widowControl w:val="0"/>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 odnos u Školi ne može zasnovati osoba koja je pravomoćno osuđena za neko od kaznenih djela navedenih u članku 106. stavcima 1. i 2. Zakona o odgoju i obrazovanju u osnovnoj i srednjoj školi.</w:t>
      </w:r>
    </w:p>
    <w:p w14:paraId="1ECA9EC0" w14:textId="77777777" w:rsidR="002545DC" w:rsidRPr="00D40F7E" w:rsidRDefault="002545DC" w:rsidP="003410A4">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Radni odnos u Školi ne može zasnovati ni osoba protiv koje se vodi kazneni postupak za neko od kaznenih </w:t>
      </w:r>
      <w:r w:rsidRPr="00D40F7E">
        <w:rPr>
          <w:rFonts w:eastAsia="Times New Roman" w:cstheme="minorHAnsi"/>
          <w:sz w:val="24"/>
          <w:szCs w:val="24"/>
          <w:lang w:eastAsia="x-none"/>
        </w:rPr>
        <w:t xml:space="preserve">djela </w:t>
      </w:r>
      <w:proofErr w:type="spellStart"/>
      <w:r w:rsidRPr="00D40F7E">
        <w:rPr>
          <w:rFonts w:eastAsia="Times New Roman" w:cstheme="minorHAnsi"/>
          <w:sz w:val="24"/>
          <w:szCs w:val="24"/>
          <w:lang w:val="en-GB" w:eastAsia="x-none"/>
        </w:rPr>
        <w:t>iz</w:t>
      </w:r>
      <w:proofErr w:type="spellEnd"/>
      <w:r w:rsidRPr="00D40F7E">
        <w:rPr>
          <w:rFonts w:eastAsia="Times New Roman" w:cstheme="minorHAnsi"/>
          <w:sz w:val="24"/>
          <w:szCs w:val="24"/>
          <w:lang w:val="x-none" w:eastAsia="x-none"/>
        </w:rPr>
        <w:t xml:space="preserve"> stavk</w:t>
      </w:r>
      <w:r w:rsidRPr="00D40F7E">
        <w:rPr>
          <w:rFonts w:eastAsia="Times New Roman" w:cstheme="minorHAnsi"/>
          <w:sz w:val="24"/>
          <w:szCs w:val="24"/>
          <w:lang w:val="en-GB" w:eastAsia="x-none"/>
        </w:rPr>
        <w:t>a</w:t>
      </w:r>
      <w:r w:rsidRPr="00D40F7E">
        <w:rPr>
          <w:rFonts w:eastAsia="Times New Roman" w:cstheme="minorHAnsi"/>
          <w:sz w:val="24"/>
          <w:szCs w:val="24"/>
          <w:lang w:val="x-none" w:eastAsia="x-none"/>
        </w:rPr>
        <w:t xml:space="preserve"> 1. ovoga članka.</w:t>
      </w:r>
    </w:p>
    <w:p w14:paraId="5E38E30C" w14:textId="77777777" w:rsidR="002545DC" w:rsidRPr="00D40F7E" w:rsidRDefault="002545DC" w:rsidP="003410A4">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Nepostojanje zapreka za zasnivanje radnog odnosa u Školi iz stavka 1. ovoga članka dokazuje se uvjerenjem Ministarstva </w:t>
      </w:r>
      <w:r w:rsidRPr="00D40F7E">
        <w:rPr>
          <w:rFonts w:eastAsia="Times New Roman" w:cstheme="minorHAnsi"/>
          <w:sz w:val="24"/>
          <w:szCs w:val="24"/>
          <w:lang w:eastAsia="x-none"/>
        </w:rPr>
        <w:t>nadležnog za pravosuđe</w:t>
      </w:r>
      <w:r w:rsidRPr="00D40F7E">
        <w:rPr>
          <w:rFonts w:eastAsia="Times New Roman" w:cstheme="minorHAnsi"/>
          <w:sz w:val="24"/>
          <w:szCs w:val="24"/>
          <w:lang w:val="x-none" w:eastAsia="x-none"/>
        </w:rPr>
        <w:t xml:space="preserve"> da se osoba ne nalazi u evidenciji pravomoćno osuđenih osoba, a to uvjerenje ravnatelj Škole pribavlja po službenoj dužnosti.</w:t>
      </w:r>
    </w:p>
    <w:p w14:paraId="476B1F25" w14:textId="77777777" w:rsidR="002545DC" w:rsidRPr="00D40F7E" w:rsidRDefault="002545DC" w:rsidP="007B053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 xml:space="preserve">Nepostojanje zapreka iz stavka 2. ovoga članka dokazuje se uvjerenjem nadležnog suda da se protiv osobe </w:t>
      </w:r>
      <w:r w:rsidRPr="00D40F7E">
        <w:rPr>
          <w:rFonts w:eastAsia="Times New Roman" w:cstheme="minorHAnsi"/>
          <w:sz w:val="24"/>
          <w:szCs w:val="24"/>
          <w:lang w:eastAsia="x-none"/>
        </w:rPr>
        <w:t xml:space="preserve">ne vodi kazneni postupak. </w:t>
      </w:r>
    </w:p>
    <w:p w14:paraId="7396BBD5"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78B0E212" w14:textId="77777777" w:rsidR="002545DC" w:rsidRPr="00D40F7E" w:rsidRDefault="002545DC" w:rsidP="002545DC">
      <w:pPr>
        <w:spacing w:after="0" w:line="240" w:lineRule="auto"/>
        <w:ind w:left="709"/>
        <w:jc w:val="both"/>
        <w:rPr>
          <w:rFonts w:eastAsia="Times New Roman" w:cstheme="minorHAnsi"/>
          <w:b/>
          <w:sz w:val="24"/>
          <w:szCs w:val="24"/>
          <w:lang w:val="x-none" w:eastAsia="x-none"/>
        </w:rPr>
      </w:pPr>
      <w:r w:rsidRPr="00D40F7E">
        <w:rPr>
          <w:rFonts w:eastAsia="Times New Roman" w:cstheme="minorHAnsi"/>
          <w:b/>
          <w:bCs/>
          <w:sz w:val="24"/>
          <w:szCs w:val="24"/>
          <w:lang w:eastAsia="x-none"/>
        </w:rPr>
        <w:lastRenderedPageBreak/>
        <w:t xml:space="preserve">      </w:t>
      </w:r>
      <w:r w:rsidRPr="00D40F7E">
        <w:rPr>
          <w:rFonts w:eastAsia="Times New Roman" w:cstheme="minorHAnsi"/>
          <w:b/>
          <w:bCs/>
          <w:sz w:val="24"/>
          <w:szCs w:val="24"/>
          <w:lang w:val="x-none" w:eastAsia="x-none"/>
        </w:rPr>
        <w:t>Zasnivanje radnog odnosa na temelju natječaja</w:t>
      </w:r>
    </w:p>
    <w:p w14:paraId="34DDCAF2" w14:textId="77777777" w:rsidR="002545DC" w:rsidRPr="00D40F7E" w:rsidRDefault="002545DC" w:rsidP="002545DC">
      <w:pPr>
        <w:spacing w:after="0" w:line="240" w:lineRule="auto"/>
        <w:rPr>
          <w:rFonts w:eastAsia="Times New Roman" w:cstheme="minorHAnsi"/>
          <w:sz w:val="24"/>
          <w:szCs w:val="24"/>
          <w:lang w:val="x-none" w:eastAsia="x-none"/>
        </w:rPr>
      </w:pPr>
    </w:p>
    <w:p w14:paraId="3BBF69E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13</w:t>
      </w:r>
      <w:r w:rsidRPr="00D40F7E">
        <w:rPr>
          <w:rFonts w:eastAsia="Times New Roman" w:cstheme="minorHAnsi"/>
          <w:b/>
          <w:sz w:val="24"/>
          <w:szCs w:val="24"/>
          <w:lang w:val="x-none" w:eastAsia="x-none"/>
        </w:rPr>
        <w:t>.</w:t>
      </w:r>
    </w:p>
    <w:p w14:paraId="394D868D" w14:textId="77777777" w:rsidR="002545DC" w:rsidRPr="00D40F7E" w:rsidRDefault="002545DC" w:rsidP="0046377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 odnos u Školi zasniva se u pravilu na temelju natječaja.</w:t>
      </w:r>
    </w:p>
    <w:p w14:paraId="6E2F9055" w14:textId="77777777" w:rsidR="002545DC" w:rsidRPr="00D40F7E" w:rsidRDefault="002545DC" w:rsidP="0046377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Potreba za radnikom prijavljuje se upravnom tijelu županije nadležnom za poslove obrazovanja</w:t>
      </w:r>
      <w:r w:rsidRPr="00D40F7E">
        <w:rPr>
          <w:rFonts w:eastAsia="Times New Roman" w:cstheme="minorHAnsi"/>
          <w:i/>
          <w:sz w:val="24"/>
          <w:szCs w:val="24"/>
          <w:lang w:eastAsia="hr-HR"/>
        </w:rPr>
        <w:t xml:space="preserve"> </w:t>
      </w:r>
      <w:r w:rsidRPr="00D40F7E">
        <w:rPr>
          <w:rFonts w:eastAsia="Times New Roman" w:cstheme="minorHAnsi"/>
          <w:sz w:val="24"/>
          <w:szCs w:val="24"/>
          <w:lang w:eastAsia="hr-HR"/>
        </w:rPr>
        <w:t>koje vodi evidenciju o radnicima za kojima je prestala potreba u cijelosti ili u dijelu radnog vremena.</w:t>
      </w:r>
    </w:p>
    <w:p w14:paraId="31C1072A" w14:textId="77777777" w:rsidR="002545DC" w:rsidRPr="00D40F7E" w:rsidRDefault="002545DC" w:rsidP="0046377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Ako u evidenciji postoji odgovarajuća osoba, na prijedlog upravnog tijela županije nadležnog za poslove obrazovanja Škola može zasnovati radni odnos s osobom koja ispunjava uvjete za zasnivanje radnog odnosa za koje je Škola prijavila potrebu.</w:t>
      </w:r>
    </w:p>
    <w:p w14:paraId="553C9A84" w14:textId="77777777" w:rsidR="002545DC" w:rsidRPr="00D40F7E" w:rsidRDefault="002545DC" w:rsidP="0046377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 xml:space="preserve">Nakon što je upravno tijelo županije nadležno za poslove obrazovanja </w:t>
      </w:r>
      <w:proofErr w:type="spellStart"/>
      <w:r w:rsidRPr="00D40F7E">
        <w:rPr>
          <w:rFonts w:eastAsia="Times New Roman" w:cstheme="minorHAnsi"/>
          <w:sz w:val="24"/>
          <w:szCs w:val="24"/>
          <w:lang w:val="x-none" w:eastAsia="x-none"/>
        </w:rPr>
        <w:t>obavijesti</w:t>
      </w:r>
      <w:r w:rsidRPr="00D40F7E">
        <w:rPr>
          <w:rFonts w:eastAsia="Times New Roman" w:cstheme="minorHAnsi"/>
          <w:sz w:val="24"/>
          <w:szCs w:val="24"/>
          <w:lang w:eastAsia="x-none"/>
        </w:rPr>
        <w:t>l</w:t>
      </w:r>
      <w:proofErr w:type="spellEnd"/>
      <w:r w:rsidRPr="00D40F7E">
        <w:rPr>
          <w:rFonts w:eastAsia="Times New Roman" w:cstheme="minorHAnsi"/>
          <w:sz w:val="24"/>
          <w:szCs w:val="24"/>
          <w:lang w:val="x-none" w:eastAsia="x-none"/>
        </w:rPr>
        <w:t>o Školu da u evidenciji nema odgovarajuće osobe, odnosno nakon što se ravnatelj Škole istom tijelu pisano očitovao o razlozima zbog kojih nije primljena upućena osoba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Škola objavljuje natječaj.</w:t>
      </w:r>
    </w:p>
    <w:p w14:paraId="1100A601" w14:textId="77777777" w:rsidR="002545DC" w:rsidRPr="00D40F7E" w:rsidRDefault="002545DC" w:rsidP="0046377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(5) 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14:paraId="60ED24FD" w14:textId="77777777" w:rsidR="002545DC" w:rsidRPr="00D40F7E" w:rsidRDefault="002545DC" w:rsidP="0046377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(6) </w:t>
      </w:r>
      <w:r w:rsidRPr="00D40F7E">
        <w:rPr>
          <w:rFonts w:eastAsia="Times New Roman" w:cstheme="minorHAnsi"/>
          <w:sz w:val="24"/>
          <w:szCs w:val="24"/>
          <w:lang w:val="x-none" w:eastAsia="x-none"/>
        </w:rPr>
        <w:t>Ako se na natječaj ne javi osoba koja ispunjava uvjete iz članka 105. Zakona</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 xml:space="preserve">o odgoju i obrazovanju u osnovnoj i srednjoj školi, natječaj će se ponoviti u roku od pet </w:t>
      </w: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mjeseci, a do zasnivanja radnog odnosa na osnovi ponovljenoga natječaja radni se odnos može zasnovati s osobom koja ne ispunjava propisane uvjete.</w:t>
      </w:r>
    </w:p>
    <w:p w14:paraId="04B0F9B2" w14:textId="77777777" w:rsidR="002545DC" w:rsidRPr="00D40F7E" w:rsidRDefault="002545DC" w:rsidP="002545DC">
      <w:pPr>
        <w:spacing w:after="0" w:line="240" w:lineRule="auto"/>
        <w:ind w:firstLine="708"/>
        <w:jc w:val="both"/>
        <w:rPr>
          <w:rFonts w:eastAsia="Times New Roman" w:cstheme="minorHAnsi"/>
          <w:sz w:val="24"/>
          <w:szCs w:val="24"/>
          <w:lang w:val="x-none" w:eastAsia="x-none"/>
        </w:rPr>
      </w:pPr>
    </w:p>
    <w:p w14:paraId="1467D7D7" w14:textId="77777777" w:rsidR="002545DC" w:rsidRPr="00D40F7E" w:rsidRDefault="002545DC" w:rsidP="002545DC">
      <w:pPr>
        <w:spacing w:after="0" w:line="240" w:lineRule="auto"/>
        <w:ind w:firstLine="708"/>
        <w:jc w:val="both"/>
        <w:rPr>
          <w:rFonts w:eastAsia="Times New Roman" w:cstheme="minorHAnsi"/>
          <w:sz w:val="24"/>
          <w:szCs w:val="24"/>
          <w:lang w:val="x-none" w:eastAsia="x-none"/>
        </w:rPr>
      </w:pPr>
      <w:r w:rsidRPr="00D40F7E">
        <w:rPr>
          <w:rFonts w:eastAsia="Times New Roman" w:cstheme="minorHAnsi"/>
          <w:b/>
          <w:bCs/>
          <w:sz w:val="24"/>
          <w:szCs w:val="24"/>
          <w:lang w:eastAsia="x-none"/>
        </w:rPr>
        <w:t xml:space="preserve">      </w:t>
      </w:r>
      <w:r w:rsidRPr="00D40F7E">
        <w:rPr>
          <w:rFonts w:eastAsia="Times New Roman" w:cstheme="minorHAnsi"/>
          <w:b/>
          <w:bCs/>
          <w:sz w:val="24"/>
          <w:szCs w:val="24"/>
          <w:lang w:val="x-none" w:eastAsia="x-none"/>
        </w:rPr>
        <w:t>Zasnivanje radnog odnosa bez natječaja</w:t>
      </w:r>
    </w:p>
    <w:p w14:paraId="6ED01317" w14:textId="77777777" w:rsidR="002545DC" w:rsidRPr="00D40F7E" w:rsidRDefault="002545DC" w:rsidP="002545DC">
      <w:pPr>
        <w:spacing w:after="0" w:line="240" w:lineRule="auto"/>
        <w:rPr>
          <w:rFonts w:eastAsia="Times New Roman" w:cstheme="minorHAnsi"/>
          <w:sz w:val="24"/>
          <w:szCs w:val="24"/>
          <w:lang w:val="x-none" w:eastAsia="x-none"/>
        </w:rPr>
      </w:pPr>
    </w:p>
    <w:p w14:paraId="3F795E3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14</w:t>
      </w:r>
      <w:r w:rsidRPr="00D40F7E">
        <w:rPr>
          <w:rFonts w:eastAsia="Times New Roman" w:cstheme="minorHAnsi"/>
          <w:b/>
          <w:sz w:val="24"/>
          <w:szCs w:val="24"/>
          <w:lang w:val="x-none" w:eastAsia="x-none"/>
        </w:rPr>
        <w:t>.</w:t>
      </w:r>
    </w:p>
    <w:p w14:paraId="2E1FCCAE" w14:textId="77777777" w:rsidR="002545DC" w:rsidRPr="00D40F7E" w:rsidRDefault="002545DC" w:rsidP="0046377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Iznimno od odredbe članka </w:t>
      </w:r>
      <w:r w:rsidRPr="00D40F7E">
        <w:rPr>
          <w:rFonts w:eastAsia="Times New Roman" w:cstheme="minorHAnsi"/>
          <w:sz w:val="24"/>
          <w:szCs w:val="24"/>
          <w:lang w:val="en-GB" w:eastAsia="x-none"/>
        </w:rPr>
        <w:t>13</w:t>
      </w:r>
      <w:r w:rsidRPr="00D40F7E">
        <w:rPr>
          <w:rFonts w:eastAsia="Times New Roman" w:cstheme="minorHAnsi"/>
          <w:sz w:val="24"/>
          <w:szCs w:val="24"/>
          <w:lang w:val="x-none" w:eastAsia="x-none"/>
        </w:rPr>
        <w:t>. ovoga Pravilnika, radni odnos može se zasnovati ugovorom o radu bez natječaja:</w:t>
      </w:r>
    </w:p>
    <w:p w14:paraId="14FBF63F" w14:textId="77777777" w:rsidR="002545DC" w:rsidRPr="00D40F7E" w:rsidRDefault="002545DC" w:rsidP="002545DC">
      <w:pPr>
        <w:numPr>
          <w:ilvl w:val="0"/>
          <w:numId w:val="26"/>
        </w:numPr>
        <w:tabs>
          <w:tab w:val="clear" w:pos="1440"/>
          <w:tab w:val="num" w:pos="1418"/>
        </w:tabs>
        <w:spacing w:after="0" w:line="240" w:lineRule="auto"/>
        <w:ind w:right="-113" w:hanging="306"/>
        <w:jc w:val="both"/>
        <w:rPr>
          <w:rFonts w:eastAsia="Times New Roman" w:cstheme="minorHAnsi"/>
          <w:sz w:val="24"/>
          <w:szCs w:val="24"/>
          <w:lang w:val="x-none" w:eastAsia="x-none"/>
        </w:rPr>
      </w:pPr>
      <w:r w:rsidRPr="00D40F7E">
        <w:rPr>
          <w:rFonts w:eastAsia="Times New Roman" w:cstheme="minorHAnsi"/>
          <w:sz w:val="24"/>
          <w:szCs w:val="24"/>
          <w:lang w:val="x-none" w:eastAsia="x-none"/>
        </w:rPr>
        <w:t xml:space="preserve">na određeno vrijeme kada je zbog obavljanja poslova koji ne trpe odgodu potrebno zaposliti osobu na vrijeme do </w:t>
      </w:r>
      <w:r w:rsidRPr="00D40F7E">
        <w:rPr>
          <w:rFonts w:eastAsia="Times New Roman" w:cstheme="minorHAnsi"/>
          <w:sz w:val="24"/>
          <w:szCs w:val="24"/>
          <w:lang w:eastAsia="x-none"/>
        </w:rPr>
        <w:t>šezdeset (60) dana</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na temelju samostalne odluke ravnatelja</w:t>
      </w:r>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Škole</w:t>
      </w:r>
      <w:proofErr w:type="spellEnd"/>
      <w:r w:rsidRPr="00D40F7E">
        <w:rPr>
          <w:rFonts w:eastAsia="Times New Roman" w:cstheme="minorHAnsi"/>
          <w:sz w:val="24"/>
          <w:szCs w:val="24"/>
          <w:lang w:val="x-none" w:eastAsia="x-none"/>
        </w:rPr>
        <w:t xml:space="preserve"> </w:t>
      </w:r>
      <w:r w:rsidRPr="00D40F7E">
        <w:rPr>
          <w:rFonts w:eastAsia="Times New Roman" w:cstheme="minorHAnsi"/>
          <w:sz w:val="24"/>
          <w:szCs w:val="24"/>
          <w:lang w:eastAsia="x-none"/>
        </w:rPr>
        <w:t xml:space="preserve">u skladu s odredbama Zakona </w:t>
      </w:r>
      <w:r w:rsidRPr="00D40F7E">
        <w:rPr>
          <w:rFonts w:eastAsia="Times New Roman" w:cstheme="minorHAnsi"/>
          <w:sz w:val="24"/>
          <w:szCs w:val="24"/>
          <w:lang w:val="x-none" w:eastAsia="x-none"/>
        </w:rPr>
        <w:t>o odgoju i obrazovanju u osnovnoj i srednjoj školi</w:t>
      </w:r>
      <w:r w:rsidRPr="00D40F7E">
        <w:rPr>
          <w:rFonts w:eastAsia="Times New Roman" w:cstheme="minorHAnsi"/>
          <w:sz w:val="24"/>
          <w:szCs w:val="24"/>
          <w:lang w:eastAsia="x-none"/>
        </w:rPr>
        <w:t>,</w:t>
      </w:r>
    </w:p>
    <w:p w14:paraId="212289DC" w14:textId="77777777" w:rsidR="002545DC" w:rsidRPr="00D40F7E" w:rsidRDefault="002545DC" w:rsidP="002545DC">
      <w:pPr>
        <w:numPr>
          <w:ilvl w:val="0"/>
          <w:numId w:val="26"/>
        </w:numPr>
        <w:tabs>
          <w:tab w:val="clear" w:pos="1440"/>
          <w:tab w:val="num" w:pos="1418"/>
        </w:tabs>
        <w:spacing w:after="0" w:line="240" w:lineRule="auto"/>
        <w:ind w:right="-113" w:hanging="306"/>
        <w:jc w:val="both"/>
        <w:rPr>
          <w:rFonts w:eastAsia="Times New Roman" w:cstheme="minorHAnsi"/>
          <w:i/>
          <w:sz w:val="24"/>
          <w:szCs w:val="24"/>
          <w:lang w:val="x-none" w:eastAsia="x-none"/>
        </w:rPr>
      </w:pPr>
      <w:r w:rsidRPr="00D40F7E">
        <w:rPr>
          <w:rFonts w:eastAsia="Times New Roman" w:cstheme="minorHAnsi"/>
          <w:sz w:val="24"/>
          <w:szCs w:val="24"/>
          <w:lang w:val="x-none" w:eastAsia="x-none"/>
        </w:rPr>
        <w:t xml:space="preserve">s osobom kojoj je ugovor o radu na neodređeno vrijeme otkazan zbog gospodarskih, tehničkih ili organizacijskih razloga i koja se nalazi u evidenciji </w:t>
      </w:r>
      <w:r w:rsidRPr="00D40F7E">
        <w:rPr>
          <w:rFonts w:eastAsia="Times New Roman" w:cstheme="minorHAnsi"/>
          <w:sz w:val="24"/>
          <w:szCs w:val="24"/>
          <w:lang w:eastAsia="x-none"/>
        </w:rPr>
        <w:t>upravnog tijela županije nadležnog za poslove obrazovanja</w:t>
      </w:r>
      <w:r w:rsidRPr="00D40F7E">
        <w:rPr>
          <w:rFonts w:eastAsia="Times New Roman" w:cstheme="minorHAnsi"/>
          <w:i/>
          <w:sz w:val="24"/>
          <w:szCs w:val="24"/>
          <w:lang w:eastAsia="x-none"/>
        </w:rPr>
        <w:t>,</w:t>
      </w:r>
    </w:p>
    <w:p w14:paraId="450F6E86" w14:textId="77777777" w:rsidR="002545DC" w:rsidRPr="00D40F7E" w:rsidRDefault="002545DC" w:rsidP="002545DC">
      <w:pPr>
        <w:numPr>
          <w:ilvl w:val="0"/>
          <w:numId w:val="26"/>
        </w:numPr>
        <w:tabs>
          <w:tab w:val="clear" w:pos="1440"/>
          <w:tab w:val="num" w:pos="1418"/>
        </w:tabs>
        <w:spacing w:after="0" w:line="240" w:lineRule="auto"/>
        <w:ind w:right="-113" w:hanging="306"/>
        <w:jc w:val="both"/>
        <w:rPr>
          <w:rFonts w:eastAsia="Times New Roman" w:cstheme="minorHAnsi"/>
          <w:sz w:val="24"/>
          <w:szCs w:val="24"/>
          <w:lang w:val="x-none" w:eastAsia="x-none"/>
        </w:rPr>
      </w:pPr>
      <w:r w:rsidRPr="00D40F7E">
        <w:rPr>
          <w:rFonts w:eastAsia="Times New Roman" w:cstheme="minorHAnsi"/>
          <w:sz w:val="24"/>
          <w:szCs w:val="24"/>
          <w:lang w:val="x-none" w:eastAsia="x-none"/>
        </w:rPr>
        <w:t>do punog radnog vremena, s radnikom koji u školskoj ustanovi ima zasnovan radni odnos na neodređeno nepuno radno vrijeme</w:t>
      </w:r>
      <w:r w:rsidRPr="00D40F7E">
        <w:rPr>
          <w:rFonts w:eastAsia="Times New Roman" w:cstheme="minorHAnsi"/>
          <w:sz w:val="24"/>
          <w:szCs w:val="24"/>
          <w:lang w:eastAsia="x-none"/>
        </w:rPr>
        <w:t>,</w:t>
      </w:r>
    </w:p>
    <w:p w14:paraId="7C0FEDF5" w14:textId="77777777" w:rsidR="002545DC" w:rsidRPr="00D40F7E" w:rsidRDefault="002545DC" w:rsidP="002545DC">
      <w:pPr>
        <w:numPr>
          <w:ilvl w:val="0"/>
          <w:numId w:val="26"/>
        </w:numPr>
        <w:tabs>
          <w:tab w:val="clear" w:pos="1440"/>
          <w:tab w:val="num" w:pos="1418"/>
        </w:tabs>
        <w:spacing w:after="0" w:line="240" w:lineRule="auto"/>
        <w:ind w:right="-113" w:hanging="306"/>
        <w:jc w:val="both"/>
        <w:rPr>
          <w:rFonts w:eastAsia="Times New Roman" w:cstheme="minorHAnsi"/>
          <w:sz w:val="24"/>
          <w:szCs w:val="24"/>
          <w:lang w:val="x-none" w:eastAsia="x-none"/>
        </w:rPr>
      </w:pPr>
      <w:r w:rsidRPr="00D40F7E">
        <w:rPr>
          <w:rFonts w:eastAsia="Times New Roman" w:cstheme="minorHAnsi"/>
          <w:sz w:val="24"/>
          <w:szCs w:val="24"/>
          <w:lang w:val="x-none" w:eastAsia="x-none"/>
        </w:rPr>
        <w:t>na temelju sporazuma školskih ustanova u kojima su radnici u radnom odnosu na neodređeno vrijeme ako žele zamijeniti mjesto rada zbog udaljenosti mjesta rada od mjesta stanovanja</w:t>
      </w:r>
      <w:r w:rsidRPr="00D40F7E">
        <w:rPr>
          <w:rFonts w:eastAsia="Times New Roman" w:cstheme="minorHAnsi"/>
          <w:sz w:val="24"/>
          <w:szCs w:val="24"/>
          <w:lang w:eastAsia="x-none"/>
        </w:rPr>
        <w:t>,</w:t>
      </w:r>
    </w:p>
    <w:p w14:paraId="0A28C3B2" w14:textId="77777777" w:rsidR="002545DC" w:rsidRPr="00D40F7E" w:rsidRDefault="002545DC" w:rsidP="002545DC">
      <w:pPr>
        <w:numPr>
          <w:ilvl w:val="0"/>
          <w:numId w:val="26"/>
        </w:numPr>
        <w:tabs>
          <w:tab w:val="clear" w:pos="1440"/>
          <w:tab w:val="num" w:pos="1418"/>
        </w:tabs>
        <w:spacing w:after="0" w:line="240" w:lineRule="auto"/>
        <w:ind w:right="-113" w:hanging="306"/>
        <w:jc w:val="both"/>
        <w:rPr>
          <w:rFonts w:eastAsia="Times New Roman" w:cstheme="minorHAnsi"/>
          <w:sz w:val="24"/>
          <w:szCs w:val="24"/>
          <w:lang w:val="x-none" w:eastAsia="x-none"/>
        </w:rPr>
      </w:pPr>
      <w:r w:rsidRPr="00D40F7E">
        <w:rPr>
          <w:rFonts w:eastAsia="Times New Roman" w:cstheme="minorHAnsi"/>
          <w:sz w:val="24"/>
          <w:szCs w:val="24"/>
          <w:lang w:val="x-none" w:eastAsia="x-none"/>
        </w:rPr>
        <w:t>s osobom koja se zapošljava na radnom mjestu vjeroučitelja.</w:t>
      </w:r>
    </w:p>
    <w:p w14:paraId="58E84886" w14:textId="77777777" w:rsidR="002545DC" w:rsidRPr="00D40F7E" w:rsidRDefault="002545DC" w:rsidP="00F114FD">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Vjeroučitelji zasnivaju radni odnos u Školi na temelju posebnih ugovora s vjerskim zajednicama.</w:t>
      </w:r>
    </w:p>
    <w:p w14:paraId="623313BF" w14:textId="77777777" w:rsidR="002545DC" w:rsidRPr="00D40F7E" w:rsidRDefault="002545DC" w:rsidP="002545DC">
      <w:pPr>
        <w:spacing w:after="0" w:line="240" w:lineRule="auto"/>
        <w:ind w:left="1174"/>
        <w:jc w:val="both"/>
        <w:rPr>
          <w:rFonts w:eastAsia="Times New Roman" w:cstheme="minorHAnsi"/>
          <w:sz w:val="24"/>
          <w:szCs w:val="24"/>
          <w:lang w:val="x-none" w:eastAsia="x-none"/>
        </w:rPr>
      </w:pPr>
    </w:p>
    <w:p w14:paraId="5C8962C6"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Odlučivanje o zasnivanju radnog odnosa</w:t>
      </w:r>
    </w:p>
    <w:p w14:paraId="1D9F1E59" w14:textId="77777777" w:rsidR="002545DC" w:rsidRPr="00D40F7E" w:rsidRDefault="002545DC" w:rsidP="002545DC">
      <w:pPr>
        <w:spacing w:after="0" w:line="240" w:lineRule="auto"/>
        <w:rPr>
          <w:rFonts w:eastAsia="Times New Roman" w:cstheme="minorHAnsi"/>
          <w:sz w:val="24"/>
          <w:szCs w:val="24"/>
          <w:lang w:val="x-none" w:eastAsia="x-none"/>
        </w:rPr>
      </w:pPr>
    </w:p>
    <w:p w14:paraId="7C5BFCB1"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6FFA13A0" w14:textId="77777777" w:rsidR="002545DC" w:rsidRPr="00D40F7E" w:rsidRDefault="002545DC" w:rsidP="00FB07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lastRenderedPageBreak/>
        <w:t>(1) O zasnivanju radnog odnosa odlučuje ravnatelj Škole uz prethodnu suglasnost Školskog odbora, a samostalno u slučaju kada je zbog obavljanja poslova koji ne trpe odgodu potrebno zaposliti osobu na vrijeme do šezdeset (60) dana.</w:t>
      </w:r>
    </w:p>
    <w:p w14:paraId="67CFCEBE" w14:textId="43A2CE60" w:rsidR="002545DC" w:rsidRPr="00D40F7E" w:rsidRDefault="002545DC" w:rsidP="00FB07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 postupku zasnivanja radnog odnosa ravnatelj Škole traži prethodnu suglasnost Školskog odbora za zasnivanje radnog odnosa s osobom koja ispunjava uvjete natječaja odnosno s drugom odgovarajućom osobom ako s e na natječaj nije prijavila osoba koja ispunjava uvjete natječaja.</w:t>
      </w:r>
    </w:p>
    <w:p w14:paraId="2A3B4556" w14:textId="77777777" w:rsidR="002545DC" w:rsidRPr="00D40F7E" w:rsidRDefault="002545DC" w:rsidP="00FB07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pretpostaviti da će uspješno obavljati poslove za koje je raspisan natječaj.</w:t>
      </w:r>
    </w:p>
    <w:p w14:paraId="3EDFC6D0" w14:textId="77777777" w:rsidR="002545DC" w:rsidRPr="00D40F7E" w:rsidRDefault="002545DC" w:rsidP="00FB07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(4) Ako ne postoji niti jedan kandidat s kojim bi se mogao zasnovati radni odnos ili ne postoji kandidat za kojega se može pretpostaviti da će kvalitetno obavljati poslove za koje je objavljen natječaj, ravnatelj Škole može odlučiti da se natječaj ponovi.</w:t>
      </w:r>
    </w:p>
    <w:p w14:paraId="29DAF9D9" w14:textId="77777777" w:rsidR="002545DC" w:rsidRPr="00D40F7E" w:rsidRDefault="002545DC" w:rsidP="00FB0700">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 xml:space="preserve">Ako se Školski odbor ne očituje u roku od </w:t>
      </w:r>
      <w:r w:rsidRPr="00D40F7E">
        <w:rPr>
          <w:rFonts w:eastAsia="Times New Roman" w:cstheme="minorHAnsi"/>
          <w:sz w:val="24"/>
          <w:szCs w:val="24"/>
          <w:lang w:eastAsia="x-none"/>
        </w:rPr>
        <w:t>deset (</w:t>
      </w:r>
      <w:r w:rsidRPr="00D40F7E">
        <w:rPr>
          <w:rFonts w:eastAsia="Times New Roman" w:cstheme="minorHAnsi"/>
          <w:sz w:val="24"/>
          <w:szCs w:val="24"/>
          <w:lang w:val="x-none" w:eastAsia="x-none"/>
        </w:rPr>
        <w:t>10</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dana od dana dostave zahtjeva za suglasnošću iz stavka 1. ovog</w:t>
      </w:r>
      <w:r w:rsidRPr="00D40F7E">
        <w:rPr>
          <w:rFonts w:eastAsia="Times New Roman" w:cstheme="minorHAnsi"/>
          <w:sz w:val="24"/>
          <w:szCs w:val="24"/>
          <w:lang w:eastAsia="x-none"/>
        </w:rPr>
        <w:t>a</w:t>
      </w:r>
      <w:r w:rsidRPr="00D40F7E">
        <w:rPr>
          <w:rFonts w:eastAsia="Times New Roman" w:cstheme="minorHAnsi"/>
          <w:sz w:val="24"/>
          <w:szCs w:val="24"/>
          <w:lang w:val="x-none" w:eastAsia="x-none"/>
        </w:rPr>
        <w:t xml:space="preserve"> članka, smatra se da je suglasnost dana.</w:t>
      </w:r>
    </w:p>
    <w:p w14:paraId="50AFBCF8"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p>
    <w:p w14:paraId="00F14659"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p>
    <w:p w14:paraId="4324660D"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p>
    <w:p w14:paraId="666BD08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Sklapanje ugovora o radu</w:t>
      </w:r>
    </w:p>
    <w:p w14:paraId="512B74C7" w14:textId="77777777" w:rsidR="002545DC" w:rsidRPr="00D40F7E" w:rsidRDefault="002545DC" w:rsidP="002545DC">
      <w:pPr>
        <w:spacing w:after="0" w:line="240" w:lineRule="auto"/>
        <w:rPr>
          <w:rFonts w:eastAsia="Times New Roman" w:cstheme="minorHAnsi"/>
          <w:sz w:val="24"/>
          <w:szCs w:val="24"/>
          <w:lang w:eastAsia="hr-HR"/>
        </w:rPr>
      </w:pPr>
    </w:p>
    <w:p w14:paraId="0B2BD6CE"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2BDC4E84" w14:textId="77777777" w:rsidR="002545DC" w:rsidRPr="00D40F7E" w:rsidRDefault="002545DC" w:rsidP="00FB07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 odnos zasniva se ugovorom o radu.</w:t>
      </w:r>
    </w:p>
    <w:p w14:paraId="3DBCE1D7" w14:textId="77777777" w:rsidR="002545DC" w:rsidRPr="00D40F7E" w:rsidRDefault="002545DC" w:rsidP="00FB07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Ugovor o radu smatra se sklopljenim kada se ravnatelj Škole i osoba koja traži zaposlenje suglase o bitnim sastojcima ugovora o radu.</w:t>
      </w:r>
    </w:p>
    <w:p w14:paraId="1230BE50" w14:textId="77777777" w:rsidR="002545DC" w:rsidRPr="00D40F7E" w:rsidRDefault="002545DC" w:rsidP="00FB07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Ugovor o radu u ime Škole sklapa ravnatelj Škole.</w:t>
      </w:r>
    </w:p>
    <w:p w14:paraId="7301C84B" w14:textId="77777777" w:rsidR="002545DC" w:rsidRPr="00D40F7E" w:rsidRDefault="002545DC" w:rsidP="00FB0700">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Pri pregovorima o sklapanju ugovora o radu ili pri provjer</w:t>
      </w:r>
      <w:r w:rsidRPr="00D40F7E">
        <w:rPr>
          <w:rFonts w:eastAsia="Times New Roman" w:cstheme="minorHAnsi"/>
          <w:sz w:val="24"/>
          <w:szCs w:val="24"/>
          <w:lang w:val="en-GB" w:eastAsia="x-none"/>
        </w:rPr>
        <w:t>i</w:t>
      </w:r>
      <w:r w:rsidRPr="00D40F7E">
        <w:rPr>
          <w:rFonts w:eastAsia="Times New Roman" w:cstheme="minorHAnsi"/>
          <w:sz w:val="24"/>
          <w:szCs w:val="24"/>
          <w:lang w:val="x-none" w:eastAsia="x-none"/>
        </w:rPr>
        <w:t xml:space="preserve"> radn</w:t>
      </w:r>
      <w:r w:rsidRPr="00D40F7E">
        <w:rPr>
          <w:rFonts w:eastAsia="Times New Roman" w:cstheme="minorHAnsi"/>
          <w:sz w:val="24"/>
          <w:szCs w:val="24"/>
          <w:lang w:val="en-GB" w:eastAsia="x-none"/>
        </w:rPr>
        <w:t>ih</w:t>
      </w:r>
      <w:r w:rsidRPr="00D40F7E">
        <w:rPr>
          <w:rFonts w:eastAsia="Times New Roman" w:cstheme="minorHAnsi"/>
          <w:sz w:val="24"/>
          <w:szCs w:val="24"/>
          <w:lang w:val="x-none" w:eastAsia="x-none"/>
        </w:rPr>
        <w:t xml:space="preserve"> i stručn</w:t>
      </w:r>
      <w:r w:rsidRPr="00D40F7E">
        <w:rPr>
          <w:rFonts w:eastAsia="Times New Roman" w:cstheme="minorHAnsi"/>
          <w:sz w:val="24"/>
          <w:szCs w:val="24"/>
          <w:lang w:val="en-GB" w:eastAsia="x-none"/>
        </w:rPr>
        <w:t>ih</w:t>
      </w:r>
      <w:r w:rsidRPr="00D40F7E">
        <w:rPr>
          <w:rFonts w:eastAsia="Times New Roman" w:cstheme="minorHAnsi"/>
          <w:sz w:val="24"/>
          <w:szCs w:val="24"/>
          <w:lang w:val="x-none" w:eastAsia="x-none"/>
        </w:rPr>
        <w:t xml:space="preserve"> sposobnosti prema članku 2</w:t>
      </w:r>
      <w:r w:rsidRPr="00D40F7E">
        <w:rPr>
          <w:rFonts w:eastAsia="Times New Roman" w:cstheme="minorHAnsi"/>
          <w:sz w:val="24"/>
          <w:szCs w:val="24"/>
          <w:lang w:val="en-GB" w:eastAsia="x-none"/>
        </w:rPr>
        <w:t>9</w:t>
      </w:r>
      <w:r w:rsidRPr="00D40F7E">
        <w:rPr>
          <w:rFonts w:eastAsia="Times New Roman" w:cstheme="minorHAnsi"/>
          <w:sz w:val="24"/>
          <w:szCs w:val="24"/>
          <w:lang w:val="x-none" w:eastAsia="x-none"/>
        </w:rPr>
        <w:t>. ovoga Pravilnika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zabranjeno je svako postupanje koje može imati obilježje izravne ili neizravne diskriminacije osobe koja traži zaposlenje.</w:t>
      </w:r>
    </w:p>
    <w:p w14:paraId="266DDF28" w14:textId="77777777" w:rsidR="002545DC" w:rsidRPr="00D40F7E" w:rsidRDefault="002545DC" w:rsidP="00FB0700">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Kod sklapanja ugovora o radu ravnatelj Škole može od osobe koja traži zaposlenje tražiti samo podatke koji su neposredno vezani za obavljanje ugovor</w:t>
      </w:r>
      <w:r w:rsidRPr="00D40F7E">
        <w:rPr>
          <w:rFonts w:eastAsia="Times New Roman" w:cstheme="minorHAnsi"/>
          <w:sz w:val="24"/>
          <w:szCs w:val="24"/>
          <w:lang w:eastAsia="x-none"/>
        </w:rPr>
        <w:t>e</w:t>
      </w:r>
      <w:proofErr w:type="spellStart"/>
      <w:r w:rsidRPr="00D40F7E">
        <w:rPr>
          <w:rFonts w:eastAsia="Times New Roman" w:cstheme="minorHAnsi"/>
          <w:sz w:val="24"/>
          <w:szCs w:val="24"/>
          <w:lang w:val="x-none" w:eastAsia="x-none"/>
        </w:rPr>
        <w:t>nih</w:t>
      </w:r>
      <w:proofErr w:type="spellEnd"/>
      <w:r w:rsidRPr="00D40F7E">
        <w:rPr>
          <w:rFonts w:eastAsia="Times New Roman" w:cstheme="minorHAnsi"/>
          <w:sz w:val="24"/>
          <w:szCs w:val="24"/>
          <w:lang w:val="x-none" w:eastAsia="x-none"/>
        </w:rPr>
        <w:t xml:space="preserve"> poslova.</w:t>
      </w:r>
    </w:p>
    <w:p w14:paraId="6016C963" w14:textId="77777777" w:rsidR="002545DC" w:rsidRPr="00D40F7E" w:rsidRDefault="002545DC" w:rsidP="00FB07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(6) </w:t>
      </w:r>
      <w:r w:rsidRPr="00D40F7E">
        <w:rPr>
          <w:rFonts w:eastAsia="Times New Roman" w:cstheme="minorHAnsi"/>
          <w:sz w:val="24"/>
          <w:szCs w:val="24"/>
          <w:lang w:val="x-none" w:eastAsia="x-none"/>
        </w:rPr>
        <w:t>Pri sklapanju ugovora o radu ravnatelj Škole ne smije tražiti od radnika podatke koji nisu u neposrednoj svezi s radnim odnosom.</w:t>
      </w:r>
    </w:p>
    <w:p w14:paraId="6538BC38" w14:textId="77777777" w:rsidR="002545DC" w:rsidRPr="00D40F7E" w:rsidRDefault="002545DC" w:rsidP="00FB0700">
      <w:pPr>
        <w:shd w:val="clear" w:color="auto" w:fill="FFFFFF"/>
        <w:spacing w:after="0" w:line="240" w:lineRule="auto"/>
        <w:jc w:val="both"/>
        <w:rPr>
          <w:rFonts w:eastAsia="Times New Roman" w:cstheme="minorHAnsi"/>
          <w:sz w:val="24"/>
          <w:szCs w:val="24"/>
          <w:lang w:eastAsia="hr-HR"/>
        </w:rPr>
      </w:pPr>
      <w:r w:rsidRPr="007E227F">
        <w:rPr>
          <w:rFonts w:eastAsia="Times New Roman" w:cstheme="minorHAnsi"/>
          <w:sz w:val="24"/>
          <w:szCs w:val="24"/>
          <w:lang w:eastAsia="hr-HR"/>
        </w:rPr>
        <w:t>(7) Prije sklapanja ugovora o radu ravnatelj Škole će provjeriti kod nadležnog fakulteta,</w:t>
      </w:r>
      <w:r w:rsidRPr="00D40F7E">
        <w:rPr>
          <w:rFonts w:eastAsia="Times New Roman" w:cstheme="minorHAnsi"/>
          <w:sz w:val="24"/>
          <w:szCs w:val="24"/>
          <w:lang w:eastAsia="hr-HR"/>
        </w:rPr>
        <w:t xml:space="preserve"> ustanove odnosno institucije vjerodostojnost diplome, svjedodžbe odnosno druge javne isprave na temelju koje se sklapa ugovor o radu.</w:t>
      </w:r>
    </w:p>
    <w:p w14:paraId="4C99A7B4" w14:textId="77777777" w:rsidR="002545DC" w:rsidRPr="00D40F7E" w:rsidRDefault="002545DC" w:rsidP="00746A7C">
      <w:pPr>
        <w:shd w:val="clear" w:color="auto" w:fill="FFFFFF"/>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(8) Ako je zbog žurnosti potrebe obavljanja poslova ugovor o radu sklopljen prije provjere javne isprave na temelju koje se sklapa ugovor o radu, ravnatelj Škole će pokrenuti postupak provjere najkasnije u roku od petnaest (15) dana od dana sklapanja ugovora o radu.</w:t>
      </w:r>
    </w:p>
    <w:p w14:paraId="3DC38BCB" w14:textId="77777777" w:rsidR="002545DC" w:rsidRPr="00D40F7E" w:rsidRDefault="002545DC" w:rsidP="002545DC">
      <w:pPr>
        <w:spacing w:after="0" w:line="240" w:lineRule="auto"/>
        <w:rPr>
          <w:rFonts w:eastAsia="Times New Roman" w:cstheme="minorHAnsi"/>
          <w:sz w:val="24"/>
          <w:szCs w:val="24"/>
          <w:lang w:eastAsia="hr-HR"/>
        </w:rPr>
      </w:pPr>
    </w:p>
    <w:p w14:paraId="11D6B7B3" w14:textId="77777777" w:rsidR="002545DC" w:rsidRPr="00D40F7E" w:rsidRDefault="002545DC" w:rsidP="002545DC">
      <w:pPr>
        <w:spacing w:after="0" w:line="240" w:lineRule="auto"/>
        <w:ind w:left="1134"/>
        <w:jc w:val="both"/>
        <w:rPr>
          <w:rFonts w:eastAsia="Times New Roman" w:cstheme="minorHAnsi"/>
          <w:b/>
          <w:bCs/>
          <w:sz w:val="24"/>
          <w:szCs w:val="24"/>
          <w:lang w:val="x-none" w:eastAsia="x-none"/>
        </w:rPr>
      </w:pPr>
      <w:r w:rsidRPr="00D40F7E">
        <w:rPr>
          <w:rFonts w:eastAsia="Times New Roman" w:cstheme="minorHAnsi"/>
          <w:b/>
          <w:bCs/>
          <w:sz w:val="24"/>
          <w:szCs w:val="24"/>
          <w:lang w:val="x-none" w:eastAsia="x-none"/>
        </w:rPr>
        <w:t>Sadržaj i oblik ugovora o radu odnosno pisane potvrde o sklopljenom ugovoru o radu</w:t>
      </w:r>
    </w:p>
    <w:p w14:paraId="75521668" w14:textId="77777777" w:rsidR="002545DC" w:rsidRPr="00D40F7E" w:rsidRDefault="002545DC" w:rsidP="002545DC">
      <w:pPr>
        <w:spacing w:after="0" w:line="240" w:lineRule="auto"/>
        <w:rPr>
          <w:rFonts w:eastAsia="Times New Roman" w:cstheme="minorHAnsi"/>
          <w:sz w:val="24"/>
          <w:szCs w:val="24"/>
          <w:lang w:eastAsia="hr-HR"/>
        </w:rPr>
      </w:pPr>
    </w:p>
    <w:p w14:paraId="69327F7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51505FBA" w14:textId="77777777" w:rsidR="002545DC" w:rsidRPr="00D40F7E" w:rsidRDefault="002545DC" w:rsidP="00746A7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Ugovor o radu sklapa se u pisanom obliku.</w:t>
      </w:r>
    </w:p>
    <w:p w14:paraId="13755391" w14:textId="77777777" w:rsidR="002545DC" w:rsidRPr="00D40F7E" w:rsidRDefault="002545DC" w:rsidP="00746A7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Ugovor o radu mora sadržavati najmanje sljedeće </w:t>
      </w:r>
      <w:proofErr w:type="spellStart"/>
      <w:r w:rsidRPr="00D40F7E">
        <w:rPr>
          <w:rFonts w:eastAsia="Times New Roman" w:cstheme="minorHAnsi"/>
          <w:sz w:val="24"/>
          <w:szCs w:val="24"/>
          <w:lang w:val="x-none" w:eastAsia="x-none"/>
        </w:rPr>
        <w:t>uglavke</w:t>
      </w:r>
      <w:proofErr w:type="spellEnd"/>
      <w:r w:rsidRPr="00D40F7E">
        <w:rPr>
          <w:rFonts w:eastAsia="Times New Roman" w:cstheme="minorHAnsi"/>
          <w:sz w:val="24"/>
          <w:szCs w:val="24"/>
          <w:lang w:val="x-none" w:eastAsia="x-none"/>
        </w:rPr>
        <w:t xml:space="preserve"> o:</w:t>
      </w:r>
    </w:p>
    <w:p w14:paraId="171391DC"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lastRenderedPageBreak/>
        <w:t xml:space="preserve">strankama </w:t>
      </w:r>
      <w:r w:rsidRPr="00D40F7E">
        <w:rPr>
          <w:rFonts w:eastAsia="Times New Roman" w:cstheme="minorHAnsi"/>
          <w:sz w:val="24"/>
          <w:szCs w:val="24"/>
          <w:lang w:eastAsia="x-none"/>
        </w:rPr>
        <w:t xml:space="preserve">i </w:t>
      </w:r>
      <w:r w:rsidRPr="00D40F7E">
        <w:rPr>
          <w:rFonts w:eastAsia="Times New Roman" w:cstheme="minorHAnsi"/>
          <w:sz w:val="24"/>
          <w:szCs w:val="24"/>
          <w:lang w:val="x-none" w:eastAsia="x-none"/>
        </w:rPr>
        <w:t xml:space="preserve">njihovu </w:t>
      </w:r>
      <w:r w:rsidRPr="00D40F7E">
        <w:rPr>
          <w:rFonts w:eastAsia="Times New Roman" w:cstheme="minorHAnsi"/>
          <w:sz w:val="24"/>
          <w:szCs w:val="24"/>
          <w:lang w:eastAsia="x-none"/>
        </w:rPr>
        <w:t xml:space="preserve">osobnom identifikacijskom broju (OIB) te njihovu </w:t>
      </w:r>
      <w:r w:rsidRPr="00D40F7E">
        <w:rPr>
          <w:rFonts w:eastAsia="Times New Roman" w:cstheme="minorHAnsi"/>
          <w:sz w:val="24"/>
          <w:szCs w:val="24"/>
          <w:lang w:val="x-none" w:eastAsia="x-none"/>
        </w:rPr>
        <w:t>prebivalištu odnosno sjedištu</w:t>
      </w:r>
      <w:r w:rsidRPr="00D40F7E">
        <w:rPr>
          <w:rFonts w:eastAsia="Times New Roman" w:cstheme="minorHAnsi"/>
          <w:sz w:val="24"/>
          <w:szCs w:val="24"/>
          <w:lang w:eastAsia="x-none"/>
        </w:rPr>
        <w:t>,</w:t>
      </w:r>
    </w:p>
    <w:p w14:paraId="64CF5087"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 xml:space="preserve">mjestu rada, a ako </w:t>
      </w:r>
      <w:r w:rsidRPr="00D40F7E">
        <w:rPr>
          <w:rFonts w:eastAsia="Times New Roman" w:cstheme="minorHAnsi"/>
          <w:sz w:val="24"/>
          <w:szCs w:val="24"/>
          <w:lang w:eastAsia="x-none"/>
        </w:rPr>
        <w:t xml:space="preserve">zbog prirode posla </w:t>
      </w:r>
      <w:r w:rsidRPr="00D40F7E">
        <w:rPr>
          <w:rFonts w:eastAsia="Times New Roman" w:cstheme="minorHAnsi"/>
          <w:sz w:val="24"/>
          <w:szCs w:val="24"/>
          <w:lang w:val="x-none" w:eastAsia="x-none"/>
        </w:rPr>
        <w:t xml:space="preserve">ne postoji stalno ili glavno mjesto rada </w:t>
      </w:r>
      <w:r w:rsidRPr="00D40F7E">
        <w:rPr>
          <w:rFonts w:eastAsia="Times New Roman" w:cstheme="minorHAnsi"/>
          <w:sz w:val="24"/>
          <w:szCs w:val="24"/>
          <w:lang w:eastAsia="x-none"/>
        </w:rPr>
        <w:t>ili je ono promjenjivo, podatak o različitim mjestima na kojima se rad obavlja ili bi se mogao obavljati,</w:t>
      </w:r>
    </w:p>
    <w:p w14:paraId="0051404F"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nazivu</w:t>
      </w:r>
      <w:r w:rsidRPr="00D40F7E">
        <w:rPr>
          <w:rFonts w:eastAsia="Times New Roman" w:cstheme="minorHAnsi"/>
          <w:sz w:val="24"/>
          <w:szCs w:val="24"/>
          <w:lang w:eastAsia="x-none"/>
        </w:rPr>
        <w:t xml:space="preserve"> radnog mjesta odnosno </w:t>
      </w:r>
      <w:r w:rsidRPr="00D40F7E">
        <w:rPr>
          <w:rFonts w:eastAsia="Times New Roman" w:cstheme="minorHAnsi"/>
          <w:sz w:val="24"/>
          <w:szCs w:val="24"/>
          <w:lang w:val="x-none" w:eastAsia="x-none"/>
        </w:rPr>
        <w:t xml:space="preserve">naravi ili vrsti </w:t>
      </w:r>
      <w:r w:rsidRPr="00D40F7E">
        <w:rPr>
          <w:rFonts w:eastAsia="Times New Roman" w:cstheme="minorHAnsi"/>
          <w:sz w:val="24"/>
          <w:szCs w:val="24"/>
          <w:lang w:eastAsia="x-none"/>
        </w:rPr>
        <w:t>rada</w:t>
      </w:r>
      <w:r w:rsidRPr="00D40F7E">
        <w:rPr>
          <w:rFonts w:eastAsia="Times New Roman" w:cstheme="minorHAnsi"/>
          <w:sz w:val="24"/>
          <w:szCs w:val="24"/>
          <w:lang w:val="x-none" w:eastAsia="x-none"/>
        </w:rPr>
        <w:t xml:space="preserve"> na koj</w:t>
      </w:r>
      <w:r w:rsidRPr="00D40F7E">
        <w:rPr>
          <w:rFonts w:eastAsia="Times New Roman" w:cstheme="minorHAnsi"/>
          <w:sz w:val="24"/>
          <w:szCs w:val="24"/>
          <w:lang w:eastAsia="x-none"/>
        </w:rPr>
        <w:t>e</w:t>
      </w:r>
      <w:r w:rsidRPr="00D40F7E">
        <w:rPr>
          <w:rFonts w:eastAsia="Times New Roman" w:cstheme="minorHAnsi"/>
          <w:sz w:val="24"/>
          <w:szCs w:val="24"/>
          <w:lang w:val="x-none" w:eastAsia="x-none"/>
        </w:rPr>
        <w:t xml:space="preserve"> se radnik zapošljava</w:t>
      </w:r>
      <w:r w:rsidRPr="00D40F7E">
        <w:rPr>
          <w:rFonts w:eastAsia="Times New Roman" w:cstheme="minorHAnsi"/>
          <w:sz w:val="24"/>
          <w:szCs w:val="24"/>
          <w:lang w:eastAsia="x-none"/>
        </w:rPr>
        <w:t xml:space="preserve"> ili kratak popis ili opis poslova,</w:t>
      </w:r>
    </w:p>
    <w:p w14:paraId="481CD471"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da</w:t>
      </w:r>
      <w:r w:rsidRPr="00D40F7E">
        <w:rPr>
          <w:rFonts w:eastAsia="Times New Roman" w:cstheme="minorHAnsi"/>
          <w:sz w:val="24"/>
          <w:szCs w:val="24"/>
          <w:lang w:eastAsia="x-none"/>
        </w:rPr>
        <w:t xml:space="preserve">tumu sklapanja ugovora o radu i datumu početka </w:t>
      </w:r>
      <w:r w:rsidRPr="00D40F7E">
        <w:rPr>
          <w:rFonts w:eastAsia="Times New Roman" w:cstheme="minorHAnsi"/>
          <w:sz w:val="24"/>
          <w:szCs w:val="24"/>
          <w:lang w:val="x-none" w:eastAsia="x-none"/>
        </w:rPr>
        <w:t>rada</w:t>
      </w:r>
      <w:r w:rsidRPr="00D40F7E">
        <w:rPr>
          <w:rFonts w:eastAsia="Times New Roman" w:cstheme="minorHAnsi"/>
          <w:sz w:val="24"/>
          <w:szCs w:val="24"/>
          <w:lang w:eastAsia="x-none"/>
        </w:rPr>
        <w:t>,</w:t>
      </w:r>
    </w:p>
    <w:p w14:paraId="150EC04E"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sklapa li se ugovor na neodređeno ili na određeno vrijeme te o datumu prestanka ili očekivanom trajanju ugovora u slučaju ugovora o radu na određeno vrijeme,</w:t>
      </w:r>
    </w:p>
    <w:p w14:paraId="71F43C9C"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trajanju plaćenog godišnjeg odmora na koji radnik ima pravo</w:t>
      </w:r>
      <w:r w:rsidRPr="00D40F7E">
        <w:rPr>
          <w:rFonts w:eastAsia="Times New Roman" w:cstheme="minorHAnsi"/>
          <w:sz w:val="24"/>
          <w:szCs w:val="24"/>
          <w:lang w:eastAsia="x-none"/>
        </w:rPr>
        <w:t>,</w:t>
      </w:r>
    </w:p>
    <w:p w14:paraId="41C6296D" w14:textId="56CCB908"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postupku u slučaju </w:t>
      </w:r>
      <w:r w:rsidRPr="00D40F7E">
        <w:rPr>
          <w:rFonts w:eastAsia="Times New Roman" w:cstheme="minorHAnsi"/>
          <w:sz w:val="24"/>
          <w:szCs w:val="24"/>
          <w:lang w:val="x-none" w:eastAsia="x-none"/>
        </w:rPr>
        <w:t>otkaz</w:t>
      </w:r>
      <w:r w:rsidRPr="00D40F7E">
        <w:rPr>
          <w:rFonts w:eastAsia="Times New Roman" w:cstheme="minorHAnsi"/>
          <w:sz w:val="24"/>
          <w:szCs w:val="24"/>
          <w:lang w:eastAsia="x-none"/>
        </w:rPr>
        <w:t>ivanja ugovora o radu te otkaznim rokovima kojih se mora pridržavati radnik odnosno Škola,</w:t>
      </w:r>
    </w:p>
    <w:p w14:paraId="6A302512"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bruto plaći uključujući bruto iznos osnovne odnosno ugovorene plaće, </w:t>
      </w:r>
      <w:r w:rsidRPr="00D40F7E">
        <w:rPr>
          <w:rFonts w:eastAsia="Times New Roman" w:cstheme="minorHAnsi"/>
          <w:sz w:val="24"/>
          <w:szCs w:val="24"/>
          <w:lang w:val="x-none" w:eastAsia="x-none"/>
        </w:rPr>
        <w:t>dodacima</w:t>
      </w:r>
      <w:r w:rsidRPr="00D40F7E">
        <w:rPr>
          <w:rFonts w:eastAsia="Times New Roman" w:cstheme="minorHAnsi"/>
          <w:sz w:val="24"/>
          <w:szCs w:val="24"/>
          <w:lang w:eastAsia="x-none"/>
        </w:rPr>
        <w:t xml:space="preserve"> te ostalim primitcima za obavljeni rad i razdobljima isplate tih ostalih primitaka</w:t>
      </w:r>
      <w:r w:rsidRPr="00D40F7E">
        <w:rPr>
          <w:rFonts w:eastAsia="Times New Roman" w:cstheme="minorHAnsi"/>
          <w:sz w:val="24"/>
          <w:szCs w:val="24"/>
          <w:lang w:val="x-none" w:eastAsia="x-none"/>
        </w:rPr>
        <w:t xml:space="preserve"> na</w:t>
      </w:r>
      <w:r w:rsidRPr="00D40F7E">
        <w:rPr>
          <w:rFonts w:eastAsia="Times New Roman" w:cstheme="minorHAnsi"/>
          <w:sz w:val="24"/>
          <w:szCs w:val="24"/>
          <w:lang w:eastAsia="x-none"/>
        </w:rPr>
        <w:t xml:space="preserve"> temelju radnog odnosa na koje radnik ima pravo,</w:t>
      </w:r>
      <w:r w:rsidRPr="00D40F7E">
        <w:rPr>
          <w:rFonts w:eastAsia="Times New Roman" w:cstheme="minorHAnsi"/>
          <w:sz w:val="24"/>
          <w:szCs w:val="24"/>
          <w:lang w:val="x-none" w:eastAsia="x-none"/>
        </w:rPr>
        <w:t xml:space="preserve"> </w:t>
      </w:r>
    </w:p>
    <w:p w14:paraId="540B01A6"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trajanju radnog dana ili tjedna</w:t>
      </w:r>
      <w:r w:rsidRPr="00D40F7E">
        <w:rPr>
          <w:rFonts w:eastAsia="Times New Roman" w:cstheme="minorHAnsi"/>
          <w:sz w:val="24"/>
          <w:szCs w:val="24"/>
          <w:lang w:eastAsia="x-none"/>
        </w:rPr>
        <w:t xml:space="preserve"> u satima,</w:t>
      </w:r>
    </w:p>
    <w:p w14:paraId="454B1C8A"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ugovara li se puno radno vrijeme ili nepuno radno vrijeme,</w:t>
      </w:r>
    </w:p>
    <w:p w14:paraId="6D92AECD"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pravo na obrazovanje, osposobljavanje i usavršavanje ako ono postoji,</w:t>
      </w:r>
    </w:p>
    <w:p w14:paraId="2F48D20E" w14:textId="77777777" w:rsidR="002545DC" w:rsidRPr="00D40F7E" w:rsidRDefault="002545DC" w:rsidP="002545DC">
      <w:pPr>
        <w:numPr>
          <w:ilvl w:val="0"/>
          <w:numId w:val="3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trajanju i uvjetima probnog rada, ako je ugovoren.</w:t>
      </w:r>
    </w:p>
    <w:p w14:paraId="17AF2600" w14:textId="77777777" w:rsidR="002545DC" w:rsidRPr="00D40F7E" w:rsidRDefault="002545DC" w:rsidP="00746A7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Umjesto </w:t>
      </w:r>
      <w:r w:rsidRPr="00D40F7E">
        <w:rPr>
          <w:rFonts w:eastAsia="Times New Roman" w:cstheme="minorHAnsi"/>
          <w:sz w:val="24"/>
          <w:szCs w:val="24"/>
          <w:lang w:eastAsia="x-none"/>
        </w:rPr>
        <w:t>podataka</w:t>
      </w:r>
      <w:r w:rsidRPr="00D40F7E">
        <w:rPr>
          <w:rFonts w:eastAsia="Times New Roman" w:cstheme="minorHAnsi"/>
          <w:sz w:val="24"/>
          <w:szCs w:val="24"/>
          <w:lang w:val="x-none" w:eastAsia="x-none"/>
        </w:rPr>
        <w:t xml:space="preserve"> iz </w:t>
      </w:r>
      <w:r w:rsidRPr="00D40F7E">
        <w:rPr>
          <w:rFonts w:eastAsia="Times New Roman" w:cstheme="minorHAnsi"/>
          <w:sz w:val="24"/>
          <w:szCs w:val="24"/>
          <w:lang w:eastAsia="x-none"/>
        </w:rPr>
        <w:t xml:space="preserve">stavka 2. točaka 6., 7., 8. i 9. te 11. i 12. ovoga članka </w:t>
      </w:r>
      <w:r w:rsidRPr="00D40F7E">
        <w:rPr>
          <w:rFonts w:eastAsia="Times New Roman" w:cstheme="minorHAnsi"/>
          <w:sz w:val="24"/>
          <w:szCs w:val="24"/>
          <w:lang w:val="x-none" w:eastAsia="x-none"/>
        </w:rPr>
        <w:t>moguće je upućivanje na primjenu odred</w:t>
      </w:r>
      <w:r w:rsidRPr="00D40F7E">
        <w:rPr>
          <w:rFonts w:eastAsia="Times New Roman" w:cstheme="minorHAnsi"/>
          <w:sz w:val="24"/>
          <w:szCs w:val="24"/>
          <w:lang w:eastAsia="x-none"/>
        </w:rPr>
        <w:t>bi</w:t>
      </w:r>
      <w:r w:rsidRPr="00D40F7E">
        <w:rPr>
          <w:rFonts w:eastAsia="Times New Roman" w:cstheme="minorHAnsi"/>
          <w:sz w:val="24"/>
          <w:szCs w:val="24"/>
          <w:lang w:val="x-none" w:eastAsia="x-none"/>
        </w:rPr>
        <w:t xml:space="preserve"> zakona, </w:t>
      </w:r>
      <w:proofErr w:type="spellStart"/>
      <w:r w:rsidRPr="00D40F7E">
        <w:rPr>
          <w:rFonts w:eastAsia="Times New Roman" w:cstheme="minorHAnsi"/>
          <w:sz w:val="24"/>
          <w:szCs w:val="24"/>
          <w:lang w:val="x-none" w:eastAsia="x-none"/>
        </w:rPr>
        <w:t>podzakonskog</w:t>
      </w:r>
      <w:proofErr w:type="spellEnd"/>
      <w:r w:rsidRPr="00D40F7E">
        <w:rPr>
          <w:rFonts w:eastAsia="Times New Roman" w:cstheme="minorHAnsi"/>
          <w:sz w:val="24"/>
          <w:szCs w:val="24"/>
          <w:lang w:val="x-none" w:eastAsia="x-none"/>
        </w:rPr>
        <w:t xml:space="preserve"> akta, </w:t>
      </w:r>
      <w:r w:rsidRPr="00D40F7E">
        <w:rPr>
          <w:rFonts w:eastAsia="Times New Roman" w:cstheme="minorHAnsi"/>
          <w:sz w:val="24"/>
          <w:szCs w:val="24"/>
          <w:lang w:val="en-GB" w:eastAsia="x-none"/>
        </w:rPr>
        <w:t>K</w:t>
      </w:r>
      <w:proofErr w:type="spellStart"/>
      <w:r w:rsidRPr="00D40F7E">
        <w:rPr>
          <w:rFonts w:eastAsia="Times New Roman" w:cstheme="minorHAnsi"/>
          <w:sz w:val="24"/>
          <w:szCs w:val="24"/>
          <w:lang w:val="x-none" w:eastAsia="x-none"/>
        </w:rPr>
        <w:t>olektivnog</w:t>
      </w:r>
      <w:proofErr w:type="spellEnd"/>
      <w:r w:rsidRPr="00D40F7E">
        <w:rPr>
          <w:rFonts w:eastAsia="Times New Roman" w:cstheme="minorHAnsi"/>
          <w:sz w:val="24"/>
          <w:szCs w:val="24"/>
          <w:lang w:val="x-none" w:eastAsia="x-none"/>
        </w:rPr>
        <w:t xml:space="preserve"> ugovora te ovoga Pravilnika i u tom slučaju odredbe tih akata primjenjuju se neposredno.</w:t>
      </w:r>
    </w:p>
    <w:p w14:paraId="35518958"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140EC96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1651B62F" w14:textId="77777777" w:rsidR="002545DC" w:rsidRPr="00D40F7E" w:rsidRDefault="002545DC" w:rsidP="00746A7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(1) Škola je dužna radniku prije početka rada dostaviti primjerak ugovora o radu.</w:t>
      </w:r>
    </w:p>
    <w:p w14:paraId="57C6F846" w14:textId="77777777" w:rsidR="002545DC" w:rsidRPr="00D40F7E" w:rsidRDefault="002545DC" w:rsidP="00746A7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se ugovor o radu ne sklopi u pisanom obliku, to ne utječe na postojanje i valjanost ugovora o radu.</w:t>
      </w:r>
    </w:p>
    <w:p w14:paraId="072F6F0C" w14:textId="77777777" w:rsidR="002545DC" w:rsidRPr="00D40F7E" w:rsidRDefault="002545DC" w:rsidP="00746A7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Ako ugovor o radu nije sklopljen u pisanom obliku, ravnatelj Škole dužan je prije početka rada radniku uručiti pisanu potvrdu o sklopljenom ugovoru.</w:t>
      </w:r>
    </w:p>
    <w:p w14:paraId="41C3DC20" w14:textId="77777777" w:rsidR="002545DC" w:rsidRPr="00D40F7E" w:rsidRDefault="002545DC" w:rsidP="00746A7C">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 xml:space="preserve">Pisana potvrda iz stavka </w:t>
      </w:r>
      <w:r w:rsidRPr="00D40F7E">
        <w:rPr>
          <w:rFonts w:eastAsia="Times New Roman" w:cstheme="minorHAnsi"/>
          <w:sz w:val="24"/>
          <w:szCs w:val="24"/>
          <w:lang w:eastAsia="x-none"/>
        </w:rPr>
        <w:t>3</w:t>
      </w:r>
      <w:r w:rsidRPr="00D40F7E">
        <w:rPr>
          <w:rFonts w:eastAsia="Times New Roman" w:cstheme="minorHAnsi"/>
          <w:sz w:val="24"/>
          <w:szCs w:val="24"/>
          <w:lang w:val="x-none" w:eastAsia="x-none"/>
        </w:rPr>
        <w:t xml:space="preserve">. ovoga članka mora sadržavati sve </w:t>
      </w:r>
      <w:proofErr w:type="spellStart"/>
      <w:r w:rsidRPr="00D40F7E">
        <w:rPr>
          <w:rFonts w:eastAsia="Times New Roman" w:cstheme="minorHAnsi"/>
          <w:sz w:val="24"/>
          <w:szCs w:val="24"/>
          <w:lang w:val="x-none" w:eastAsia="x-none"/>
        </w:rPr>
        <w:t>uglavke</w:t>
      </w:r>
      <w:proofErr w:type="spellEnd"/>
      <w:r w:rsidRPr="00D40F7E">
        <w:rPr>
          <w:rFonts w:eastAsia="Times New Roman" w:cstheme="minorHAnsi"/>
          <w:sz w:val="24"/>
          <w:szCs w:val="24"/>
          <w:lang w:val="x-none" w:eastAsia="x-none"/>
        </w:rPr>
        <w:t xml:space="preserve"> ugovora o radu iz članka 1</w:t>
      </w:r>
      <w:r w:rsidRPr="00D40F7E">
        <w:rPr>
          <w:rFonts w:eastAsia="Times New Roman" w:cstheme="minorHAnsi"/>
          <w:sz w:val="24"/>
          <w:szCs w:val="24"/>
          <w:lang w:val="en-GB" w:eastAsia="x-none"/>
        </w:rPr>
        <w:t>7</w:t>
      </w:r>
      <w:r w:rsidRPr="00D40F7E">
        <w:rPr>
          <w:rFonts w:eastAsia="Times New Roman" w:cstheme="minorHAnsi"/>
          <w:sz w:val="24"/>
          <w:szCs w:val="24"/>
          <w:lang w:val="x-none" w:eastAsia="x-none"/>
        </w:rPr>
        <w:t>.</w:t>
      </w:r>
      <w:r w:rsidRPr="00D40F7E">
        <w:rPr>
          <w:rFonts w:eastAsia="Times New Roman" w:cstheme="minorHAnsi"/>
          <w:sz w:val="24"/>
          <w:szCs w:val="24"/>
          <w:lang w:eastAsia="x-none"/>
        </w:rPr>
        <w:t xml:space="preserve"> Stavka 2. </w:t>
      </w:r>
      <w:r w:rsidRPr="00D40F7E">
        <w:rPr>
          <w:rFonts w:eastAsia="Times New Roman" w:cstheme="minorHAnsi"/>
          <w:sz w:val="24"/>
          <w:szCs w:val="24"/>
          <w:lang w:val="x-none" w:eastAsia="x-none"/>
        </w:rPr>
        <w:t xml:space="preserve"> ovoga Pravilnika.</w:t>
      </w:r>
    </w:p>
    <w:p w14:paraId="11E09D61"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71025F56"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Prijava radnika na mirovinsko i zdravstveno osiguranje</w:t>
      </w:r>
    </w:p>
    <w:p w14:paraId="031062ED"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26AFDB2B"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4377B586" w14:textId="77777777" w:rsidR="002545DC" w:rsidRPr="00D40F7E" w:rsidRDefault="002545DC" w:rsidP="00746A7C">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Škola je dužna radniku uručiti primjerak prijave na obvezno mirovinsko i zdravstveno osiguranje u roku od osam</w:t>
      </w:r>
      <w:r w:rsidRPr="00D40F7E">
        <w:rPr>
          <w:rFonts w:eastAsia="Times New Roman" w:cstheme="minorHAnsi"/>
          <w:sz w:val="24"/>
          <w:szCs w:val="24"/>
          <w:lang w:eastAsia="x-none"/>
        </w:rPr>
        <w:t xml:space="preserve"> (8)</w:t>
      </w:r>
      <w:r w:rsidRPr="00D40F7E">
        <w:rPr>
          <w:rFonts w:eastAsia="Times New Roman" w:cstheme="minorHAnsi"/>
          <w:sz w:val="24"/>
          <w:szCs w:val="24"/>
          <w:lang w:val="x-none" w:eastAsia="x-none"/>
        </w:rPr>
        <w:t xml:space="preserve"> dana od isteka roka za prijavu na obvezna osiguranja prema posebnom propisu</w:t>
      </w:r>
      <w:r w:rsidRPr="00D40F7E">
        <w:rPr>
          <w:rFonts w:eastAsia="Times New Roman" w:cstheme="minorHAnsi"/>
          <w:sz w:val="24"/>
          <w:szCs w:val="24"/>
          <w:lang w:val="en-GB" w:eastAsia="x-none"/>
        </w:rPr>
        <w:t>.</w:t>
      </w:r>
    </w:p>
    <w:p w14:paraId="627BA94C" w14:textId="77777777" w:rsidR="002545DC" w:rsidRPr="00D40F7E" w:rsidRDefault="002545DC" w:rsidP="002545DC">
      <w:pPr>
        <w:spacing w:after="0" w:line="240" w:lineRule="auto"/>
        <w:ind w:firstLine="720"/>
        <w:jc w:val="both"/>
        <w:rPr>
          <w:rFonts w:eastAsia="Times New Roman" w:cstheme="minorHAnsi"/>
          <w:sz w:val="24"/>
          <w:szCs w:val="24"/>
          <w:lang w:val="en-GB" w:eastAsia="x-none"/>
        </w:rPr>
      </w:pPr>
    </w:p>
    <w:p w14:paraId="3D1ABDB9" w14:textId="77777777" w:rsidR="002545DC" w:rsidRPr="00D40F7E" w:rsidRDefault="002545DC" w:rsidP="002545DC">
      <w:pPr>
        <w:spacing w:after="0" w:line="240" w:lineRule="auto"/>
        <w:ind w:firstLine="720"/>
        <w:jc w:val="both"/>
        <w:rPr>
          <w:rFonts w:eastAsia="Times New Roman" w:cstheme="minorHAnsi"/>
          <w:sz w:val="24"/>
          <w:szCs w:val="24"/>
          <w:lang w:val="en-GB" w:eastAsia="x-none"/>
        </w:rPr>
      </w:pPr>
      <w:r w:rsidRPr="00D40F7E">
        <w:rPr>
          <w:rFonts w:eastAsia="Times New Roman" w:cstheme="minorHAnsi"/>
          <w:b/>
          <w:sz w:val="24"/>
          <w:szCs w:val="24"/>
          <w:lang w:eastAsia="x-none"/>
        </w:rPr>
        <w:t xml:space="preserve">      </w:t>
      </w:r>
      <w:r w:rsidRPr="00D40F7E">
        <w:rPr>
          <w:rFonts w:eastAsia="Times New Roman" w:cstheme="minorHAnsi"/>
          <w:b/>
          <w:sz w:val="24"/>
          <w:szCs w:val="24"/>
          <w:lang w:val="x-none" w:eastAsia="x-none"/>
        </w:rPr>
        <w:t>Probni rad</w:t>
      </w:r>
    </w:p>
    <w:p w14:paraId="45ED3860" w14:textId="77777777" w:rsidR="002545DC" w:rsidRPr="00D40F7E" w:rsidRDefault="002545DC" w:rsidP="002545DC">
      <w:pPr>
        <w:spacing w:after="0" w:line="240" w:lineRule="auto"/>
        <w:rPr>
          <w:rFonts w:eastAsia="Times New Roman" w:cstheme="minorHAnsi"/>
          <w:sz w:val="24"/>
          <w:szCs w:val="24"/>
          <w:lang w:eastAsia="hr-HR"/>
        </w:rPr>
      </w:pPr>
    </w:p>
    <w:p w14:paraId="3898905E"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20</w:t>
      </w:r>
      <w:r w:rsidRPr="00D40F7E">
        <w:rPr>
          <w:rFonts w:eastAsia="Times New Roman" w:cstheme="minorHAnsi"/>
          <w:b/>
          <w:sz w:val="24"/>
          <w:szCs w:val="24"/>
          <w:lang w:val="x-none" w:eastAsia="x-none"/>
        </w:rPr>
        <w:t>.</w:t>
      </w:r>
    </w:p>
    <w:p w14:paraId="4FE749A7" w14:textId="77777777" w:rsidR="002545DC" w:rsidRPr="00D40F7E" w:rsidRDefault="002545DC" w:rsidP="00746A7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Pri sklapanju ugovora o radu može se ugovoriti probni rad.</w:t>
      </w:r>
      <w:r w:rsidRPr="00D40F7E">
        <w:rPr>
          <w:rFonts w:eastAsia="Times New Roman" w:cstheme="minorHAnsi"/>
          <w:sz w:val="24"/>
          <w:szCs w:val="24"/>
          <w:lang w:eastAsia="x-none"/>
        </w:rPr>
        <w:t xml:space="preserve"> </w:t>
      </w:r>
    </w:p>
    <w:p w14:paraId="77016DE5" w14:textId="57A8CAB2" w:rsidR="002545DC" w:rsidRPr="00D40F7E" w:rsidRDefault="002545DC" w:rsidP="00746A7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(2) Iznimno od članka 1. ovoga članka probni rad ne može se ugovoriti u slučaju sklapanja ugovora o radu pod izmijenjenim uvjetima prema člank</w:t>
      </w:r>
      <w:r w:rsidR="00746A7C" w:rsidRPr="00D40F7E">
        <w:rPr>
          <w:rFonts w:eastAsia="Times New Roman" w:cstheme="minorHAnsi"/>
          <w:sz w:val="24"/>
          <w:szCs w:val="24"/>
          <w:lang w:eastAsia="x-none"/>
        </w:rPr>
        <w:t>u</w:t>
      </w:r>
      <w:r w:rsidRPr="00D40F7E">
        <w:rPr>
          <w:rFonts w:eastAsia="Times New Roman" w:cstheme="minorHAnsi"/>
          <w:sz w:val="24"/>
          <w:szCs w:val="24"/>
          <w:lang w:eastAsia="x-none"/>
        </w:rPr>
        <w:t xml:space="preserve"> 123. stavku 1. Zakona o radu.</w:t>
      </w:r>
    </w:p>
    <w:p w14:paraId="0CE1EF6B" w14:textId="77777777" w:rsidR="002545DC" w:rsidRPr="00D40F7E" w:rsidRDefault="002545DC" w:rsidP="00746A7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lastRenderedPageBreak/>
        <w:t xml:space="preserve">(3) </w:t>
      </w:r>
      <w:r w:rsidRPr="00D40F7E">
        <w:rPr>
          <w:rFonts w:eastAsia="Times New Roman" w:cstheme="minorHAnsi"/>
          <w:sz w:val="24"/>
          <w:szCs w:val="24"/>
          <w:lang w:val="x-none" w:eastAsia="x-none"/>
        </w:rPr>
        <w:t xml:space="preserve">Probni rad ugovara se ugovorom o radu, a vrijeme trajanja utvrđuje se u skladu sa zakonskim odredbama i odredbama </w:t>
      </w:r>
      <w:r w:rsidRPr="00D40F7E">
        <w:rPr>
          <w:rFonts w:eastAsia="Times New Roman" w:cstheme="minorHAnsi"/>
          <w:sz w:val="24"/>
          <w:szCs w:val="24"/>
          <w:lang w:val="en-GB" w:eastAsia="x-none"/>
        </w:rPr>
        <w:t>K</w:t>
      </w:r>
      <w:proofErr w:type="spellStart"/>
      <w:r w:rsidRPr="00D40F7E">
        <w:rPr>
          <w:rFonts w:eastAsia="Times New Roman" w:cstheme="minorHAnsi"/>
          <w:sz w:val="24"/>
          <w:szCs w:val="24"/>
          <w:lang w:val="x-none" w:eastAsia="x-none"/>
        </w:rPr>
        <w:t>olektivnog</w:t>
      </w:r>
      <w:proofErr w:type="spellEnd"/>
      <w:r w:rsidRPr="00D40F7E">
        <w:rPr>
          <w:rFonts w:eastAsia="Times New Roman" w:cstheme="minorHAnsi"/>
          <w:sz w:val="24"/>
          <w:szCs w:val="24"/>
          <w:lang w:val="x-none" w:eastAsia="x-none"/>
        </w:rPr>
        <w:t xml:space="preserve"> ugovora za konkretno radno mjesto.</w:t>
      </w:r>
    </w:p>
    <w:p w14:paraId="52AA8DD9" w14:textId="77777777" w:rsidR="002545DC" w:rsidRPr="00D40F7E" w:rsidRDefault="002545DC" w:rsidP="00746A7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(4) Iznimno od stavka 3. ovoga članka razdoblje u kojem je određen probni rad može trajati duže ako je tijekom njegova trajanja radnik bio privremeno odsutan, a osobito u slučaju ako je radnik bio odsutan najmanje deset (10) dana zbog privremene nesposobnosti za rad, korištenja </w:t>
      </w:r>
      <w:proofErr w:type="spellStart"/>
      <w:r w:rsidRPr="00D40F7E">
        <w:rPr>
          <w:rFonts w:eastAsia="Times New Roman" w:cstheme="minorHAnsi"/>
          <w:sz w:val="24"/>
          <w:szCs w:val="24"/>
          <w:lang w:eastAsia="x-none"/>
        </w:rPr>
        <w:t>rodiljnih</w:t>
      </w:r>
      <w:proofErr w:type="spellEnd"/>
      <w:r w:rsidRPr="00D40F7E">
        <w:rPr>
          <w:rFonts w:eastAsia="Times New Roman" w:cstheme="minorHAnsi"/>
          <w:sz w:val="24"/>
          <w:szCs w:val="24"/>
          <w:lang w:eastAsia="x-none"/>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w:t>
      </w:r>
    </w:p>
    <w:p w14:paraId="74109D96" w14:textId="0174F000" w:rsidR="002545DC" w:rsidRPr="00D40F7E" w:rsidRDefault="002545DC" w:rsidP="00746A7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(5) Pri ugovaranju probnog rada kod sklap</w:t>
      </w:r>
      <w:r w:rsidR="00746A7C" w:rsidRPr="00D40F7E">
        <w:rPr>
          <w:rFonts w:eastAsia="Times New Roman" w:cstheme="minorHAnsi"/>
          <w:sz w:val="24"/>
          <w:szCs w:val="24"/>
          <w:lang w:eastAsia="x-none"/>
        </w:rPr>
        <w:t>a</w:t>
      </w:r>
      <w:r w:rsidRPr="00D40F7E">
        <w:rPr>
          <w:rFonts w:eastAsia="Times New Roman" w:cstheme="minorHAnsi"/>
          <w:sz w:val="24"/>
          <w:szCs w:val="24"/>
          <w:lang w:eastAsia="x-none"/>
        </w:rPr>
        <w:t>nja ugovora o radu na određeno vrijeme, trajanje probnog rada treba biti razmjerno očekivanom trajanju ugovora o radu i vrsti poslova koje radnik obavlja.</w:t>
      </w:r>
    </w:p>
    <w:p w14:paraId="3C7A88F1" w14:textId="77777777" w:rsidR="002545DC" w:rsidRPr="00D40F7E" w:rsidRDefault="002545DC" w:rsidP="002545DC">
      <w:pPr>
        <w:spacing w:after="0" w:line="240" w:lineRule="auto"/>
        <w:rPr>
          <w:rFonts w:eastAsia="Times New Roman" w:cstheme="minorHAnsi"/>
          <w:sz w:val="24"/>
          <w:szCs w:val="24"/>
          <w:lang w:eastAsia="hr-HR"/>
        </w:rPr>
      </w:pPr>
    </w:p>
    <w:p w14:paraId="43E44C5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21</w:t>
      </w:r>
      <w:r w:rsidRPr="00D40F7E">
        <w:rPr>
          <w:rFonts w:eastAsia="Times New Roman" w:cstheme="minorHAnsi"/>
          <w:b/>
          <w:sz w:val="24"/>
          <w:szCs w:val="24"/>
          <w:lang w:val="x-none" w:eastAsia="x-none"/>
        </w:rPr>
        <w:t>.</w:t>
      </w:r>
    </w:p>
    <w:p w14:paraId="285231DA" w14:textId="77777777" w:rsidR="002545DC" w:rsidRPr="00D40F7E" w:rsidRDefault="002545DC" w:rsidP="00484AC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 na probnom radu na poslovima za koje je sklopio ugovor o radu, treba pokazati svoje stručne i radne sposobnosti.</w:t>
      </w:r>
    </w:p>
    <w:p w14:paraId="744F3628" w14:textId="77777777" w:rsidR="002545DC" w:rsidRPr="00D40F7E" w:rsidRDefault="002545DC" w:rsidP="00484AC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Probni rad radnika prati ravnatelj Škole, ovlaštena osoba ili povjerenstvo koje imenuje ravnatelj Škole.</w:t>
      </w:r>
    </w:p>
    <w:p w14:paraId="1DDDA50E" w14:textId="77777777" w:rsidR="002545DC" w:rsidRPr="00D40F7E" w:rsidRDefault="002545DC" w:rsidP="002545DC">
      <w:pPr>
        <w:spacing w:after="0" w:line="240" w:lineRule="auto"/>
        <w:rPr>
          <w:rFonts w:eastAsia="Times New Roman" w:cstheme="minorHAnsi"/>
          <w:sz w:val="24"/>
          <w:szCs w:val="24"/>
          <w:lang w:eastAsia="hr-HR"/>
        </w:rPr>
      </w:pPr>
    </w:p>
    <w:p w14:paraId="5B11BBC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22</w:t>
      </w:r>
      <w:r w:rsidRPr="00D40F7E">
        <w:rPr>
          <w:rFonts w:eastAsia="Times New Roman" w:cstheme="minorHAnsi"/>
          <w:b/>
          <w:sz w:val="24"/>
          <w:szCs w:val="24"/>
          <w:lang w:val="x-none" w:eastAsia="x-none"/>
        </w:rPr>
        <w:t>.</w:t>
      </w:r>
    </w:p>
    <w:p w14:paraId="525D1216" w14:textId="77777777" w:rsidR="002545DC" w:rsidRPr="00D40F7E" w:rsidRDefault="002545DC" w:rsidP="00E324D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(1) Nezadovoljavanje radnika na probnom radu predstavlja posebno opravdan razlog za otkaz ugovora o radu koji se može otkazati tijekom njegova trajanja, a najkasnije zadnjeg dana probnog rada.</w:t>
      </w:r>
    </w:p>
    <w:p w14:paraId="578BC58F" w14:textId="77777777" w:rsidR="002545DC" w:rsidRPr="00D40F7E" w:rsidRDefault="002545DC" w:rsidP="00E324D2">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val="en-GB" w:eastAsia="x-none"/>
        </w:rPr>
        <w:t xml:space="preserve">(2) </w:t>
      </w:r>
      <w:proofErr w:type="spellStart"/>
      <w:r w:rsidRPr="00D40F7E">
        <w:rPr>
          <w:rFonts w:eastAsia="Times New Roman" w:cstheme="minorHAnsi"/>
          <w:sz w:val="24"/>
          <w:szCs w:val="24"/>
          <w:lang w:val="en-GB" w:eastAsia="x-none"/>
        </w:rPr>
        <w:t>Kada</w:t>
      </w:r>
      <w:proofErr w:type="spellEnd"/>
      <w:r w:rsidRPr="00D40F7E">
        <w:rPr>
          <w:rFonts w:eastAsia="Times New Roman" w:cstheme="minorHAnsi"/>
          <w:sz w:val="24"/>
          <w:szCs w:val="24"/>
          <w:lang w:val="x-none" w:eastAsia="x-none"/>
        </w:rPr>
        <w:t xml:space="preserve"> radnik ne zadovolji na probnom radu ugovor o radu otkazuje mu se uz prethodnu suglasnost Školskog odbora i otkazni rok od najmanje </w:t>
      </w:r>
      <w:r w:rsidRPr="00D40F7E">
        <w:rPr>
          <w:rFonts w:eastAsia="Times New Roman" w:cstheme="minorHAnsi"/>
          <w:sz w:val="24"/>
          <w:szCs w:val="24"/>
          <w:lang w:eastAsia="x-none"/>
        </w:rPr>
        <w:t>jedan tjedan</w:t>
      </w:r>
      <w:r w:rsidRPr="00D40F7E">
        <w:rPr>
          <w:rFonts w:eastAsia="Times New Roman" w:cstheme="minorHAnsi"/>
          <w:sz w:val="24"/>
          <w:szCs w:val="24"/>
          <w:lang w:val="x-none" w:eastAsia="x-none"/>
        </w:rPr>
        <w:t>.</w:t>
      </w:r>
    </w:p>
    <w:p w14:paraId="2826EA8C" w14:textId="77777777" w:rsidR="002545DC" w:rsidRPr="00D40F7E" w:rsidRDefault="002545DC" w:rsidP="00E324D2">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Na otkaz ugovora o radu </w:t>
      </w:r>
      <w:r w:rsidRPr="00D40F7E">
        <w:rPr>
          <w:rFonts w:eastAsia="Times New Roman" w:cstheme="minorHAnsi"/>
          <w:sz w:val="24"/>
          <w:szCs w:val="24"/>
          <w:lang w:eastAsia="x-none"/>
        </w:rPr>
        <w:t xml:space="preserve">zbog nezadovoljavanja radnika na probnom radu </w:t>
      </w:r>
      <w:r w:rsidRPr="00D40F7E">
        <w:rPr>
          <w:rFonts w:eastAsia="Times New Roman" w:cstheme="minorHAnsi"/>
          <w:sz w:val="24"/>
          <w:szCs w:val="24"/>
          <w:lang w:val="x-none" w:eastAsia="x-none"/>
        </w:rPr>
        <w:t>ne primjenjuju se odredbe Zakona o radu o otkazu ugovora o radu, osim odredbi članka 120. (pisani oblik odluke o otkazu, obrazloženje i dostava odluke o otkazu), članka 121.</w:t>
      </w:r>
      <w:r w:rsidRPr="00D40F7E">
        <w:rPr>
          <w:rFonts w:eastAsia="Times New Roman" w:cstheme="minorHAnsi"/>
          <w:sz w:val="24"/>
          <w:szCs w:val="24"/>
          <w:lang w:eastAsia="x-none"/>
        </w:rPr>
        <w:t xml:space="preserve"> stavka 1.</w:t>
      </w:r>
      <w:r w:rsidRPr="00D40F7E">
        <w:rPr>
          <w:rFonts w:eastAsia="Times New Roman" w:cstheme="minorHAnsi"/>
          <w:sz w:val="24"/>
          <w:szCs w:val="24"/>
          <w:lang w:val="x-none" w:eastAsia="x-none"/>
        </w:rPr>
        <w:t xml:space="preserve"> (početak otkaznog roka) i članka 125. (sudski raskid radnog odnosa).</w:t>
      </w:r>
    </w:p>
    <w:p w14:paraId="7800D067" w14:textId="77777777" w:rsidR="002545DC" w:rsidRPr="00D40F7E" w:rsidRDefault="002545DC" w:rsidP="00E324D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Ako radnik zadovolji na probnom radu, ugovor o radu ostaje na snazi.</w:t>
      </w:r>
    </w:p>
    <w:p w14:paraId="5247ED90" w14:textId="68417668" w:rsidR="002545DC" w:rsidRPr="00D40F7E" w:rsidRDefault="002545DC" w:rsidP="00E324D2">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(5) Ako je Škola s radnikom sklopila ugovor o radu radi obavljan ja drugih poslova pri čemu je ugovoren probni rad u slučaju otkaza toga ugovora o radu zbog nezadovoljavanja r</w:t>
      </w:r>
      <w:r w:rsidR="00E324D2" w:rsidRPr="00D40F7E">
        <w:rPr>
          <w:rFonts w:eastAsia="Times New Roman" w:cstheme="minorHAnsi"/>
          <w:sz w:val="24"/>
          <w:szCs w:val="24"/>
          <w:lang w:eastAsia="x-none"/>
        </w:rPr>
        <w:t>a</w:t>
      </w:r>
      <w:r w:rsidRPr="00D40F7E">
        <w:rPr>
          <w:rFonts w:eastAsia="Times New Roman" w:cstheme="minorHAnsi"/>
          <w:sz w:val="24"/>
          <w:szCs w:val="24"/>
          <w:lang w:eastAsia="x-none"/>
        </w:rPr>
        <w:t>dnika na probnom radu radnik ostvaruje pravo na otkazni rok u skladu s člankom 122. Zakona o radu i pravo na otpremninu prema čl</w:t>
      </w:r>
      <w:r w:rsidR="00E324D2" w:rsidRPr="00D40F7E">
        <w:rPr>
          <w:rFonts w:eastAsia="Times New Roman" w:cstheme="minorHAnsi"/>
          <w:sz w:val="24"/>
          <w:szCs w:val="24"/>
          <w:lang w:eastAsia="x-none"/>
        </w:rPr>
        <w:t>a</w:t>
      </w:r>
      <w:r w:rsidRPr="00D40F7E">
        <w:rPr>
          <w:rFonts w:eastAsia="Times New Roman" w:cstheme="minorHAnsi"/>
          <w:sz w:val="24"/>
          <w:szCs w:val="24"/>
          <w:lang w:eastAsia="x-none"/>
        </w:rPr>
        <w:t>nku 126. Zakona o radu.</w:t>
      </w:r>
    </w:p>
    <w:p w14:paraId="2C7187C1"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1A71B3CF"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Ugovor o radu na neodređeno vrijeme</w:t>
      </w:r>
    </w:p>
    <w:p w14:paraId="170BC4A0" w14:textId="77777777" w:rsidR="002545DC" w:rsidRPr="00D40F7E" w:rsidRDefault="002545DC" w:rsidP="002545DC">
      <w:pPr>
        <w:spacing w:after="0" w:line="240" w:lineRule="auto"/>
        <w:rPr>
          <w:rFonts w:eastAsia="Times New Roman" w:cstheme="minorHAnsi"/>
          <w:sz w:val="24"/>
          <w:szCs w:val="24"/>
          <w:lang w:eastAsia="hr-HR"/>
        </w:rPr>
      </w:pPr>
    </w:p>
    <w:p w14:paraId="3982D8F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23</w:t>
      </w:r>
      <w:r w:rsidRPr="00D40F7E">
        <w:rPr>
          <w:rFonts w:eastAsia="Times New Roman" w:cstheme="minorHAnsi"/>
          <w:b/>
          <w:sz w:val="24"/>
          <w:szCs w:val="24"/>
          <w:lang w:val="x-none" w:eastAsia="x-none"/>
        </w:rPr>
        <w:t>.</w:t>
      </w:r>
    </w:p>
    <w:p w14:paraId="6BCB117D" w14:textId="77777777" w:rsidR="002545DC" w:rsidRPr="00D40F7E" w:rsidRDefault="002545DC" w:rsidP="00E324D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14:paraId="686ACF5C" w14:textId="77777777" w:rsidR="002545DC" w:rsidRPr="00D40F7E" w:rsidRDefault="002545DC" w:rsidP="00E324D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Ugovor o radu sklopljen na neodređeno vrijeme obvezuje Školu i radnika dok ga netko od njih ne otkaže ili dok ne prestane na drugi propisani način.</w:t>
      </w:r>
    </w:p>
    <w:p w14:paraId="64A1EC70" w14:textId="77777777" w:rsidR="002545DC" w:rsidRPr="00D40F7E" w:rsidRDefault="002545DC" w:rsidP="00E324D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Ako ugovorom o radu nije određeno vrijeme na koje je sklopljen, smatra se da je sklopljen na neodređeno vrijeme.</w:t>
      </w:r>
    </w:p>
    <w:p w14:paraId="32F873BB"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007CAE1F"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24</w:t>
      </w:r>
      <w:r w:rsidRPr="00D40F7E">
        <w:rPr>
          <w:rFonts w:eastAsia="Times New Roman" w:cstheme="minorHAnsi"/>
          <w:b/>
          <w:sz w:val="24"/>
          <w:szCs w:val="24"/>
          <w:lang w:val="x-none" w:eastAsia="x-none"/>
        </w:rPr>
        <w:t>.</w:t>
      </w:r>
    </w:p>
    <w:p w14:paraId="4A307EED" w14:textId="77777777" w:rsidR="002545DC" w:rsidRPr="00D40F7E" w:rsidRDefault="002545DC" w:rsidP="00E324D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lastRenderedPageBreak/>
        <w:t xml:space="preserve">(1) </w:t>
      </w:r>
      <w:r w:rsidRPr="00D40F7E">
        <w:rPr>
          <w:rFonts w:eastAsia="Times New Roman" w:cstheme="minorHAnsi"/>
          <w:sz w:val="24"/>
          <w:szCs w:val="24"/>
          <w:lang w:val="x-none" w:eastAsia="x-none"/>
        </w:rPr>
        <w:t>Kada su zakonom ili drugim propisom za obavljanje poslova u Školi utvrđeni posebni uvjeti, može se sklopiti ugovor o radu na neodređeno vrijeme samo s radnikom koji ispunjava te uvjete.</w:t>
      </w:r>
    </w:p>
    <w:p w14:paraId="4182359F" w14:textId="77777777" w:rsidR="002545DC" w:rsidRPr="00D40F7E" w:rsidRDefault="002545DC" w:rsidP="00E324D2">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Dokaze o ispunjenosti uvjeta iz stavka 1. ovoga članka osigurava radnik do sklapanja ugovora o radu ili do dana početka rada.</w:t>
      </w:r>
    </w:p>
    <w:p w14:paraId="3B4FECCE"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043C5EBA"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Ugovor o radu na određeno vrijeme</w:t>
      </w:r>
    </w:p>
    <w:p w14:paraId="1B0AA86A" w14:textId="77777777" w:rsidR="002545DC" w:rsidRPr="00D40F7E" w:rsidRDefault="002545DC" w:rsidP="002545DC">
      <w:pPr>
        <w:spacing w:after="0" w:line="240" w:lineRule="auto"/>
        <w:rPr>
          <w:rFonts w:eastAsia="Times New Roman" w:cstheme="minorHAnsi"/>
          <w:sz w:val="24"/>
          <w:szCs w:val="24"/>
          <w:lang w:eastAsia="hr-HR"/>
        </w:rPr>
      </w:pPr>
    </w:p>
    <w:p w14:paraId="02EBAFBF"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2</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26C1DF92" w14:textId="77777777" w:rsidR="002545DC" w:rsidRPr="00D40F7E" w:rsidRDefault="002545DC" w:rsidP="00A632EB">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Ugovor o radu može se iznimno sklopiti na određeno vrijeme</w:t>
      </w:r>
      <w:r w:rsidRPr="00D40F7E">
        <w:rPr>
          <w:rFonts w:eastAsia="Times New Roman" w:cstheme="minorHAnsi"/>
          <w:sz w:val="24"/>
          <w:szCs w:val="24"/>
          <w:lang w:eastAsia="x-none"/>
        </w:rPr>
        <w:t xml:space="preserve"> za zasnivanje radnog odnosa</w:t>
      </w:r>
      <w:r w:rsidRPr="00D40F7E">
        <w:rPr>
          <w:rFonts w:eastAsia="Times New Roman" w:cstheme="minorHAnsi"/>
          <w:sz w:val="24"/>
          <w:szCs w:val="24"/>
          <w:lang w:val="x-none" w:eastAsia="x-none"/>
        </w:rPr>
        <w:t xml:space="preserve"> čiji je prestanak unaprijed utvrđen </w:t>
      </w:r>
      <w:r w:rsidRPr="00D40F7E">
        <w:rPr>
          <w:rFonts w:eastAsia="Times New Roman" w:cstheme="minorHAnsi"/>
          <w:sz w:val="24"/>
          <w:szCs w:val="24"/>
          <w:lang w:eastAsia="x-none"/>
        </w:rPr>
        <w:t xml:space="preserve">kada je zbog objektivnog razloga potreba za obavljanje posla privremena. </w:t>
      </w:r>
    </w:p>
    <w:p w14:paraId="76AAABD2" w14:textId="77777777" w:rsidR="002545DC" w:rsidRPr="00D40F7E" w:rsidRDefault="002545DC" w:rsidP="00A632EB">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(2) Pod objektivnim razlogom koji opravdava sklapanje ugovora o radu na određeno vrijeme, a koji se treba navesti u tome ugovoru o radu prema Zakonu o radu smatra se:</w:t>
      </w:r>
    </w:p>
    <w:p w14:paraId="0C8E8896"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val="x-none" w:eastAsia="x-none"/>
        </w:rPr>
        <w:t>zamjena privremeno nenazočnog radnika</w:t>
      </w:r>
      <w:r w:rsidRPr="00D40F7E">
        <w:rPr>
          <w:rFonts w:eastAsia="Times New Roman" w:cstheme="minorHAnsi"/>
          <w:sz w:val="24"/>
          <w:szCs w:val="24"/>
          <w:lang w:eastAsia="x-none"/>
        </w:rPr>
        <w:t>,</w:t>
      </w:r>
    </w:p>
    <w:p w14:paraId="531A882E"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eastAsia="x-none"/>
        </w:rPr>
        <w:t>obavljanje poslova čije je trajanje zbog prirode njihova izvršenja ograničeno rokom,</w:t>
      </w:r>
    </w:p>
    <w:p w14:paraId="3BE73490" w14:textId="3268636D"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eastAsia="x-none"/>
        </w:rPr>
        <w:t>nastupanje određenog događaja.</w:t>
      </w:r>
    </w:p>
    <w:p w14:paraId="2FD848B6" w14:textId="77777777" w:rsidR="002545DC" w:rsidRPr="00D40F7E" w:rsidRDefault="002545DC" w:rsidP="00A632EB">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Svaka izmjena ili dopuna ugovora o radu na određeno vrijeme koja bi utjecala na produljenje ugovorenog trajanja toga ugovora smatra se svakim sljedećim uzastopnim ugovorom o radu na određeno vrijeme.</w:t>
      </w:r>
    </w:p>
    <w:p w14:paraId="176A4423"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62C4BA4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2</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302AD4D1" w14:textId="77777777" w:rsidR="002545DC" w:rsidRPr="00D40F7E" w:rsidRDefault="002545DC" w:rsidP="00A632EB">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(1) Ugovor o radu na određeno vrijeme može se sklopiti u najdužem trajanju od tri (3) godine prema uvjetima i na način propisan Zakonom o radu.</w:t>
      </w:r>
    </w:p>
    <w:p w14:paraId="7633110B" w14:textId="77777777" w:rsidR="002545DC" w:rsidRPr="00D40F7E" w:rsidRDefault="002545DC" w:rsidP="00A632EB">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(2) Iznimno od stavka 1. ovoga članka ugovor o radu može se sklopiti i na vrijeme duže od tri (3) godine u slučaju:</w:t>
      </w:r>
    </w:p>
    <w:p w14:paraId="2021B8E7"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eastAsia="x-none"/>
        </w:rPr>
        <w:t>ako je to potrebno zbog zamjene privremeno nenazočnog radnika,</w:t>
      </w:r>
    </w:p>
    <w:p w14:paraId="48BF2A98"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eastAsia="x-none"/>
        </w:rPr>
        <w:t>ako je to potrebno zbog dovršetka rada na projektu koji uključuje financiranje iz fondova Europske unije,</w:t>
      </w:r>
    </w:p>
    <w:p w14:paraId="68D1D74B"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eastAsia="x-none"/>
        </w:rPr>
        <w:t>ako je to zbog nekih drugih objektivnih razloga dopušteno posebnim zakonom ili Kolektivnim ugovorom.</w:t>
      </w:r>
    </w:p>
    <w:p w14:paraId="553D3C6D" w14:textId="77777777" w:rsidR="002545DC" w:rsidRPr="00D40F7E" w:rsidRDefault="002545DC" w:rsidP="00A632EB">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(3) Ugovor o radu na određeno vrijeme sklapa se i u drugim slučajevima propisanim zakonom te u skladu s odredbama Zakona o odgoju i obrazovanju u osnovnoj i srednjoj školi u sljedećim slučajevima:</w:t>
      </w:r>
    </w:p>
    <w:p w14:paraId="2943F5D2"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val="x-none" w:eastAsia="x-none"/>
        </w:rPr>
        <w:t>zamjena privremeno nenazočnog radnika</w:t>
      </w:r>
      <w:r w:rsidRPr="00D40F7E">
        <w:rPr>
          <w:rFonts w:eastAsia="Times New Roman" w:cstheme="minorHAnsi"/>
          <w:sz w:val="24"/>
          <w:szCs w:val="24"/>
          <w:lang w:eastAsia="x-none"/>
        </w:rPr>
        <w:t>,</w:t>
      </w:r>
    </w:p>
    <w:p w14:paraId="2F3A330F"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val="x-none" w:eastAsia="x-none"/>
        </w:rPr>
        <w:t>ako se na natječaj ne javi osoba koja ispunjava uvjete natječaja, radni odnos se može zasnovati sa osobom koja ne ispunjava uvjete, a Škola je u obvezi ponoviti natječaj u roku pet (5) mjeseci</w:t>
      </w:r>
      <w:r w:rsidRPr="00D40F7E">
        <w:rPr>
          <w:rFonts w:eastAsia="Times New Roman" w:cstheme="minorHAnsi"/>
          <w:sz w:val="24"/>
          <w:szCs w:val="24"/>
          <w:lang w:eastAsia="x-none"/>
        </w:rPr>
        <w:t>,</w:t>
      </w:r>
    </w:p>
    <w:p w14:paraId="66C5A202" w14:textId="77777777" w:rsidR="002545DC" w:rsidRPr="00D40F7E" w:rsidRDefault="002545DC" w:rsidP="002545DC">
      <w:pPr>
        <w:numPr>
          <w:ilvl w:val="0"/>
          <w:numId w:val="9"/>
        </w:numPr>
        <w:spacing w:after="0" w:line="240" w:lineRule="auto"/>
        <w:ind w:left="1418" w:hanging="284"/>
        <w:jc w:val="both"/>
        <w:rPr>
          <w:rFonts w:eastAsia="Times New Roman" w:cstheme="minorHAnsi"/>
          <w:sz w:val="24"/>
          <w:szCs w:val="24"/>
          <w:lang w:val="x-none" w:eastAsia="x-none"/>
        </w:rPr>
      </w:pPr>
      <w:r w:rsidRPr="00D40F7E">
        <w:rPr>
          <w:rFonts w:eastAsia="Times New Roman" w:cstheme="minorHAnsi"/>
          <w:sz w:val="24"/>
          <w:szCs w:val="24"/>
          <w:lang w:val="x-none" w:eastAsia="x-none"/>
        </w:rPr>
        <w:t xml:space="preserve">kada je potrebno osigurati kontinuitet rada, odnosno kada obavljanje poslova ne trpi odgodu, radni odnos se može zasnovati na određeno vrijeme, bez natječaja, do zasnivanja radnog odnosa na temelju natječaja ili na drugi propisan način, ali ne dulje od </w:t>
      </w:r>
      <w:r w:rsidRPr="00D40F7E">
        <w:rPr>
          <w:rFonts w:eastAsia="Times New Roman" w:cstheme="minorHAnsi"/>
          <w:sz w:val="24"/>
          <w:szCs w:val="24"/>
          <w:lang w:eastAsia="x-none"/>
        </w:rPr>
        <w:t>šezdeset (</w:t>
      </w:r>
      <w:r w:rsidRPr="00D40F7E">
        <w:rPr>
          <w:rFonts w:eastAsia="Times New Roman" w:cstheme="minorHAnsi"/>
          <w:sz w:val="24"/>
          <w:szCs w:val="24"/>
          <w:lang w:val="x-none" w:eastAsia="x-none"/>
        </w:rPr>
        <w:t>60</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dana</w:t>
      </w:r>
      <w:r w:rsidRPr="00D40F7E">
        <w:rPr>
          <w:rFonts w:eastAsia="Times New Roman" w:cstheme="minorHAnsi"/>
          <w:sz w:val="24"/>
          <w:szCs w:val="24"/>
          <w:lang w:eastAsia="x-none"/>
        </w:rPr>
        <w:t>.</w:t>
      </w:r>
    </w:p>
    <w:p w14:paraId="46E52594"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5FDF8C7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2</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1E1C61B6"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w:t>
      </w:r>
      <w:r w:rsidRPr="00D40F7E">
        <w:rPr>
          <w:rFonts w:eastAsia="Times New Roman" w:cstheme="minorHAnsi"/>
          <w:sz w:val="24"/>
          <w:szCs w:val="24"/>
          <w:lang w:val="en-GB" w:eastAsia="x-none"/>
        </w:rPr>
        <w:t>cima</w:t>
      </w:r>
      <w:r w:rsidRPr="00D40F7E">
        <w:rPr>
          <w:rFonts w:eastAsia="Times New Roman" w:cstheme="minorHAnsi"/>
          <w:sz w:val="24"/>
          <w:szCs w:val="24"/>
          <w:lang w:val="x-none" w:eastAsia="x-none"/>
        </w:rPr>
        <w:t xml:space="preserve"> koji su u Školi zaposleni na određeno vrijeme</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ravnatelj Škole dužan je</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osigurati iste uvjete rada kao i radnicima koji su u Školi zaposleni na neodređeno vrijeme</w:t>
      </w:r>
      <w:r w:rsidRPr="00D40F7E">
        <w:rPr>
          <w:rFonts w:eastAsia="Times New Roman" w:cstheme="minorHAnsi"/>
          <w:sz w:val="24"/>
          <w:szCs w:val="24"/>
          <w:lang w:eastAsia="x-none"/>
        </w:rPr>
        <w:t>,</w:t>
      </w:r>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te</w:t>
      </w:r>
      <w:proofErr w:type="spellEnd"/>
      <w:r w:rsidRPr="00D40F7E">
        <w:rPr>
          <w:rFonts w:eastAsia="Times New Roman" w:cstheme="minorHAnsi"/>
          <w:sz w:val="24"/>
          <w:szCs w:val="24"/>
          <w:lang w:val="x-none" w:eastAsia="x-none"/>
        </w:rPr>
        <w:t xml:space="preserve"> im </w:t>
      </w:r>
      <w:r w:rsidRPr="00D40F7E">
        <w:rPr>
          <w:rFonts w:eastAsia="Times New Roman" w:cstheme="minorHAnsi"/>
          <w:sz w:val="24"/>
          <w:szCs w:val="24"/>
          <w:lang w:val="x-none" w:eastAsia="x-none"/>
        </w:rPr>
        <w:lastRenderedPageBreak/>
        <w:t>omogućiti usavršavanje i obrazovanje pod istim uvjetima kao i radnicima koji su u Školi zaposleni na neodređeno vrijeme.</w:t>
      </w:r>
    </w:p>
    <w:p w14:paraId="41DD4A99" w14:textId="77777777" w:rsidR="002545DC" w:rsidRPr="00D40F7E" w:rsidRDefault="002545DC" w:rsidP="00A632EB">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Radnike koji su u Školi zaposleni na određeno vrijeme ravnatelj Škole dužan je izvijestiti o poslovima za koje bi mogli sklopiti ugovor o radu na neodređeno vrijeme</w:t>
      </w:r>
      <w:r w:rsidRPr="00D40F7E">
        <w:rPr>
          <w:rFonts w:eastAsia="Times New Roman" w:cstheme="minorHAnsi"/>
          <w:sz w:val="24"/>
          <w:szCs w:val="24"/>
          <w:lang w:val="en-GB" w:eastAsia="x-none"/>
        </w:rPr>
        <w:t>.</w:t>
      </w:r>
    </w:p>
    <w:p w14:paraId="6183B45C"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14AB1307"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2</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0205B2B6"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Ugovor o radu sklopljen na određeno vrijeme prestaje </w:t>
      </w:r>
      <w:r w:rsidRPr="00D40F7E">
        <w:rPr>
          <w:rFonts w:eastAsia="Times New Roman" w:cstheme="minorHAnsi"/>
          <w:sz w:val="24"/>
          <w:szCs w:val="24"/>
          <w:lang w:eastAsia="x-none"/>
        </w:rPr>
        <w:t>prestankom objektivnog razloga, istekom roka na koji je sklopljen odnosno nastupanjem određenog događaja</w:t>
      </w:r>
      <w:r w:rsidRPr="00D40F7E">
        <w:rPr>
          <w:rFonts w:eastAsia="Times New Roman" w:cstheme="minorHAnsi"/>
          <w:sz w:val="24"/>
          <w:szCs w:val="24"/>
          <w:lang w:val="x-none" w:eastAsia="x-none"/>
        </w:rPr>
        <w:t>.</w:t>
      </w:r>
    </w:p>
    <w:p w14:paraId="2FA5A851"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O prestanku ugovora o radu iz stavka 1. ovoga članka ravnatelj Škole izvješćuje radnika pisanim putem.</w:t>
      </w:r>
    </w:p>
    <w:p w14:paraId="0136E7C0" w14:textId="77777777" w:rsidR="002545DC" w:rsidRPr="00D40F7E" w:rsidRDefault="002545DC" w:rsidP="002545DC">
      <w:pPr>
        <w:spacing w:after="0" w:line="240" w:lineRule="auto"/>
        <w:rPr>
          <w:rFonts w:eastAsia="Times New Roman" w:cstheme="minorHAnsi"/>
          <w:sz w:val="24"/>
          <w:szCs w:val="24"/>
          <w:lang w:eastAsia="hr-HR"/>
        </w:rPr>
      </w:pPr>
    </w:p>
    <w:p w14:paraId="32655D5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Pro</w:t>
      </w:r>
      <w:r w:rsidRPr="00D40F7E">
        <w:rPr>
          <w:rFonts w:eastAsia="Times New Roman" w:cstheme="minorHAnsi"/>
          <w:b/>
          <w:sz w:val="24"/>
          <w:szCs w:val="24"/>
          <w:lang w:eastAsia="x-none"/>
        </w:rPr>
        <w:t>cjena i vrednovanje kandidata</w:t>
      </w:r>
    </w:p>
    <w:p w14:paraId="75BA62A3" w14:textId="77777777" w:rsidR="002545DC" w:rsidRPr="00D40F7E" w:rsidRDefault="002545DC" w:rsidP="002545DC">
      <w:pPr>
        <w:spacing w:after="0" w:line="240" w:lineRule="auto"/>
        <w:rPr>
          <w:rFonts w:eastAsia="Times New Roman" w:cstheme="minorHAnsi"/>
          <w:sz w:val="24"/>
          <w:szCs w:val="24"/>
          <w:lang w:eastAsia="hr-HR"/>
        </w:rPr>
      </w:pPr>
    </w:p>
    <w:p w14:paraId="0A670DF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2</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2E8FEA57" w14:textId="77777777" w:rsidR="002545DC" w:rsidRPr="00D40F7E" w:rsidRDefault="002545DC" w:rsidP="00A632EB">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Prije izbora, odnosno sklapanja ugovora o radu </w:t>
      </w:r>
      <w:r w:rsidRPr="00D40F7E">
        <w:rPr>
          <w:rFonts w:eastAsia="Times New Roman" w:cstheme="minorHAnsi"/>
          <w:sz w:val="24"/>
          <w:szCs w:val="24"/>
          <w:lang w:eastAsia="x-none"/>
        </w:rPr>
        <w:t xml:space="preserve">provodi se postupak </w:t>
      </w:r>
      <w:r w:rsidRPr="00D40F7E">
        <w:rPr>
          <w:rFonts w:eastAsia="Times New Roman" w:cstheme="minorHAnsi"/>
          <w:sz w:val="24"/>
          <w:szCs w:val="24"/>
          <w:lang w:val="x-none" w:eastAsia="x-none"/>
        </w:rPr>
        <w:t>u skladu s Pravilnikom</w:t>
      </w:r>
      <w:r w:rsidRPr="00D40F7E">
        <w:rPr>
          <w:rFonts w:eastAsia="Times New Roman" w:cstheme="minorHAnsi"/>
          <w:sz w:val="24"/>
          <w:szCs w:val="24"/>
          <w:lang w:eastAsia="x-none"/>
        </w:rPr>
        <w:t xml:space="preserve"> o postupku zapošljavanja, te procjeni i vrednovanju kandidata za zapošljavanje.</w:t>
      </w:r>
    </w:p>
    <w:p w14:paraId="621DE01F" w14:textId="77777777" w:rsidR="002545DC" w:rsidRPr="00D40F7E" w:rsidRDefault="002545DC" w:rsidP="002545DC">
      <w:pPr>
        <w:spacing w:after="0" w:line="240" w:lineRule="auto"/>
        <w:rPr>
          <w:rFonts w:eastAsia="Times New Roman" w:cstheme="minorHAnsi"/>
          <w:sz w:val="24"/>
          <w:szCs w:val="24"/>
          <w:lang w:eastAsia="hr-HR"/>
        </w:rPr>
      </w:pPr>
    </w:p>
    <w:p w14:paraId="2F2C0145" w14:textId="77777777" w:rsidR="002545DC" w:rsidRPr="00D40F7E" w:rsidRDefault="002545DC" w:rsidP="002545DC">
      <w:pPr>
        <w:spacing w:after="0" w:line="240" w:lineRule="auto"/>
        <w:rPr>
          <w:rFonts w:eastAsia="Times New Roman" w:cstheme="minorHAnsi"/>
          <w:sz w:val="24"/>
          <w:szCs w:val="24"/>
          <w:lang w:eastAsia="hr-HR"/>
        </w:rPr>
      </w:pPr>
    </w:p>
    <w:p w14:paraId="46397F25"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PRIPRAVNICI</w:t>
      </w:r>
    </w:p>
    <w:p w14:paraId="26CF886F" w14:textId="77777777" w:rsidR="002545DC" w:rsidRPr="00D40F7E" w:rsidRDefault="002545DC" w:rsidP="002545DC">
      <w:pPr>
        <w:spacing w:after="0" w:line="240" w:lineRule="auto"/>
        <w:rPr>
          <w:rFonts w:eastAsia="Times New Roman" w:cstheme="minorHAnsi"/>
          <w:sz w:val="24"/>
          <w:szCs w:val="24"/>
          <w:lang w:eastAsia="hr-HR"/>
        </w:rPr>
      </w:pPr>
    </w:p>
    <w:p w14:paraId="02B1C393" w14:textId="77777777" w:rsidR="002545DC" w:rsidRPr="00D40F7E" w:rsidRDefault="002545DC" w:rsidP="002545DC">
      <w:pPr>
        <w:spacing w:after="0" w:line="240" w:lineRule="auto"/>
        <w:jc w:val="center"/>
        <w:rPr>
          <w:rFonts w:eastAsia="Times New Roman" w:cstheme="minorHAnsi"/>
          <w:b/>
          <w:sz w:val="24"/>
          <w:szCs w:val="24"/>
          <w:lang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30</w:t>
      </w:r>
      <w:r w:rsidRPr="00D40F7E">
        <w:rPr>
          <w:rFonts w:eastAsia="Times New Roman" w:cstheme="minorHAnsi"/>
          <w:b/>
          <w:sz w:val="24"/>
          <w:szCs w:val="24"/>
          <w:lang w:val="x-none" w:eastAsia="x-none"/>
        </w:rPr>
        <w:t>.</w:t>
      </w:r>
      <w:r w:rsidRPr="00D40F7E">
        <w:rPr>
          <w:rFonts w:eastAsia="Times New Roman" w:cstheme="minorHAnsi"/>
          <w:b/>
          <w:sz w:val="24"/>
          <w:szCs w:val="24"/>
          <w:lang w:eastAsia="x-none"/>
        </w:rPr>
        <w:t xml:space="preserve"> </w:t>
      </w:r>
    </w:p>
    <w:p w14:paraId="78A8892F"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Učitelji</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i stručni suradnici koji prvi put zasnivaju radni odnos u zanimanju za koje su se školovali zasnivaju radni odnos kao pripravnici.</w:t>
      </w:r>
    </w:p>
    <w:p w14:paraId="74A3C569"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Pripravnički staž traje godinu dana i u tom razdoblju pripravnik se osposobljava za samostalan rad.</w:t>
      </w:r>
    </w:p>
    <w:p w14:paraId="49D94F4B"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Prava i obveze Škole i pripravnika iz stavka 1. ovoga članka određuju se ugovorom o radu.</w:t>
      </w:r>
    </w:p>
    <w:p w14:paraId="30C3DDB8"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Ugovor o radu s pripravnikom sklapa se na neodređeno ili određeno vrijeme</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uz uvjet polaganja stručnog ispita u zakonski propisanom roku.</w:t>
      </w:r>
    </w:p>
    <w:p w14:paraId="651D9DC7" w14:textId="77777777" w:rsidR="002545DC" w:rsidRPr="00D40F7E" w:rsidRDefault="002545DC" w:rsidP="002545DC">
      <w:pPr>
        <w:spacing w:after="0" w:line="240" w:lineRule="auto"/>
        <w:rPr>
          <w:rFonts w:eastAsia="Times New Roman" w:cstheme="minorHAnsi"/>
          <w:sz w:val="24"/>
          <w:szCs w:val="24"/>
          <w:lang w:eastAsia="hr-HR"/>
        </w:rPr>
      </w:pPr>
    </w:p>
    <w:p w14:paraId="3C3AD580"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Stručni ispit</w:t>
      </w:r>
    </w:p>
    <w:p w14:paraId="381D7328" w14:textId="77777777" w:rsidR="002545DC" w:rsidRPr="00D40F7E" w:rsidRDefault="002545DC" w:rsidP="002545DC">
      <w:pPr>
        <w:spacing w:after="0" w:line="240" w:lineRule="auto"/>
        <w:rPr>
          <w:rFonts w:eastAsia="Times New Roman" w:cstheme="minorHAnsi"/>
          <w:sz w:val="24"/>
          <w:szCs w:val="24"/>
          <w:lang w:eastAsia="hr-HR"/>
        </w:rPr>
      </w:pPr>
    </w:p>
    <w:p w14:paraId="5CD78F5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31</w:t>
      </w:r>
      <w:r w:rsidRPr="00D40F7E">
        <w:rPr>
          <w:rFonts w:eastAsia="Times New Roman" w:cstheme="minorHAnsi"/>
          <w:b/>
          <w:sz w:val="24"/>
          <w:szCs w:val="24"/>
          <w:lang w:val="x-none" w:eastAsia="x-none"/>
        </w:rPr>
        <w:t>.</w:t>
      </w:r>
    </w:p>
    <w:p w14:paraId="54A2ACDC"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Nakon isteka pripravničkog staža</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pripravnik je dužan položiti stručni ispit u roku od godine dana od dana isteka pripravničkog staža.</w:t>
      </w:r>
    </w:p>
    <w:p w14:paraId="7FCE4CDC" w14:textId="77777777" w:rsidR="002545DC" w:rsidRPr="00D40F7E" w:rsidRDefault="002545DC" w:rsidP="00A632E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pripravnik ne položi stručni ispit u roku navedenom u stavku 1. ovoga članka, prestaje mu radni odnos istekom zadnjeg dana roka za polaganje stručnog ispita.</w:t>
      </w:r>
    </w:p>
    <w:p w14:paraId="28678511" w14:textId="77777777" w:rsidR="002545DC" w:rsidRPr="00D40F7E" w:rsidRDefault="002545DC" w:rsidP="00A632EB">
      <w:pPr>
        <w:spacing w:after="0" w:line="240" w:lineRule="auto"/>
        <w:jc w:val="both"/>
        <w:rPr>
          <w:rFonts w:eastAsia="Times New Roman" w:cstheme="minorHAnsi"/>
          <w:bCs/>
          <w:sz w:val="24"/>
          <w:szCs w:val="24"/>
          <w:lang w:val="x-none" w:eastAsia="hr-HR"/>
        </w:rPr>
      </w:pPr>
      <w:r w:rsidRPr="00D40F7E">
        <w:rPr>
          <w:rFonts w:eastAsia="Times New Roman" w:cstheme="minorHAnsi"/>
          <w:bCs/>
          <w:sz w:val="24"/>
          <w:szCs w:val="24"/>
          <w:lang w:eastAsia="hr-HR"/>
        </w:rPr>
        <w:t>(3) Iznimno od stavka 2. ovoga članka r</w:t>
      </w:r>
      <w:r w:rsidRPr="00D40F7E">
        <w:rPr>
          <w:rFonts w:eastAsia="Times New Roman" w:cstheme="minorHAnsi"/>
          <w:bCs/>
          <w:sz w:val="24"/>
          <w:szCs w:val="24"/>
          <w:lang w:val="x-none" w:eastAsia="hr-HR"/>
        </w:rPr>
        <w:t xml:space="preserve">ok za polaganje stručnog ispita u slučaju privremene nesposobnosti </w:t>
      </w:r>
      <w:r w:rsidRPr="00D40F7E">
        <w:rPr>
          <w:rFonts w:eastAsia="Times New Roman" w:cstheme="minorHAnsi"/>
          <w:bCs/>
          <w:sz w:val="24"/>
          <w:szCs w:val="24"/>
          <w:lang w:eastAsia="hr-HR"/>
        </w:rPr>
        <w:t>pripravnika</w:t>
      </w:r>
      <w:r w:rsidRPr="00D40F7E">
        <w:rPr>
          <w:rFonts w:eastAsia="Times New Roman" w:cstheme="minorHAnsi"/>
          <w:bCs/>
          <w:sz w:val="24"/>
          <w:szCs w:val="24"/>
          <w:lang w:val="x-none" w:eastAsia="hr-HR"/>
        </w:rPr>
        <w:t xml:space="preserve"> za rad, korištenja </w:t>
      </w:r>
      <w:proofErr w:type="spellStart"/>
      <w:r w:rsidRPr="00D40F7E">
        <w:rPr>
          <w:rFonts w:eastAsia="Times New Roman" w:cstheme="minorHAnsi"/>
          <w:bCs/>
          <w:sz w:val="24"/>
          <w:szCs w:val="24"/>
          <w:lang w:val="x-none" w:eastAsia="hr-HR"/>
        </w:rPr>
        <w:t>rodiljnog</w:t>
      </w:r>
      <w:proofErr w:type="spellEnd"/>
      <w:r w:rsidRPr="00D40F7E">
        <w:rPr>
          <w:rFonts w:eastAsia="Times New Roman" w:cstheme="minorHAnsi"/>
          <w:bCs/>
          <w:sz w:val="24"/>
          <w:szCs w:val="24"/>
          <w:lang w:val="x-none" w:eastAsia="hr-HR"/>
        </w:rPr>
        <w:t xml:space="preserve">, roditeljskog ili </w:t>
      </w:r>
      <w:proofErr w:type="spellStart"/>
      <w:r w:rsidRPr="00D40F7E">
        <w:rPr>
          <w:rFonts w:eastAsia="Times New Roman" w:cstheme="minorHAnsi"/>
          <w:bCs/>
          <w:sz w:val="24"/>
          <w:szCs w:val="24"/>
          <w:lang w:val="x-none" w:eastAsia="hr-HR"/>
        </w:rPr>
        <w:t>posvojiteljskog</w:t>
      </w:r>
      <w:proofErr w:type="spellEnd"/>
      <w:r w:rsidRPr="00D40F7E">
        <w:rPr>
          <w:rFonts w:eastAsia="Times New Roman" w:cstheme="minorHAnsi"/>
          <w:bCs/>
          <w:sz w:val="24"/>
          <w:szCs w:val="24"/>
          <w:lang w:val="x-none" w:eastAsia="hr-HR"/>
        </w:rPr>
        <w:t xml:space="preserve"> dopusta produžuje se za onoliko vremena koliko je trajala njegova privremena nesposobnost za rad.</w:t>
      </w:r>
    </w:p>
    <w:p w14:paraId="26689B71" w14:textId="77777777" w:rsidR="002545DC" w:rsidRPr="00D40F7E" w:rsidRDefault="002545DC" w:rsidP="002545DC">
      <w:pPr>
        <w:spacing w:after="0" w:line="240" w:lineRule="auto"/>
        <w:rPr>
          <w:rFonts w:eastAsia="Times New Roman" w:cstheme="minorHAnsi"/>
          <w:sz w:val="24"/>
          <w:szCs w:val="24"/>
          <w:lang w:eastAsia="hr-HR"/>
        </w:rPr>
      </w:pPr>
    </w:p>
    <w:p w14:paraId="162015B8"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32</w:t>
      </w:r>
      <w:r w:rsidRPr="00D40F7E">
        <w:rPr>
          <w:rFonts w:eastAsia="Times New Roman" w:cstheme="minorHAnsi"/>
          <w:b/>
          <w:sz w:val="24"/>
          <w:szCs w:val="24"/>
          <w:lang w:val="x-none" w:eastAsia="x-none"/>
        </w:rPr>
        <w:t>.</w:t>
      </w:r>
    </w:p>
    <w:p w14:paraId="67EDFB40"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S pripravnikom se izjednačava i osoba čije je radno iskustvo u zanimanju za koje se školovala kraće od trajanja pripravničkog staža, s time da će joj se u pripravnički staž uračunati i dotadašnje radno iskustvo.</w:t>
      </w:r>
    </w:p>
    <w:p w14:paraId="2FCCA410"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Program pripravničkog staža, način osposobljavanja za samostalan rad, praćenje rada pripravnika te sadržaj, način i uvjeti polaganja stručnog ispita provode se sukladno odredbama koje je </w:t>
      </w:r>
      <w:r w:rsidRPr="00D40F7E">
        <w:rPr>
          <w:rFonts w:eastAsia="Times New Roman" w:cstheme="minorHAnsi"/>
          <w:sz w:val="24"/>
          <w:szCs w:val="24"/>
          <w:lang w:eastAsia="x-none"/>
        </w:rPr>
        <w:t>donio</w:t>
      </w:r>
      <w:r w:rsidRPr="00D40F7E">
        <w:rPr>
          <w:rFonts w:eastAsia="Times New Roman" w:cstheme="minorHAnsi"/>
          <w:sz w:val="24"/>
          <w:szCs w:val="24"/>
          <w:lang w:val="x-none" w:eastAsia="x-none"/>
        </w:rPr>
        <w:t xml:space="preserve"> ministar nadležan za obrazovanj</w:t>
      </w:r>
      <w:r w:rsidRPr="00D40F7E">
        <w:rPr>
          <w:rFonts w:eastAsia="Times New Roman" w:cstheme="minorHAnsi"/>
          <w:sz w:val="24"/>
          <w:szCs w:val="24"/>
          <w:lang w:eastAsia="x-none"/>
        </w:rPr>
        <w:t>e</w:t>
      </w:r>
      <w:r w:rsidRPr="00D40F7E">
        <w:rPr>
          <w:rFonts w:eastAsia="Times New Roman" w:cstheme="minorHAnsi"/>
          <w:sz w:val="24"/>
          <w:szCs w:val="24"/>
          <w:lang w:val="x-none" w:eastAsia="x-none"/>
        </w:rPr>
        <w:t>.</w:t>
      </w:r>
    </w:p>
    <w:p w14:paraId="58BEBD2C" w14:textId="77777777" w:rsidR="002545DC" w:rsidRPr="00D40F7E" w:rsidRDefault="002545DC" w:rsidP="002545DC">
      <w:pPr>
        <w:spacing w:after="0" w:line="240" w:lineRule="auto"/>
        <w:rPr>
          <w:rFonts w:eastAsia="Times New Roman" w:cstheme="minorHAnsi"/>
          <w:sz w:val="24"/>
          <w:szCs w:val="24"/>
          <w:lang w:eastAsia="hr-HR"/>
        </w:rPr>
      </w:pPr>
    </w:p>
    <w:p w14:paraId="286C262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33</w:t>
      </w:r>
      <w:r w:rsidRPr="00D40F7E">
        <w:rPr>
          <w:rFonts w:eastAsia="Times New Roman" w:cstheme="minorHAnsi"/>
          <w:b/>
          <w:sz w:val="24"/>
          <w:szCs w:val="24"/>
          <w:lang w:val="x-none" w:eastAsia="x-none"/>
        </w:rPr>
        <w:t>.</w:t>
      </w:r>
    </w:p>
    <w:p w14:paraId="57FFEECB"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Osoba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koja ima odgovarajuću vrstu i razinu obrazovanja i radno iskustvo u zanimanju za koje se školovala dulje od trajanja pripravničkog staža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zasniva radni odnos na poslovima učitelja</w:t>
      </w:r>
      <w:r w:rsidRPr="00D40F7E">
        <w:rPr>
          <w:rFonts w:eastAsia="Times New Roman" w:cstheme="minorHAnsi"/>
          <w:i/>
          <w:sz w:val="24"/>
          <w:szCs w:val="24"/>
          <w:lang w:eastAsia="x-none"/>
        </w:rPr>
        <w:t xml:space="preserve"> </w:t>
      </w:r>
      <w:r w:rsidRPr="00D40F7E">
        <w:rPr>
          <w:rFonts w:eastAsia="Times New Roman" w:cstheme="minorHAnsi"/>
          <w:sz w:val="24"/>
          <w:szCs w:val="24"/>
          <w:lang w:val="x-none" w:eastAsia="x-none"/>
        </w:rPr>
        <w:t>i stručnog suradnika uz uvjet polaganja stručnog ispita u roku od godinu dana od dana zasnivanja radnog odnosa.</w:t>
      </w:r>
    </w:p>
    <w:p w14:paraId="1078D909"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osoba iz stavka 1. ovoga članka u navedenom roku ne položi stručni ispit, radni odnos joj prestaje istekom zadnjeg dana roka za polaganje stručnog ispita.</w:t>
      </w:r>
    </w:p>
    <w:p w14:paraId="072AE858" w14:textId="77777777" w:rsidR="002545DC" w:rsidRPr="00D40F7E" w:rsidRDefault="002545DC" w:rsidP="0050189A">
      <w:pPr>
        <w:spacing w:after="0" w:line="240" w:lineRule="auto"/>
        <w:jc w:val="both"/>
        <w:rPr>
          <w:rFonts w:eastAsia="Times New Roman" w:cstheme="minorHAnsi"/>
          <w:bCs/>
          <w:sz w:val="24"/>
          <w:szCs w:val="24"/>
          <w:lang w:val="x-none" w:eastAsia="hr-HR"/>
        </w:rPr>
      </w:pPr>
      <w:r w:rsidRPr="00D40F7E">
        <w:rPr>
          <w:rFonts w:eastAsia="Times New Roman" w:cstheme="minorHAnsi"/>
          <w:bCs/>
          <w:sz w:val="24"/>
          <w:szCs w:val="24"/>
          <w:lang w:eastAsia="hr-HR"/>
        </w:rPr>
        <w:t>(3) Iznimno od stavka 2. ovoga članka r</w:t>
      </w:r>
      <w:r w:rsidRPr="00D40F7E">
        <w:rPr>
          <w:rFonts w:eastAsia="Times New Roman" w:cstheme="minorHAnsi"/>
          <w:bCs/>
          <w:sz w:val="24"/>
          <w:szCs w:val="24"/>
          <w:lang w:val="x-none" w:eastAsia="hr-HR"/>
        </w:rPr>
        <w:t xml:space="preserve">ok za polaganje stručnog ispita u slučaju privremene nesposobnosti </w:t>
      </w:r>
      <w:r w:rsidRPr="00D40F7E">
        <w:rPr>
          <w:rFonts w:eastAsia="Times New Roman" w:cstheme="minorHAnsi"/>
          <w:bCs/>
          <w:sz w:val="24"/>
          <w:szCs w:val="24"/>
          <w:lang w:eastAsia="hr-HR"/>
        </w:rPr>
        <w:t>osobe</w:t>
      </w:r>
      <w:r w:rsidRPr="00D40F7E">
        <w:rPr>
          <w:rFonts w:eastAsia="Times New Roman" w:cstheme="minorHAnsi"/>
          <w:bCs/>
          <w:sz w:val="24"/>
          <w:szCs w:val="24"/>
          <w:lang w:val="x-none" w:eastAsia="hr-HR"/>
        </w:rPr>
        <w:t xml:space="preserve"> za rad, korištenja </w:t>
      </w:r>
      <w:proofErr w:type="spellStart"/>
      <w:r w:rsidRPr="00D40F7E">
        <w:rPr>
          <w:rFonts w:eastAsia="Times New Roman" w:cstheme="minorHAnsi"/>
          <w:bCs/>
          <w:sz w:val="24"/>
          <w:szCs w:val="24"/>
          <w:lang w:val="x-none" w:eastAsia="hr-HR"/>
        </w:rPr>
        <w:t>rodiljnog</w:t>
      </w:r>
      <w:proofErr w:type="spellEnd"/>
      <w:r w:rsidRPr="00D40F7E">
        <w:rPr>
          <w:rFonts w:eastAsia="Times New Roman" w:cstheme="minorHAnsi"/>
          <w:bCs/>
          <w:sz w:val="24"/>
          <w:szCs w:val="24"/>
          <w:lang w:val="x-none" w:eastAsia="hr-HR"/>
        </w:rPr>
        <w:t xml:space="preserve">, roditeljskog ili </w:t>
      </w:r>
      <w:proofErr w:type="spellStart"/>
      <w:r w:rsidRPr="00D40F7E">
        <w:rPr>
          <w:rFonts w:eastAsia="Times New Roman" w:cstheme="minorHAnsi"/>
          <w:bCs/>
          <w:sz w:val="24"/>
          <w:szCs w:val="24"/>
          <w:lang w:val="x-none" w:eastAsia="hr-HR"/>
        </w:rPr>
        <w:t>posvojiteljskog</w:t>
      </w:r>
      <w:proofErr w:type="spellEnd"/>
      <w:r w:rsidRPr="00D40F7E">
        <w:rPr>
          <w:rFonts w:eastAsia="Times New Roman" w:cstheme="minorHAnsi"/>
          <w:bCs/>
          <w:sz w:val="24"/>
          <w:szCs w:val="24"/>
          <w:lang w:val="x-none" w:eastAsia="hr-HR"/>
        </w:rPr>
        <w:t xml:space="preserve"> dopusta produžuje se za onoliko vremena koliko je trajala njegova privremena nesposobnost za rad.</w:t>
      </w:r>
    </w:p>
    <w:p w14:paraId="142022AE" w14:textId="77777777" w:rsidR="002545DC" w:rsidRPr="00D40F7E" w:rsidRDefault="002545DC" w:rsidP="002545DC">
      <w:pPr>
        <w:spacing w:after="0" w:line="240" w:lineRule="auto"/>
        <w:ind w:firstLine="720"/>
        <w:jc w:val="both"/>
        <w:rPr>
          <w:rFonts w:eastAsia="Times New Roman" w:cstheme="minorHAnsi"/>
          <w:bCs/>
          <w:sz w:val="24"/>
          <w:szCs w:val="24"/>
          <w:lang w:val="en-GB" w:eastAsia="hr-HR"/>
        </w:rPr>
      </w:pPr>
    </w:p>
    <w:p w14:paraId="2FDF3538"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Pedagoške kompetencije i stručni ispit</w:t>
      </w:r>
    </w:p>
    <w:p w14:paraId="21096E2D" w14:textId="77777777" w:rsidR="002545DC" w:rsidRPr="00D40F7E" w:rsidRDefault="002545DC" w:rsidP="002545DC">
      <w:pPr>
        <w:spacing w:after="0" w:line="240" w:lineRule="auto"/>
        <w:rPr>
          <w:rFonts w:eastAsia="Times New Roman" w:cstheme="minorHAnsi"/>
          <w:sz w:val="24"/>
          <w:szCs w:val="24"/>
          <w:lang w:eastAsia="hr-HR"/>
        </w:rPr>
      </w:pPr>
    </w:p>
    <w:p w14:paraId="01D47D1B"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3</w:t>
      </w:r>
      <w:r w:rsidRPr="00D40F7E">
        <w:rPr>
          <w:rFonts w:eastAsia="Times New Roman" w:cstheme="minorHAnsi"/>
          <w:b/>
          <w:sz w:val="24"/>
          <w:szCs w:val="24"/>
          <w:lang w:eastAsia="x-none"/>
        </w:rPr>
        <w:t>4</w:t>
      </w:r>
      <w:r w:rsidRPr="00D40F7E">
        <w:rPr>
          <w:rFonts w:eastAsia="Times New Roman" w:cstheme="minorHAnsi"/>
          <w:b/>
          <w:sz w:val="24"/>
          <w:szCs w:val="24"/>
          <w:lang w:val="x-none" w:eastAsia="x-none"/>
        </w:rPr>
        <w:t>.</w:t>
      </w:r>
    </w:p>
    <w:p w14:paraId="4FD03698" w14:textId="77777777" w:rsidR="002545DC" w:rsidRPr="00D40F7E" w:rsidRDefault="002545DC" w:rsidP="0050189A">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S osobom koja zasniva radni odnos na radnom mjestu učitelja</w:t>
      </w:r>
      <w:r w:rsidRPr="00D40F7E">
        <w:rPr>
          <w:rFonts w:eastAsia="Times New Roman" w:cstheme="minorHAnsi"/>
          <w:i/>
          <w:sz w:val="24"/>
          <w:szCs w:val="24"/>
          <w:lang w:eastAsia="x-none"/>
        </w:rPr>
        <w:t xml:space="preserve"> </w:t>
      </w:r>
      <w:r w:rsidRPr="00D40F7E">
        <w:rPr>
          <w:rFonts w:eastAsia="Times New Roman" w:cstheme="minorHAnsi"/>
          <w:sz w:val="24"/>
          <w:szCs w:val="24"/>
          <w:lang w:eastAsia="x-none"/>
        </w:rPr>
        <w:t xml:space="preserve">i </w:t>
      </w:r>
      <w:r w:rsidRPr="00D40F7E">
        <w:rPr>
          <w:rFonts w:eastAsia="Times New Roman" w:cstheme="minorHAnsi"/>
          <w:sz w:val="24"/>
          <w:szCs w:val="24"/>
          <w:lang w:val="x-none" w:eastAsia="x-none"/>
        </w:rPr>
        <w:t xml:space="preserve">stručnog suradnika, a koja ima odgovarajuću razinu i vrstu obrazovanja i radno iskustvo u zanimanju za koje se školovala dulje od </w:t>
      </w:r>
      <w:proofErr w:type="spellStart"/>
      <w:r w:rsidRPr="00D40F7E">
        <w:rPr>
          <w:rFonts w:eastAsia="Times New Roman" w:cstheme="minorHAnsi"/>
          <w:sz w:val="24"/>
          <w:szCs w:val="24"/>
          <w:lang w:val="en-GB" w:eastAsia="x-none"/>
        </w:rPr>
        <w:t>trajanja</w:t>
      </w:r>
      <w:proofErr w:type="spellEnd"/>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pripravničkog staža, ali nema stečene pedagoške kompetencije ni položen stručni ispit, radni odnos se zasniva uz uvjet stjecanja pedagoških kompetencija i polaganja stručnog ispita u roku od dvije (2) godine od dana zasnivanja radnog odnosa.</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Stjecanje pedagoških kompetencija preduvjet je za polaganje stručnog ispita.</w:t>
      </w:r>
    </w:p>
    <w:p w14:paraId="01CB517F"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14:paraId="70022B4F"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bCs/>
          <w:sz w:val="24"/>
          <w:szCs w:val="24"/>
          <w:lang w:eastAsia="hr-HR"/>
        </w:rPr>
        <w:t>(3) Iznimno od stavka 2. ovoga članka r</w:t>
      </w:r>
      <w:r w:rsidRPr="00D40F7E">
        <w:rPr>
          <w:rFonts w:eastAsia="Times New Roman" w:cstheme="minorHAnsi"/>
          <w:bCs/>
          <w:sz w:val="24"/>
          <w:szCs w:val="24"/>
          <w:lang w:val="x-none" w:eastAsia="hr-HR"/>
        </w:rPr>
        <w:t xml:space="preserve">ok za </w:t>
      </w:r>
      <w:r w:rsidRPr="00D40F7E">
        <w:rPr>
          <w:rFonts w:eastAsia="Times New Roman" w:cstheme="minorHAnsi"/>
          <w:bCs/>
          <w:sz w:val="24"/>
          <w:szCs w:val="24"/>
          <w:lang w:eastAsia="hr-HR"/>
        </w:rPr>
        <w:t xml:space="preserve">stjecanje </w:t>
      </w:r>
      <w:r w:rsidRPr="00D40F7E">
        <w:rPr>
          <w:rFonts w:eastAsia="Times New Roman" w:cstheme="minorHAnsi"/>
          <w:sz w:val="24"/>
          <w:szCs w:val="24"/>
          <w:lang w:val="x-none" w:eastAsia="x-none"/>
        </w:rPr>
        <w:t>pedagoških kompetencija</w:t>
      </w:r>
      <w:r w:rsidRPr="00D40F7E">
        <w:rPr>
          <w:rFonts w:eastAsia="Times New Roman" w:cstheme="minorHAnsi"/>
          <w:bCs/>
          <w:sz w:val="24"/>
          <w:szCs w:val="24"/>
          <w:lang w:eastAsia="hr-HR"/>
        </w:rPr>
        <w:t xml:space="preserve"> odnosno </w:t>
      </w:r>
      <w:r w:rsidRPr="00D40F7E">
        <w:rPr>
          <w:rFonts w:eastAsia="Times New Roman" w:cstheme="minorHAnsi"/>
          <w:bCs/>
          <w:sz w:val="24"/>
          <w:szCs w:val="24"/>
          <w:lang w:val="x-none" w:eastAsia="hr-HR"/>
        </w:rPr>
        <w:t>polaganj</w:t>
      </w:r>
      <w:r w:rsidRPr="00D40F7E">
        <w:rPr>
          <w:rFonts w:eastAsia="Times New Roman" w:cstheme="minorHAnsi"/>
          <w:bCs/>
          <w:sz w:val="24"/>
          <w:szCs w:val="24"/>
          <w:lang w:eastAsia="hr-HR"/>
        </w:rPr>
        <w:t>a</w:t>
      </w:r>
      <w:r w:rsidRPr="00D40F7E">
        <w:rPr>
          <w:rFonts w:eastAsia="Times New Roman" w:cstheme="minorHAnsi"/>
          <w:bCs/>
          <w:sz w:val="24"/>
          <w:szCs w:val="24"/>
          <w:lang w:val="x-none" w:eastAsia="hr-HR"/>
        </w:rPr>
        <w:t xml:space="preserve"> stručnog ispita u slučaju privremene nesposobnosti </w:t>
      </w:r>
      <w:r w:rsidRPr="00D40F7E">
        <w:rPr>
          <w:rFonts w:eastAsia="Times New Roman" w:cstheme="minorHAnsi"/>
          <w:bCs/>
          <w:sz w:val="24"/>
          <w:szCs w:val="24"/>
          <w:lang w:eastAsia="hr-HR"/>
        </w:rPr>
        <w:t>osobe</w:t>
      </w:r>
      <w:r w:rsidRPr="00D40F7E">
        <w:rPr>
          <w:rFonts w:eastAsia="Times New Roman" w:cstheme="minorHAnsi"/>
          <w:bCs/>
          <w:sz w:val="24"/>
          <w:szCs w:val="24"/>
          <w:lang w:val="x-none" w:eastAsia="hr-HR"/>
        </w:rPr>
        <w:t xml:space="preserve"> za rad, korištenja </w:t>
      </w:r>
      <w:proofErr w:type="spellStart"/>
      <w:r w:rsidRPr="00D40F7E">
        <w:rPr>
          <w:rFonts w:eastAsia="Times New Roman" w:cstheme="minorHAnsi"/>
          <w:bCs/>
          <w:sz w:val="24"/>
          <w:szCs w:val="24"/>
          <w:lang w:val="x-none" w:eastAsia="hr-HR"/>
        </w:rPr>
        <w:t>rodiljnog</w:t>
      </w:r>
      <w:proofErr w:type="spellEnd"/>
      <w:r w:rsidRPr="00D40F7E">
        <w:rPr>
          <w:rFonts w:eastAsia="Times New Roman" w:cstheme="minorHAnsi"/>
          <w:bCs/>
          <w:sz w:val="24"/>
          <w:szCs w:val="24"/>
          <w:lang w:val="x-none" w:eastAsia="hr-HR"/>
        </w:rPr>
        <w:t xml:space="preserve">, roditeljskog ili </w:t>
      </w:r>
      <w:proofErr w:type="spellStart"/>
      <w:r w:rsidRPr="00D40F7E">
        <w:rPr>
          <w:rFonts w:eastAsia="Times New Roman" w:cstheme="minorHAnsi"/>
          <w:bCs/>
          <w:sz w:val="24"/>
          <w:szCs w:val="24"/>
          <w:lang w:val="x-none" w:eastAsia="hr-HR"/>
        </w:rPr>
        <w:t>posvojiteljskog</w:t>
      </w:r>
      <w:proofErr w:type="spellEnd"/>
      <w:r w:rsidRPr="00D40F7E">
        <w:rPr>
          <w:rFonts w:eastAsia="Times New Roman" w:cstheme="minorHAnsi"/>
          <w:bCs/>
          <w:sz w:val="24"/>
          <w:szCs w:val="24"/>
          <w:lang w:val="x-none" w:eastAsia="hr-HR"/>
        </w:rPr>
        <w:t xml:space="preserve"> dopusta produžuje se za onoliko vremena koliko je trajala njegova privremena nesposobnost za rad.</w:t>
      </w:r>
    </w:p>
    <w:p w14:paraId="1E445C0E" w14:textId="77777777" w:rsidR="002545DC" w:rsidRPr="00D40F7E" w:rsidRDefault="002545DC" w:rsidP="002545DC">
      <w:pPr>
        <w:spacing w:after="0" w:line="240" w:lineRule="auto"/>
        <w:ind w:left="1174"/>
        <w:jc w:val="both"/>
        <w:rPr>
          <w:rFonts w:eastAsia="Times New Roman" w:cstheme="minorHAnsi"/>
          <w:sz w:val="24"/>
          <w:szCs w:val="24"/>
          <w:lang w:eastAsia="hr-HR"/>
        </w:rPr>
      </w:pPr>
    </w:p>
    <w:p w14:paraId="3F8C5449"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Stručno osposobljavanje za rad bez zasnivanja radnog</w:t>
      </w:r>
      <w:r w:rsidRPr="00D40F7E">
        <w:rPr>
          <w:rFonts w:eastAsia="Times New Roman" w:cstheme="minorHAnsi"/>
          <w:b/>
          <w:bCs/>
          <w:sz w:val="24"/>
          <w:szCs w:val="24"/>
          <w:lang w:eastAsia="x-none"/>
        </w:rPr>
        <w:t xml:space="preserve"> odnosa i druge mjere</w:t>
      </w:r>
    </w:p>
    <w:p w14:paraId="058A4E23" w14:textId="77777777" w:rsidR="002545DC" w:rsidRPr="00D40F7E" w:rsidRDefault="002545DC" w:rsidP="002545DC">
      <w:pPr>
        <w:spacing w:after="0" w:line="240" w:lineRule="auto"/>
        <w:rPr>
          <w:rFonts w:eastAsia="Times New Roman" w:cstheme="minorHAnsi"/>
          <w:sz w:val="24"/>
          <w:szCs w:val="24"/>
          <w:lang w:eastAsia="hr-HR"/>
        </w:rPr>
      </w:pPr>
    </w:p>
    <w:p w14:paraId="25E4517C" w14:textId="77777777" w:rsidR="002545DC" w:rsidRPr="00D40F7E" w:rsidRDefault="002545DC" w:rsidP="002545DC">
      <w:pPr>
        <w:spacing w:after="0" w:line="240" w:lineRule="auto"/>
        <w:jc w:val="center"/>
        <w:rPr>
          <w:rFonts w:eastAsia="Times New Roman" w:cstheme="minorHAnsi"/>
          <w:b/>
          <w:sz w:val="24"/>
          <w:szCs w:val="24"/>
          <w:lang w:eastAsia="x-none"/>
        </w:rPr>
      </w:pPr>
      <w:r w:rsidRPr="00D40F7E">
        <w:rPr>
          <w:rFonts w:eastAsia="Times New Roman" w:cstheme="minorHAnsi"/>
          <w:b/>
          <w:sz w:val="24"/>
          <w:szCs w:val="24"/>
          <w:lang w:val="x-none" w:eastAsia="x-none"/>
        </w:rPr>
        <w:t>Članak 3</w:t>
      </w:r>
      <w:r w:rsidRPr="00D40F7E">
        <w:rPr>
          <w:rFonts w:eastAsia="Times New Roman" w:cstheme="minorHAnsi"/>
          <w:b/>
          <w:sz w:val="24"/>
          <w:szCs w:val="24"/>
          <w:lang w:eastAsia="x-none"/>
        </w:rPr>
        <w:t>5</w:t>
      </w:r>
      <w:r w:rsidRPr="00D40F7E">
        <w:rPr>
          <w:rFonts w:eastAsia="Times New Roman" w:cstheme="minorHAnsi"/>
          <w:b/>
          <w:sz w:val="24"/>
          <w:szCs w:val="24"/>
          <w:lang w:val="x-none" w:eastAsia="x-none"/>
        </w:rPr>
        <w:t>.</w:t>
      </w:r>
    </w:p>
    <w:p w14:paraId="4316C170"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Škola može primiti učitelja i stručnog suradnika na stručno osposobljavanje bez zasnivanja radnog odnosa u Školi.</w:t>
      </w:r>
    </w:p>
    <w:p w14:paraId="5B07B2CA"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(2)</w:t>
      </w:r>
      <w:r w:rsidRPr="00D40F7E">
        <w:rPr>
          <w:rFonts w:eastAsia="Times New Roman" w:cstheme="minorHAnsi"/>
          <w:sz w:val="24"/>
          <w:szCs w:val="24"/>
          <w:lang w:val="x-none" w:eastAsia="x-none"/>
        </w:rPr>
        <w:t xml:space="preserve">Stručno osposobljavanje za rad bez zasnivanja radnog odnosa ne može trajati duže od pripravničkog staža iz članka </w:t>
      </w:r>
      <w:r w:rsidRPr="00D40F7E">
        <w:rPr>
          <w:rFonts w:eastAsia="Times New Roman" w:cstheme="minorHAnsi"/>
          <w:sz w:val="24"/>
          <w:szCs w:val="24"/>
          <w:lang w:val="en-GB" w:eastAsia="x-none"/>
        </w:rPr>
        <w:t>30</w:t>
      </w:r>
      <w:r w:rsidRPr="00D40F7E">
        <w:rPr>
          <w:rFonts w:eastAsia="Times New Roman" w:cstheme="minorHAnsi"/>
          <w:sz w:val="24"/>
          <w:szCs w:val="24"/>
          <w:lang w:val="x-none" w:eastAsia="x-none"/>
        </w:rPr>
        <w:t>. ovoga Pravilnika.</w:t>
      </w:r>
    </w:p>
    <w:p w14:paraId="5162C5B3" w14:textId="77777777" w:rsidR="002545DC" w:rsidRPr="00D40F7E" w:rsidRDefault="002545DC" w:rsidP="0050189A">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S osobom koja se stručno osposobljava za rad ravnatelj Škole sklapa pisani ugovor o stručnom osposobljavanju za rad bez zasnivanja radnog odnosa kojim su određena prava i obveze osobe koja se stručno osposobljava za rad i Škole.</w:t>
      </w:r>
    </w:p>
    <w:p w14:paraId="55474775" w14:textId="77777777" w:rsidR="002545DC" w:rsidRPr="00D40F7E" w:rsidRDefault="002545DC" w:rsidP="0050189A">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U skladu s važećim propisima u Školi se mogu realizirati mjere aktivne politike zapošljavanja, pripravništvo i druge mjere.</w:t>
      </w:r>
    </w:p>
    <w:p w14:paraId="2A8D2EC5" w14:textId="77777777" w:rsidR="002545DC" w:rsidRPr="00D40F7E" w:rsidRDefault="002545DC" w:rsidP="002545DC">
      <w:pPr>
        <w:spacing w:after="0" w:line="240" w:lineRule="auto"/>
        <w:rPr>
          <w:rFonts w:eastAsia="Times New Roman" w:cstheme="minorHAnsi"/>
          <w:sz w:val="24"/>
          <w:szCs w:val="24"/>
          <w:lang w:eastAsia="hr-HR"/>
        </w:rPr>
      </w:pPr>
    </w:p>
    <w:p w14:paraId="0547F830" w14:textId="77777777" w:rsidR="002545DC" w:rsidRPr="00D40F7E" w:rsidRDefault="002545DC" w:rsidP="002545DC">
      <w:pPr>
        <w:spacing w:after="0" w:line="240" w:lineRule="auto"/>
        <w:rPr>
          <w:rFonts w:eastAsia="Times New Roman" w:cstheme="minorHAnsi"/>
          <w:sz w:val="24"/>
          <w:szCs w:val="24"/>
          <w:lang w:eastAsia="hr-HR"/>
        </w:rPr>
      </w:pPr>
    </w:p>
    <w:p w14:paraId="3508FAE4"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RADNO VRIJEME</w:t>
      </w:r>
    </w:p>
    <w:p w14:paraId="348DD22C" w14:textId="77777777" w:rsidR="002545DC" w:rsidRPr="00D40F7E" w:rsidRDefault="002545DC" w:rsidP="002545DC">
      <w:pPr>
        <w:spacing w:after="0" w:line="240" w:lineRule="auto"/>
        <w:rPr>
          <w:rFonts w:eastAsia="Times New Roman" w:cstheme="minorHAnsi"/>
          <w:sz w:val="24"/>
          <w:szCs w:val="24"/>
          <w:lang w:eastAsia="hr-HR"/>
        </w:rPr>
      </w:pPr>
    </w:p>
    <w:p w14:paraId="3FC4B78E"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Puno radno vrijeme</w:t>
      </w:r>
    </w:p>
    <w:p w14:paraId="78C286B1" w14:textId="77777777" w:rsidR="002545DC" w:rsidRPr="00D40F7E" w:rsidRDefault="002545DC" w:rsidP="002545DC">
      <w:pPr>
        <w:spacing w:after="0" w:line="240" w:lineRule="auto"/>
        <w:rPr>
          <w:rFonts w:eastAsia="Times New Roman" w:cstheme="minorHAnsi"/>
          <w:sz w:val="24"/>
          <w:szCs w:val="24"/>
          <w:lang w:eastAsia="hr-HR"/>
        </w:rPr>
      </w:pPr>
    </w:p>
    <w:p w14:paraId="59B638C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lastRenderedPageBreak/>
        <w:t>Članak 3</w:t>
      </w:r>
      <w:r w:rsidRPr="00D40F7E">
        <w:rPr>
          <w:rFonts w:eastAsia="Times New Roman" w:cstheme="minorHAnsi"/>
          <w:b/>
          <w:sz w:val="24"/>
          <w:szCs w:val="24"/>
          <w:lang w:eastAsia="x-none"/>
        </w:rPr>
        <w:t>6</w:t>
      </w:r>
      <w:r w:rsidRPr="00D40F7E">
        <w:rPr>
          <w:rFonts w:eastAsia="Times New Roman" w:cstheme="minorHAnsi"/>
          <w:b/>
          <w:sz w:val="24"/>
          <w:szCs w:val="24"/>
          <w:lang w:val="x-none" w:eastAsia="x-none"/>
        </w:rPr>
        <w:t>.</w:t>
      </w:r>
    </w:p>
    <w:p w14:paraId="3EACE32A"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Puno radno vrijeme radnika iznosi </w:t>
      </w:r>
      <w:r w:rsidRPr="00D40F7E">
        <w:rPr>
          <w:rFonts w:eastAsia="Times New Roman" w:cstheme="minorHAnsi"/>
          <w:sz w:val="24"/>
          <w:szCs w:val="24"/>
          <w:lang w:eastAsia="x-none"/>
        </w:rPr>
        <w:t>četrdeset (</w:t>
      </w:r>
      <w:r w:rsidRPr="00D40F7E">
        <w:rPr>
          <w:rFonts w:eastAsia="Times New Roman" w:cstheme="minorHAnsi"/>
          <w:sz w:val="24"/>
          <w:szCs w:val="24"/>
          <w:lang w:val="x-none" w:eastAsia="x-none"/>
        </w:rPr>
        <w:t>40</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sati tjedno.</w:t>
      </w:r>
    </w:p>
    <w:p w14:paraId="099396EE" w14:textId="77777777" w:rsidR="002545DC" w:rsidRPr="00D40F7E" w:rsidRDefault="002545DC" w:rsidP="0050189A">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(2) Radnik ne može kod više poslodavaca raditi s ukupnim radnim vremenom dužim od četrdeset (40) sati tjedno, osim u slučaju rada u dodatnom radu iz članka 37. ovoga Pravilnika.</w:t>
      </w:r>
    </w:p>
    <w:p w14:paraId="7E11E5AD"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Tjedno radno vrijeme radnika raspoređuje se u pet (5) radnih dana.</w:t>
      </w:r>
    </w:p>
    <w:p w14:paraId="0FA5070D"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Dnevno radno vrijeme radnika raspoređuje se jednokratno ili dvokratno.</w:t>
      </w:r>
    </w:p>
    <w:p w14:paraId="490C3219"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Radnik je dužan započeti s radom u određeno vrijeme i ne smije ga završiti prije isteka tog vremena.</w:t>
      </w:r>
    </w:p>
    <w:p w14:paraId="73EAC1A5"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(6) </w:t>
      </w:r>
      <w:r w:rsidRPr="00D40F7E">
        <w:rPr>
          <w:rFonts w:eastAsia="Times New Roman" w:cstheme="minorHAnsi"/>
          <w:sz w:val="24"/>
          <w:szCs w:val="24"/>
          <w:lang w:val="x-none" w:eastAsia="x-none"/>
        </w:rPr>
        <w:t>Radnik ne smije za trajanja radnog vremena napuštati radni prostor Škole osim uz dopuštenje ravnatelja Škole.</w:t>
      </w:r>
    </w:p>
    <w:p w14:paraId="1013CB9C" w14:textId="77777777" w:rsidR="002545DC" w:rsidRPr="00D40F7E" w:rsidRDefault="002545DC" w:rsidP="0050189A">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(7) </w:t>
      </w:r>
      <w:r w:rsidRPr="00D40F7E">
        <w:rPr>
          <w:rFonts w:eastAsia="Times New Roman" w:cstheme="minorHAnsi"/>
          <w:sz w:val="24"/>
          <w:szCs w:val="24"/>
          <w:lang w:val="x-none" w:eastAsia="x-none"/>
        </w:rPr>
        <w:t xml:space="preserve">Ravnatelj Škole je dužan razmotriti zahtjev radnika koji u Školi ima sklopljen ugovor o radu na puno radno vrijeme za sklapanjem ugovora o radu </w:t>
      </w:r>
      <w:r w:rsidRPr="00D40F7E">
        <w:rPr>
          <w:rFonts w:eastAsia="Times New Roman" w:cstheme="minorHAnsi"/>
          <w:sz w:val="24"/>
          <w:szCs w:val="24"/>
          <w:lang w:eastAsia="x-none"/>
        </w:rPr>
        <w:t>n</w:t>
      </w:r>
      <w:r w:rsidRPr="00D40F7E">
        <w:rPr>
          <w:rFonts w:eastAsia="Times New Roman" w:cstheme="minorHAnsi"/>
          <w:sz w:val="24"/>
          <w:szCs w:val="24"/>
          <w:lang w:val="x-none" w:eastAsia="x-none"/>
        </w:rPr>
        <w:t xml:space="preserve">a nepuno radno vrijeme kao i radnika koji ima sklopljen ugovor o radu na nepuno radno vrijeme za sklapanjem ugovora o radu </w:t>
      </w:r>
      <w:r w:rsidRPr="00D40F7E">
        <w:rPr>
          <w:rFonts w:eastAsia="Times New Roman" w:cstheme="minorHAnsi"/>
          <w:sz w:val="24"/>
          <w:szCs w:val="24"/>
          <w:lang w:eastAsia="x-none"/>
        </w:rPr>
        <w:t>n</w:t>
      </w:r>
      <w:r w:rsidRPr="00D40F7E">
        <w:rPr>
          <w:rFonts w:eastAsia="Times New Roman" w:cstheme="minorHAnsi"/>
          <w:sz w:val="24"/>
          <w:szCs w:val="24"/>
          <w:lang w:val="x-none" w:eastAsia="x-none"/>
        </w:rPr>
        <w:t>a puno radno vrijeme, ako u Školi postoje mogućnosti za takvu vrstu rada.</w:t>
      </w:r>
    </w:p>
    <w:p w14:paraId="6276CC1A" w14:textId="77777777" w:rsidR="002545DC" w:rsidRPr="00D40F7E" w:rsidRDefault="002545DC" w:rsidP="002545DC">
      <w:pPr>
        <w:spacing w:after="0" w:line="240" w:lineRule="auto"/>
        <w:rPr>
          <w:rFonts w:eastAsia="Times New Roman" w:cstheme="minorHAnsi"/>
          <w:sz w:val="24"/>
          <w:szCs w:val="24"/>
          <w:lang w:eastAsia="hr-HR"/>
        </w:rPr>
      </w:pPr>
    </w:p>
    <w:p w14:paraId="0280F6A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3</w:t>
      </w:r>
      <w:r w:rsidRPr="00D40F7E">
        <w:rPr>
          <w:rFonts w:eastAsia="Times New Roman" w:cstheme="minorHAnsi"/>
          <w:b/>
          <w:sz w:val="24"/>
          <w:szCs w:val="24"/>
          <w:lang w:eastAsia="x-none"/>
        </w:rPr>
        <w:t>7</w:t>
      </w:r>
      <w:r w:rsidRPr="00D40F7E">
        <w:rPr>
          <w:rFonts w:eastAsia="Times New Roman" w:cstheme="minorHAnsi"/>
          <w:b/>
          <w:sz w:val="24"/>
          <w:szCs w:val="24"/>
          <w:lang w:val="x-none" w:eastAsia="x-none"/>
        </w:rPr>
        <w:t>.</w:t>
      </w:r>
    </w:p>
    <w:p w14:paraId="288281FD" w14:textId="7D52C064" w:rsidR="002545DC" w:rsidRPr="00D40F7E" w:rsidRDefault="002545DC" w:rsidP="0050189A">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Ravnatelj Škole može sklopiti ugovor o </w:t>
      </w:r>
      <w:r w:rsidRPr="00D40F7E">
        <w:rPr>
          <w:rFonts w:eastAsia="Times New Roman" w:cstheme="minorHAnsi"/>
          <w:sz w:val="24"/>
          <w:szCs w:val="24"/>
          <w:lang w:eastAsia="x-none"/>
        </w:rPr>
        <w:t>dodatnom s radnikom koji je zaposlen ili radi u punom radnom vremenu kod jednog poslodavca (u daljnjem tekstu: matični poslodavac)</w:t>
      </w:r>
      <w:r w:rsidRPr="00D40F7E">
        <w:rPr>
          <w:rFonts w:eastAsia="Times New Roman" w:cstheme="minorHAnsi"/>
          <w:sz w:val="24"/>
          <w:szCs w:val="24"/>
          <w:lang w:val="x-none" w:eastAsia="x-none"/>
        </w:rPr>
        <w:t xml:space="preserve"> </w:t>
      </w:r>
      <w:r w:rsidRPr="00D40F7E">
        <w:rPr>
          <w:rFonts w:eastAsia="Times New Roman" w:cstheme="minorHAnsi"/>
          <w:sz w:val="24"/>
          <w:szCs w:val="24"/>
          <w:lang w:eastAsia="x-none"/>
        </w:rPr>
        <w:t>odnosno radi u nepunom radnom vremenu kod više matičnih poslodavaca tako da je njegovo ukupno radno vrijeme četrdeset (40) sati tjedno.</w:t>
      </w:r>
    </w:p>
    <w:p w14:paraId="31C19849" w14:textId="77777777" w:rsidR="002545DC" w:rsidRPr="00D40F7E" w:rsidRDefault="002545DC" w:rsidP="0050189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(2) Radnik može raditi u dodatnom radu u školi na temelju ugovora o dodatnom radu na određeno ili neodređeno vrijeme u skladu s odredbama Zakona o odgoju i obrazovanju u osnovnoj i srednjoj školi.</w:t>
      </w:r>
    </w:p>
    <w:p w14:paraId="6AFBFD09" w14:textId="77777777" w:rsidR="002545DC" w:rsidRPr="00D40F7E" w:rsidRDefault="002545DC" w:rsidP="0050189A">
      <w:pPr>
        <w:spacing w:after="0" w:line="240" w:lineRule="auto"/>
        <w:contextualSpacing/>
        <w:jc w:val="both"/>
        <w:rPr>
          <w:rFonts w:eastAsia="Times New Roman" w:cstheme="minorHAnsi"/>
          <w:bCs/>
          <w:sz w:val="24"/>
          <w:szCs w:val="24"/>
          <w:lang w:eastAsia="hr-HR"/>
        </w:rPr>
      </w:pPr>
      <w:r w:rsidRPr="00D40F7E">
        <w:rPr>
          <w:rFonts w:eastAsia="Times New Roman" w:cstheme="minorHAnsi"/>
          <w:bCs/>
          <w:sz w:val="24"/>
          <w:szCs w:val="24"/>
          <w:lang w:eastAsia="hr-HR"/>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60273E46" w14:textId="77777777" w:rsidR="002545DC" w:rsidRPr="00D40F7E" w:rsidRDefault="002545DC" w:rsidP="0050189A">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(4) Radnik koji će raditi u dodatnom radu dužan je prije početka rada u Školi ili kod drugog poslodavca pisanim putem obavijestiti svakog matičnog poslodavca o sklopljenom ugovoru o dodatnom radu s drugim poslodavcem.</w:t>
      </w:r>
    </w:p>
    <w:p w14:paraId="5C8CF4F2" w14:textId="77777777" w:rsidR="002545DC" w:rsidRPr="00D40F7E" w:rsidRDefault="002545DC" w:rsidP="0050189A">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269DC8E0" w14:textId="77777777" w:rsidR="002545DC" w:rsidRPr="00D40F7E" w:rsidRDefault="002545DC" w:rsidP="0050189A">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(6) Na zahtjev radnika koji radi u dodatnom radu, poslodavac kod kojega radi u dodatnom radu, dužan mu je omogućiti korištenje godišnjeg odmora u istom tjednu u kojem godišnji odmor koristi kod matičnog poslodavca.</w:t>
      </w:r>
    </w:p>
    <w:p w14:paraId="0E2FEE81" w14:textId="77777777" w:rsidR="002545DC" w:rsidRPr="00D40F7E" w:rsidRDefault="002545DC" w:rsidP="0050189A">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(7) Ugovor o dodatnom radu sklopljen u pisanom obliku, odnosno potvrda o sklopljenom ugovoru o dodatnom radu, treba sadržavati podatke iz članka 17. stavka 2. ovoga Pravilnika.</w:t>
      </w:r>
    </w:p>
    <w:p w14:paraId="5FDD7605" w14:textId="77777777" w:rsidR="002545DC" w:rsidRPr="00D40F7E" w:rsidRDefault="002545DC" w:rsidP="0050189A">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(8) Ugovorom o dodatnom radu ne smije se ugovoriti radno vrijeme u trajanju dužem od osam (8) sati tjedno, osim u slučaju nejednakog rasporeda tjednog radnog vremena u dodatnom radu koje smije biti duže od osam (8) sati tjedno, ali ne duže od šesnaest (16) sati tjedno, uključujući i prekovremeni rad kada je Zakonom o radu dozvoljen, pod uvjetom da je radnik dostavio Školi pisanu izjavu o dobrovoljnom pristanku za takav rad duži od osam sati tjedno.</w:t>
      </w:r>
    </w:p>
    <w:p w14:paraId="4E058FA2" w14:textId="77777777" w:rsidR="002545DC" w:rsidRPr="00D40F7E" w:rsidRDefault="002545DC" w:rsidP="00796CDB">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(9) Radnik, koji u nejednakom rasporedu radnog vremena ne pristane na rad u Školi duži od osam (8) sati tjedno, ne smije zbog toga trpjeti štetne posljedice.</w:t>
      </w:r>
    </w:p>
    <w:p w14:paraId="46641052" w14:textId="48B6DCA6" w:rsidR="002545DC" w:rsidRPr="00D40F7E" w:rsidRDefault="002545DC" w:rsidP="002545DC">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lastRenderedPageBreak/>
        <w:t>(10) U slučaju nejednakog rasporeda radnog vremena u dodatnom radu razdoblje takvog rasporeda ne može biti kraće od mjesec dana niti duže od jedne godine, te tijekom tako utvrđenog rasporeda radno vrijeme mora odgovarati radnikovu ugovorenom radnom vremenu.</w:t>
      </w:r>
    </w:p>
    <w:p w14:paraId="07D2E4CC" w14:textId="4636B1A7" w:rsidR="002545DC" w:rsidRPr="00D40F7E" w:rsidRDefault="002545DC" w:rsidP="002545DC">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(11) Kada je radno vrijeme iz ugovora o dodatnom radu nejednako raspoređeno, radnik u dodatnom radu u svakom razdoblju od četiri (4)  uzastopna mjeseca ne smije raditi duže od prosječno osam (8) sati tjedno, uključujući i prekovremeni rad kada je takav rad dozvoljen Zakonom o radu.</w:t>
      </w:r>
    </w:p>
    <w:p w14:paraId="40A012C4" w14:textId="53940A02" w:rsidR="002545DC" w:rsidRPr="00D40F7E" w:rsidRDefault="002545DC" w:rsidP="002545DC">
      <w:pPr>
        <w:shd w:val="clear" w:color="auto" w:fill="FFFFFF"/>
        <w:spacing w:after="0" w:line="240" w:lineRule="auto"/>
        <w:contextualSpacing/>
        <w:jc w:val="both"/>
        <w:textAlignment w:val="baseline"/>
        <w:rPr>
          <w:rFonts w:eastAsia="Times New Roman" w:cstheme="minorHAnsi"/>
          <w:sz w:val="24"/>
          <w:szCs w:val="24"/>
          <w:lang w:eastAsia="hr-HR"/>
        </w:rPr>
      </w:pPr>
      <w:r w:rsidRPr="00D40F7E">
        <w:rPr>
          <w:rFonts w:eastAsia="Times New Roman" w:cstheme="minorHAnsi"/>
          <w:sz w:val="24"/>
          <w:szCs w:val="24"/>
          <w:lang w:eastAsia="hr-HR"/>
        </w:rPr>
        <w:t xml:space="preserve">(12) Razdoblja godišnjeg odmora i privremene nesposobnosti za rad ne uračunavaju se u razdoblje od četiri (4) mjeseca prema stavku 11. ovoga članka. </w:t>
      </w:r>
    </w:p>
    <w:p w14:paraId="57FCCCEE" w14:textId="3A759A6C" w:rsidR="002545DC" w:rsidRPr="00D40F7E" w:rsidRDefault="002545DC" w:rsidP="002545DC">
      <w:pPr>
        <w:shd w:val="clear" w:color="auto" w:fill="FFFFFF"/>
        <w:spacing w:after="0" w:line="240" w:lineRule="auto"/>
        <w:contextualSpacing/>
        <w:textAlignment w:val="baseline"/>
        <w:rPr>
          <w:rFonts w:eastAsia="Times New Roman" w:cstheme="minorHAnsi"/>
          <w:sz w:val="24"/>
          <w:szCs w:val="24"/>
          <w:lang w:eastAsia="hr-HR"/>
        </w:rPr>
      </w:pPr>
      <w:r w:rsidRPr="00D40F7E">
        <w:rPr>
          <w:rFonts w:eastAsia="Times New Roman" w:cstheme="minorHAnsi"/>
          <w:sz w:val="24"/>
          <w:szCs w:val="24"/>
          <w:lang w:eastAsia="hr-HR"/>
        </w:rPr>
        <w:t>(13) Ako je za stjecanje prava iz radnog odnosa važno prethodno trajanje radnog odnosa s istim poslodavcem, razdoblja rada u dodatnom radu smatrat će se radom u punom radnom vremenu.</w:t>
      </w:r>
    </w:p>
    <w:p w14:paraId="184EBD9A"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1FCC691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Nepuno radno vrijeme</w:t>
      </w:r>
    </w:p>
    <w:p w14:paraId="7FE7FD94" w14:textId="77777777" w:rsidR="002545DC" w:rsidRPr="00D40F7E" w:rsidRDefault="002545DC" w:rsidP="002545DC">
      <w:pPr>
        <w:spacing w:after="0" w:line="240" w:lineRule="auto"/>
        <w:rPr>
          <w:rFonts w:eastAsia="Times New Roman" w:cstheme="minorHAnsi"/>
          <w:sz w:val="24"/>
          <w:szCs w:val="24"/>
          <w:lang w:eastAsia="hr-HR"/>
        </w:rPr>
      </w:pPr>
    </w:p>
    <w:p w14:paraId="01F8046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3</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22CD19EA"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14:paraId="3167F895"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Pri sklapanju ugovora o radu na nepuno radno vrijeme radnik je dužan  izvijestiti ravnatelja Škole o svim sklopljenim ugovorima o radu na nepuno radno vrijeme.</w:t>
      </w:r>
    </w:p>
    <w:p w14:paraId="7CB83D0C" w14:textId="77777777" w:rsidR="002545DC" w:rsidRPr="00D40F7E" w:rsidRDefault="002545DC" w:rsidP="001B6D96">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Ako radnik s kojim je Škola sklopila ugovor o radu s nepunim radnim vremenom</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radi kod još jednog ili više poslodavaca, ravnatelj Škole treba s drugim poslodavcima dogovoriti raspored radnih obveza i ostvarivanje radnikovih prava iz radnog odnosa.</w:t>
      </w:r>
    </w:p>
    <w:p w14:paraId="430AFC28" w14:textId="77777777" w:rsidR="002545DC" w:rsidRPr="00D40F7E" w:rsidRDefault="002545DC" w:rsidP="001B6D96">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(4) Radnik može raditi do dvadeset (20) sati tjedno odnosno do polovice punog radnog vremena i koristiti mirovinu s odredbama Zakona o odgoju i obrazovanju u osnovnoj i srednjoj školi te Zakona o mirovinskom osiguranju.</w:t>
      </w:r>
    </w:p>
    <w:p w14:paraId="17785BAE" w14:textId="77777777" w:rsidR="002545DC" w:rsidRPr="00D40F7E" w:rsidRDefault="002545DC" w:rsidP="002545DC">
      <w:pPr>
        <w:spacing w:after="0" w:line="240" w:lineRule="auto"/>
        <w:rPr>
          <w:rFonts w:eastAsia="Times New Roman" w:cstheme="minorHAnsi"/>
          <w:sz w:val="24"/>
          <w:szCs w:val="24"/>
          <w:lang w:eastAsia="hr-HR"/>
        </w:rPr>
      </w:pPr>
    </w:p>
    <w:p w14:paraId="7F61F12F"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3</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6B6E8325"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Radne obveze radnika koji radi u nepunom radnom vremenu ravnatelj Škole može rasporediti u manje od pet (5) radnih dana u tjednu.</w:t>
      </w:r>
    </w:p>
    <w:p w14:paraId="09AA1203"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Rad u nepunom radnom vremenu izjednačuje se s radom u punom radnom vremenu kod ostvarivanja prava na stanku, </w:t>
      </w:r>
      <w:proofErr w:type="spellStart"/>
      <w:r w:rsidRPr="00D40F7E">
        <w:rPr>
          <w:rFonts w:eastAsia="Times New Roman" w:cstheme="minorHAnsi"/>
          <w:sz w:val="24"/>
          <w:szCs w:val="24"/>
          <w:lang w:val="en-GB" w:eastAsia="x-none"/>
        </w:rPr>
        <w:t>dnevni</w:t>
      </w:r>
      <w:proofErr w:type="spellEnd"/>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odmor</w:t>
      </w:r>
      <w:proofErr w:type="spellEnd"/>
      <w:r w:rsidRPr="00D40F7E">
        <w:rPr>
          <w:rFonts w:eastAsia="Times New Roman" w:cstheme="minorHAnsi"/>
          <w:sz w:val="24"/>
          <w:szCs w:val="24"/>
          <w:lang w:val="x-none" w:eastAsia="x-none"/>
        </w:rPr>
        <w:t>, tjedni odmor, trajanj</w:t>
      </w:r>
      <w:r w:rsidRPr="00D40F7E">
        <w:rPr>
          <w:rFonts w:eastAsia="Times New Roman" w:cstheme="minorHAnsi"/>
          <w:sz w:val="24"/>
          <w:szCs w:val="24"/>
          <w:lang w:eastAsia="x-none"/>
        </w:rPr>
        <w:t>e</w:t>
      </w:r>
      <w:r w:rsidRPr="00D40F7E">
        <w:rPr>
          <w:rFonts w:eastAsia="Times New Roman" w:cstheme="minorHAnsi"/>
          <w:sz w:val="24"/>
          <w:szCs w:val="24"/>
          <w:lang w:val="x-none" w:eastAsia="x-none"/>
        </w:rPr>
        <w:t xml:space="preserve"> godišnjeg odmora i plaćenog dopusta te prava koja se temelje na trajanju radnog odnosa u Školi.</w:t>
      </w:r>
    </w:p>
    <w:p w14:paraId="5C81C266" w14:textId="77777777" w:rsidR="002545DC" w:rsidRPr="00D40F7E" w:rsidRDefault="002545DC" w:rsidP="001B6D96">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(3) Ravnatelj je dužan radniku koji radi na temelju ugovora o radu na nepuno radno vrijeme osigurati iste uvjete rada kao i radniku koji radi na temelju ugovora o radu na puno radno vrijeme.</w:t>
      </w:r>
    </w:p>
    <w:p w14:paraId="790B9D91" w14:textId="77777777" w:rsidR="002545DC" w:rsidRPr="00D40F7E" w:rsidRDefault="002545DC" w:rsidP="002545DC">
      <w:pPr>
        <w:spacing w:after="0" w:line="240" w:lineRule="auto"/>
        <w:rPr>
          <w:rFonts w:eastAsia="Times New Roman" w:cstheme="minorHAnsi"/>
          <w:sz w:val="24"/>
          <w:szCs w:val="24"/>
          <w:lang w:eastAsia="hr-HR"/>
        </w:rPr>
      </w:pPr>
    </w:p>
    <w:p w14:paraId="4DA8ADB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40</w:t>
      </w:r>
      <w:r w:rsidRPr="00D40F7E">
        <w:rPr>
          <w:rFonts w:eastAsia="Times New Roman" w:cstheme="minorHAnsi"/>
          <w:b/>
          <w:sz w:val="24"/>
          <w:szCs w:val="24"/>
          <w:lang w:val="x-none" w:eastAsia="x-none"/>
        </w:rPr>
        <w:t>.</w:t>
      </w:r>
    </w:p>
    <w:p w14:paraId="5B1C86C4" w14:textId="77777777" w:rsidR="002545DC" w:rsidRPr="00D40F7E" w:rsidRDefault="002545DC" w:rsidP="001B6D96">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Radnicima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D40F7E">
        <w:rPr>
          <w:rFonts w:eastAsia="Times New Roman" w:cstheme="minorHAnsi"/>
          <w:sz w:val="24"/>
          <w:szCs w:val="24"/>
          <w:lang w:eastAsia="x-none"/>
        </w:rPr>
        <w:t xml:space="preserve"> u skladu s propisima te odredbama Kolektivnih ugovora.</w:t>
      </w:r>
    </w:p>
    <w:p w14:paraId="633916BA" w14:textId="77777777" w:rsidR="001B6D96" w:rsidRPr="00D40F7E" w:rsidRDefault="001B6D96" w:rsidP="002545DC">
      <w:pPr>
        <w:spacing w:after="0" w:line="240" w:lineRule="auto"/>
        <w:ind w:left="1174"/>
        <w:jc w:val="both"/>
        <w:rPr>
          <w:rFonts w:eastAsia="Times New Roman" w:cstheme="minorHAnsi"/>
          <w:b/>
          <w:bCs/>
          <w:sz w:val="24"/>
          <w:szCs w:val="24"/>
          <w:lang w:val="x-none" w:eastAsia="x-none"/>
        </w:rPr>
      </w:pPr>
    </w:p>
    <w:p w14:paraId="706AE5C4" w14:textId="4CB1FCB9"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Evidencija radnog vremena</w:t>
      </w:r>
    </w:p>
    <w:p w14:paraId="4FFD84DE"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4BDF0B7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41</w:t>
      </w:r>
      <w:r w:rsidRPr="00D40F7E">
        <w:rPr>
          <w:rFonts w:eastAsia="Times New Roman" w:cstheme="minorHAnsi"/>
          <w:b/>
          <w:sz w:val="24"/>
          <w:szCs w:val="24"/>
          <w:lang w:val="x-none" w:eastAsia="x-none"/>
        </w:rPr>
        <w:t>.</w:t>
      </w:r>
    </w:p>
    <w:p w14:paraId="46C6E33D" w14:textId="77777777" w:rsidR="002545DC" w:rsidRPr="00D40F7E" w:rsidRDefault="002545DC" w:rsidP="001B6D96">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U Školi se vodi evidencija o svim zaposlenim radnicima.</w:t>
      </w:r>
    </w:p>
    <w:p w14:paraId="5708784C" w14:textId="77777777" w:rsidR="002545DC" w:rsidRPr="00D40F7E" w:rsidRDefault="002545DC" w:rsidP="001B6D96">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 Školi se vodi i evidencija o radnom vremenu svih zaposlenih radnika.</w:t>
      </w:r>
    </w:p>
    <w:p w14:paraId="7AFBCCFA" w14:textId="77777777" w:rsidR="002545DC" w:rsidRPr="00D40F7E" w:rsidRDefault="002545DC" w:rsidP="001B6D96">
      <w:pPr>
        <w:spacing w:after="0" w:line="240" w:lineRule="auto"/>
        <w:jc w:val="both"/>
        <w:rPr>
          <w:rFonts w:eastAsia="Times New Roman" w:cstheme="minorHAnsi"/>
          <w:bCs/>
          <w:sz w:val="24"/>
          <w:szCs w:val="24"/>
          <w:lang w:eastAsia="hr-HR"/>
        </w:rPr>
      </w:pPr>
      <w:r w:rsidRPr="00D40F7E">
        <w:rPr>
          <w:rFonts w:eastAsia="Times New Roman" w:cstheme="minorHAnsi"/>
          <w:sz w:val="24"/>
          <w:szCs w:val="24"/>
          <w:lang w:eastAsia="hr-HR"/>
        </w:rPr>
        <w:t xml:space="preserve">(3) Evidencija iz stavka 1. ovoga članka vodi se u skladu s </w:t>
      </w:r>
      <w:r w:rsidRPr="00D40F7E">
        <w:rPr>
          <w:rFonts w:eastAsia="Times New Roman" w:cstheme="minorHAnsi"/>
          <w:bCs/>
          <w:sz w:val="24"/>
          <w:szCs w:val="24"/>
          <w:lang w:eastAsia="hr-HR"/>
        </w:rPr>
        <w:t>Pravilnikom o sadržaju i načinu evidencije o radnicima.</w:t>
      </w:r>
    </w:p>
    <w:p w14:paraId="28F39D11" w14:textId="77777777" w:rsidR="002545DC" w:rsidRPr="00D40F7E" w:rsidRDefault="002545DC" w:rsidP="001B6D96">
      <w:pPr>
        <w:spacing w:after="0" w:line="240" w:lineRule="auto"/>
        <w:jc w:val="both"/>
        <w:rPr>
          <w:rFonts w:eastAsia="Times New Roman" w:cstheme="minorHAnsi"/>
          <w:bCs/>
          <w:sz w:val="24"/>
          <w:szCs w:val="24"/>
          <w:lang w:eastAsia="hr-HR"/>
        </w:rPr>
      </w:pPr>
      <w:r w:rsidRPr="00D40F7E">
        <w:rPr>
          <w:rFonts w:eastAsia="Times New Roman" w:cstheme="minorHAnsi"/>
          <w:bCs/>
          <w:sz w:val="24"/>
          <w:szCs w:val="24"/>
          <w:lang w:eastAsia="hr-HR"/>
        </w:rPr>
        <w:t xml:space="preserve">(4) Evidencija iz stavka 2. ovoga članka </w:t>
      </w:r>
      <w:r w:rsidRPr="00D40F7E">
        <w:rPr>
          <w:rFonts w:eastAsia="Times New Roman" w:cstheme="minorHAnsi"/>
          <w:sz w:val="24"/>
          <w:szCs w:val="24"/>
          <w:lang w:eastAsia="hr-HR"/>
        </w:rPr>
        <w:t xml:space="preserve">vodi se u skladu s </w:t>
      </w:r>
      <w:r w:rsidRPr="00D40F7E">
        <w:rPr>
          <w:rFonts w:eastAsia="Times New Roman" w:cstheme="minorHAnsi"/>
          <w:bCs/>
          <w:sz w:val="24"/>
          <w:szCs w:val="24"/>
          <w:lang w:eastAsia="hr-HR"/>
        </w:rPr>
        <w:t>Pravilnikom o evidenciji radnog vremena za radnike školskih ustanova.</w:t>
      </w:r>
    </w:p>
    <w:p w14:paraId="24DD4D99"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58F6B7CE"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Raspored radnog vremena</w:t>
      </w:r>
    </w:p>
    <w:p w14:paraId="0BF62FC8"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7E93CC3E"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42</w:t>
      </w:r>
      <w:r w:rsidRPr="00D40F7E">
        <w:rPr>
          <w:rFonts w:eastAsia="Times New Roman" w:cstheme="minorHAnsi"/>
          <w:b/>
          <w:sz w:val="24"/>
          <w:szCs w:val="24"/>
          <w:lang w:val="x-none" w:eastAsia="x-none"/>
        </w:rPr>
        <w:t>.</w:t>
      </w:r>
    </w:p>
    <w:p w14:paraId="070F5665" w14:textId="77777777" w:rsidR="002545DC" w:rsidRPr="00D40F7E" w:rsidRDefault="002545DC" w:rsidP="001B6D96">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(1) Raspored radnog vremena sukladno odredbama ovoga Pravilnika ravnatelj Škole utvrđuje pisanom odlukom u skladu sa zakonskim i </w:t>
      </w:r>
      <w:proofErr w:type="spellStart"/>
      <w:r w:rsidRPr="00D40F7E">
        <w:rPr>
          <w:rFonts w:eastAsia="Times New Roman" w:cstheme="minorHAnsi"/>
          <w:sz w:val="24"/>
          <w:szCs w:val="24"/>
          <w:lang w:eastAsia="hr-HR"/>
        </w:rPr>
        <w:t>podzakonskim</w:t>
      </w:r>
      <w:proofErr w:type="spellEnd"/>
      <w:r w:rsidRPr="00D40F7E">
        <w:rPr>
          <w:rFonts w:eastAsia="Times New Roman" w:cstheme="minorHAnsi"/>
          <w:sz w:val="24"/>
          <w:szCs w:val="24"/>
          <w:lang w:eastAsia="hr-HR"/>
        </w:rPr>
        <w:t xml:space="preserve"> odredbama i odredbama Kolektivnog ugovora.</w:t>
      </w:r>
    </w:p>
    <w:p w14:paraId="72721B82"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O rasporedu radnog vremena ili promjeni rasporeda radnog vremena ravnatelj Škole je dužan izvijestiti radnike najmanje tjedan dana unaprijed, osim u slučaju hitnog prekovremenog rada.</w:t>
      </w:r>
    </w:p>
    <w:p w14:paraId="1E963A9F" w14:textId="77777777" w:rsidR="002545DC" w:rsidRPr="00D40F7E" w:rsidRDefault="002545DC" w:rsidP="001B6D96">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(3) Ako je radno vrijeme radnika nejednako raspoređeno radnik u tjednu može raditi najviše do pedeset (50) sati uključujući prekovremeni rad, a radnik u svakom razdoblju od četiri (4) uzastopna mjeseca ne smije raditi duže od prosječno četrdeset osam (48) sati tjedno uključujući prekovremeni rad.</w:t>
      </w:r>
    </w:p>
    <w:p w14:paraId="0453AAED" w14:textId="77777777" w:rsidR="002545DC" w:rsidRPr="00D40F7E" w:rsidRDefault="002545DC" w:rsidP="002545DC">
      <w:pPr>
        <w:spacing w:after="0" w:line="240" w:lineRule="auto"/>
        <w:rPr>
          <w:rFonts w:eastAsia="Times New Roman" w:cstheme="minorHAnsi"/>
          <w:sz w:val="24"/>
          <w:szCs w:val="24"/>
          <w:lang w:eastAsia="hr-HR"/>
        </w:rPr>
      </w:pPr>
    </w:p>
    <w:p w14:paraId="18D0EC50"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Prekovremeni rad</w:t>
      </w:r>
    </w:p>
    <w:p w14:paraId="220684F8" w14:textId="77777777" w:rsidR="002545DC" w:rsidRPr="00D40F7E" w:rsidRDefault="002545DC" w:rsidP="002545DC">
      <w:pPr>
        <w:spacing w:after="0" w:line="240" w:lineRule="auto"/>
        <w:rPr>
          <w:rFonts w:eastAsia="Times New Roman" w:cstheme="minorHAnsi"/>
          <w:sz w:val="24"/>
          <w:szCs w:val="24"/>
          <w:lang w:eastAsia="hr-HR"/>
        </w:rPr>
      </w:pPr>
    </w:p>
    <w:p w14:paraId="6F27D1A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43</w:t>
      </w:r>
      <w:r w:rsidRPr="00D40F7E">
        <w:rPr>
          <w:rFonts w:eastAsia="Times New Roman" w:cstheme="minorHAnsi"/>
          <w:b/>
          <w:sz w:val="24"/>
          <w:szCs w:val="24"/>
          <w:lang w:val="x-none" w:eastAsia="x-none"/>
        </w:rPr>
        <w:t>.</w:t>
      </w:r>
    </w:p>
    <w:p w14:paraId="65A27F94"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Ravnatelj Škole treba uvesti prekovremeni rad u slučaju više sile, izvanrednog povećanja opsega rada, nemogućnosti pravodobnog zapošljavanja potrebnog radnika i u drugim slučajevima prijeke potrebe.</w:t>
      </w:r>
    </w:p>
    <w:p w14:paraId="26054C79" w14:textId="77777777" w:rsidR="002545DC" w:rsidRPr="00D40F7E" w:rsidRDefault="002545DC" w:rsidP="001B6D96">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 slučaju uvođenja prekovremenog rada radnik je dužan na pisani nalog ravnatelja Škole raditi duže od punog radnog vremena najviše do deset (10) sati tjedno.</w:t>
      </w:r>
    </w:p>
    <w:p w14:paraId="34539387"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Ako priroda prijeke potrebe posla onemogućuje ravnatelja </w:t>
      </w:r>
      <w:proofErr w:type="spellStart"/>
      <w:r w:rsidRPr="00D40F7E">
        <w:rPr>
          <w:rFonts w:eastAsia="Times New Roman" w:cstheme="minorHAnsi"/>
          <w:sz w:val="24"/>
          <w:szCs w:val="24"/>
          <w:lang w:val="en-GB" w:eastAsia="x-none"/>
        </w:rPr>
        <w:t>Škole</w:t>
      </w:r>
      <w:proofErr w:type="spellEnd"/>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za izdavanje pisanog naloga prije početka prekovremenog rada, usmeni je nalog ravnatelj</w:t>
      </w:r>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Škole</w:t>
      </w:r>
      <w:proofErr w:type="spellEnd"/>
      <w:r w:rsidRPr="00D40F7E">
        <w:rPr>
          <w:rFonts w:eastAsia="Times New Roman" w:cstheme="minorHAnsi"/>
          <w:sz w:val="24"/>
          <w:szCs w:val="24"/>
          <w:lang w:val="x-none" w:eastAsia="x-none"/>
        </w:rPr>
        <w:t xml:space="preserve"> dužan pisano potvrditi u roku od sedam (7) dana od dana kada je prekovremeni rad naložen.</w:t>
      </w:r>
    </w:p>
    <w:p w14:paraId="054F6628" w14:textId="77777777" w:rsidR="002545DC" w:rsidRPr="00D40F7E" w:rsidRDefault="002545DC" w:rsidP="001B6D9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 xml:space="preserve">Prekovremeni rad pojedinog radnika ne smije trajati duže od sto osamdeset (180) sati godišnje, a ukupno trajanje rada radnika koji radi prekovremeno ne može trajati više od </w:t>
      </w:r>
      <w:r w:rsidRPr="00D40F7E">
        <w:rPr>
          <w:rFonts w:eastAsia="Times New Roman" w:cstheme="minorHAnsi"/>
          <w:sz w:val="24"/>
          <w:szCs w:val="24"/>
          <w:lang w:eastAsia="x-none"/>
        </w:rPr>
        <w:t>pedeset (</w:t>
      </w:r>
      <w:r w:rsidRPr="00D40F7E">
        <w:rPr>
          <w:rFonts w:eastAsia="Times New Roman" w:cstheme="minorHAnsi"/>
          <w:sz w:val="24"/>
          <w:szCs w:val="24"/>
          <w:lang w:val="x-none" w:eastAsia="x-none"/>
        </w:rPr>
        <w:t>50</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sati tjedno.</w:t>
      </w:r>
    </w:p>
    <w:p w14:paraId="520EC447" w14:textId="77777777" w:rsidR="002545DC" w:rsidRPr="00D40F7E" w:rsidRDefault="002545DC" w:rsidP="001B6D96">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(5) Ravnatelj može zadužiti prekovremenim radom trudnicu, roditelja s djetetom do osam (8) godina života te radnika koji radi u nepunom radnom vremenu kod više poslodavaca samo ako dostave poslodavcu pisanu izjavu o dobrovoljnom pristanku na takav rad, osim u slučaju više sile.</w:t>
      </w:r>
    </w:p>
    <w:p w14:paraId="1B8CB708" w14:textId="77777777" w:rsidR="002545DC" w:rsidRPr="00D40F7E" w:rsidRDefault="002545DC" w:rsidP="001B6D96">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(6) Ako je Škola matični poslodavac, ravnatelj može radniku koji radi u dodatnom radu naložiti prekovremeni rad samo ako radnik dostavi  Školi pisanu izjavu o dobrovoljnom pristanku na takav rad, osim u slučaju više sile.</w:t>
      </w:r>
    </w:p>
    <w:p w14:paraId="00565C37" w14:textId="77777777" w:rsidR="002545DC" w:rsidRPr="00D40F7E" w:rsidRDefault="002545DC" w:rsidP="00DD0723">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(7) Ako radnik u Školi radi prema ugovoru o dodatnom radu ravnatelj mu ne smije naložiti prekovremeni rad, osim u slučaju više sile.</w:t>
      </w:r>
    </w:p>
    <w:p w14:paraId="4C2622E6" w14:textId="77777777" w:rsidR="002545DC" w:rsidRPr="00D40F7E" w:rsidRDefault="002545DC" w:rsidP="002545DC">
      <w:pPr>
        <w:spacing w:after="0" w:line="240" w:lineRule="auto"/>
        <w:rPr>
          <w:rFonts w:eastAsia="Times New Roman" w:cstheme="minorHAnsi"/>
          <w:sz w:val="24"/>
          <w:szCs w:val="24"/>
          <w:lang w:eastAsia="hr-HR"/>
        </w:rPr>
      </w:pPr>
    </w:p>
    <w:p w14:paraId="6E15BC66" w14:textId="77777777" w:rsidR="002545DC" w:rsidRPr="00D40F7E" w:rsidRDefault="002545DC" w:rsidP="002545DC">
      <w:pPr>
        <w:spacing w:after="0" w:line="240" w:lineRule="auto"/>
        <w:rPr>
          <w:rFonts w:eastAsia="Times New Roman" w:cstheme="minorHAnsi"/>
          <w:sz w:val="24"/>
          <w:szCs w:val="24"/>
          <w:lang w:eastAsia="hr-HR"/>
        </w:rPr>
      </w:pPr>
    </w:p>
    <w:p w14:paraId="2E759335" w14:textId="77777777" w:rsidR="000F075B" w:rsidRPr="00D40F7E" w:rsidRDefault="002545DC" w:rsidP="000F075B">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44</w:t>
      </w:r>
      <w:r w:rsidRPr="00D40F7E">
        <w:rPr>
          <w:rFonts w:eastAsia="Times New Roman" w:cstheme="minorHAnsi"/>
          <w:b/>
          <w:sz w:val="24"/>
          <w:szCs w:val="24"/>
          <w:lang w:val="x-none" w:eastAsia="x-none"/>
        </w:rPr>
        <w:t>.</w:t>
      </w:r>
    </w:p>
    <w:p w14:paraId="662C956E" w14:textId="6F9D2401" w:rsidR="002545DC" w:rsidRPr="00D40F7E" w:rsidRDefault="002545DC" w:rsidP="000F075B">
      <w:pPr>
        <w:spacing w:after="0" w:line="240" w:lineRule="auto"/>
        <w:rPr>
          <w:rFonts w:eastAsia="Times New Roman" w:cstheme="minorHAnsi"/>
          <w:b/>
          <w:sz w:val="24"/>
          <w:szCs w:val="24"/>
          <w:lang w:val="x-none" w:eastAsia="x-none"/>
        </w:rPr>
      </w:pPr>
      <w:r w:rsidRPr="00D40F7E">
        <w:rPr>
          <w:rFonts w:eastAsia="Times New Roman" w:cstheme="minorHAnsi"/>
          <w:sz w:val="24"/>
          <w:szCs w:val="24"/>
          <w:lang w:eastAsia="x-none"/>
        </w:rPr>
        <w:t xml:space="preserve">(1) Rad na izdvojenom mjestu rada je rad kod kojeg radnik poslove iz ugovora o radu </w:t>
      </w:r>
    </w:p>
    <w:p w14:paraId="576D7A78" w14:textId="77777777" w:rsidR="002545DC" w:rsidRPr="00D40F7E" w:rsidRDefault="002545DC" w:rsidP="002545DC">
      <w:pPr>
        <w:spacing w:after="0" w:line="240" w:lineRule="auto"/>
        <w:jc w:val="both"/>
        <w:rPr>
          <w:rFonts w:eastAsia="Times New Roman" w:cstheme="minorHAnsi"/>
          <w:b/>
          <w:sz w:val="24"/>
          <w:szCs w:val="24"/>
          <w:lang w:val="x-none" w:eastAsia="x-none"/>
        </w:rPr>
      </w:pPr>
      <w:r w:rsidRPr="00D40F7E">
        <w:rPr>
          <w:rFonts w:eastAsia="Times New Roman" w:cstheme="minorHAnsi"/>
          <w:sz w:val="24"/>
          <w:szCs w:val="24"/>
          <w:lang w:eastAsia="x-none"/>
        </w:rPr>
        <w:t xml:space="preserve">obavlja od kuće ili u drugom prostoru, a koji nije prostor poslodavca, na temelju dogovora radnika i poslodavca. </w:t>
      </w:r>
    </w:p>
    <w:p w14:paraId="1E0041CF" w14:textId="77777777" w:rsidR="002545DC" w:rsidRPr="00D40F7E" w:rsidRDefault="002545DC" w:rsidP="000F075B">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(2) Rad na izdvojenom mjestu rada obavlja se prema odredbama Zakona o radu, u slučaju nastanka izvanrednih okolnosti nastalih uslijed epidemije bolesti, potresa, poplave, ekološkog incidenta i sličnih pojava.</w:t>
      </w:r>
    </w:p>
    <w:p w14:paraId="0AE9717A" w14:textId="77777777" w:rsidR="002545DC" w:rsidRPr="00D40F7E" w:rsidRDefault="002545DC" w:rsidP="000F075B">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38B30F8A" w14:textId="77777777" w:rsidR="002545DC" w:rsidRPr="00D40F7E" w:rsidRDefault="002545DC" w:rsidP="002545DC">
      <w:pPr>
        <w:spacing w:after="0" w:line="240" w:lineRule="auto"/>
        <w:jc w:val="both"/>
        <w:rPr>
          <w:rFonts w:eastAsia="Times New Roman" w:cstheme="minorHAnsi"/>
          <w:sz w:val="24"/>
          <w:szCs w:val="24"/>
          <w:lang w:eastAsia="x-none"/>
        </w:rPr>
      </w:pPr>
    </w:p>
    <w:p w14:paraId="48680024" w14:textId="77777777" w:rsidR="002545DC" w:rsidRPr="00D40F7E" w:rsidRDefault="002545DC" w:rsidP="002545DC">
      <w:pPr>
        <w:spacing w:after="0" w:line="240" w:lineRule="auto"/>
        <w:jc w:val="both"/>
        <w:rPr>
          <w:rFonts w:eastAsia="Times New Roman" w:cstheme="minorHAnsi"/>
          <w:sz w:val="24"/>
          <w:szCs w:val="24"/>
          <w:lang w:eastAsia="x-none"/>
        </w:rPr>
      </w:pPr>
    </w:p>
    <w:p w14:paraId="58DA4B34"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ODMORI I DOPUSTI</w:t>
      </w:r>
    </w:p>
    <w:p w14:paraId="4983F9D5" w14:textId="77777777" w:rsidR="002545DC" w:rsidRPr="00D40F7E" w:rsidRDefault="002545DC" w:rsidP="002545DC">
      <w:pPr>
        <w:spacing w:after="0" w:line="240" w:lineRule="auto"/>
        <w:rPr>
          <w:rFonts w:eastAsia="Times New Roman" w:cstheme="minorHAnsi"/>
          <w:sz w:val="24"/>
          <w:szCs w:val="24"/>
          <w:lang w:eastAsia="hr-HR"/>
        </w:rPr>
      </w:pPr>
    </w:p>
    <w:p w14:paraId="67144874"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Stanka</w:t>
      </w:r>
    </w:p>
    <w:p w14:paraId="102C6F72" w14:textId="77777777" w:rsidR="002545DC" w:rsidRPr="00D40F7E" w:rsidRDefault="002545DC" w:rsidP="002545DC">
      <w:pPr>
        <w:spacing w:after="0" w:line="240" w:lineRule="auto"/>
        <w:rPr>
          <w:rFonts w:eastAsia="Times New Roman" w:cstheme="minorHAnsi"/>
          <w:sz w:val="24"/>
          <w:szCs w:val="24"/>
          <w:lang w:eastAsia="hr-HR"/>
        </w:rPr>
      </w:pPr>
    </w:p>
    <w:p w14:paraId="13BC321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4</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35D9A538" w14:textId="77777777" w:rsidR="002545DC" w:rsidRPr="00D40F7E" w:rsidRDefault="002545DC" w:rsidP="000F075B">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Radnik ima pravo na odmor u tijeku rada (stanku) u trajanju od trideset (30) minuta i to se vrijeme ubraja u radno vrijeme.</w:t>
      </w:r>
    </w:p>
    <w:p w14:paraId="79A43686" w14:textId="77777777" w:rsidR="002545DC" w:rsidRPr="00D40F7E" w:rsidRDefault="002545DC" w:rsidP="000F075B">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(2) Vrijeme korištenja stanke određuje ravnatelj Škole u skladu sa odredbama </w:t>
      </w:r>
      <w:r w:rsidRPr="00D40F7E">
        <w:rPr>
          <w:rFonts w:eastAsia="Times New Roman" w:cstheme="minorHAnsi"/>
          <w:sz w:val="24"/>
          <w:szCs w:val="24"/>
          <w:lang w:val="en-GB" w:eastAsia="hr-HR"/>
        </w:rPr>
        <w:t>K</w:t>
      </w:r>
      <w:proofErr w:type="spellStart"/>
      <w:r w:rsidRPr="00D40F7E">
        <w:rPr>
          <w:rFonts w:eastAsia="Times New Roman" w:cstheme="minorHAnsi"/>
          <w:sz w:val="24"/>
          <w:szCs w:val="24"/>
          <w:lang w:eastAsia="hr-HR"/>
        </w:rPr>
        <w:t>olektivnog</w:t>
      </w:r>
      <w:proofErr w:type="spellEnd"/>
      <w:r w:rsidRPr="00D40F7E">
        <w:rPr>
          <w:rFonts w:eastAsia="Times New Roman" w:cstheme="minorHAnsi"/>
          <w:sz w:val="24"/>
          <w:szCs w:val="24"/>
          <w:lang w:eastAsia="hr-HR"/>
        </w:rPr>
        <w:t xml:space="preserve"> ugovora.</w:t>
      </w:r>
    </w:p>
    <w:p w14:paraId="2BCCA313"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6498D50F"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Dnevni odmor</w:t>
      </w:r>
    </w:p>
    <w:p w14:paraId="56329363" w14:textId="77777777" w:rsidR="002545DC" w:rsidRPr="00D40F7E" w:rsidRDefault="002545DC" w:rsidP="002545DC">
      <w:pPr>
        <w:spacing w:after="0" w:line="240" w:lineRule="auto"/>
        <w:rPr>
          <w:rFonts w:eastAsia="Times New Roman" w:cstheme="minorHAnsi"/>
          <w:sz w:val="24"/>
          <w:szCs w:val="24"/>
          <w:lang w:eastAsia="hr-HR"/>
        </w:rPr>
      </w:pPr>
    </w:p>
    <w:p w14:paraId="6D4D2F3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4</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4519C459" w14:textId="77777777" w:rsidR="002545DC" w:rsidRPr="00D40F7E" w:rsidRDefault="002545DC" w:rsidP="000F075B">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 ima pravo na dnevni odmor od najmanje dvanaest (12) sati neprekidno tijekom razdoblja od dvadeset četiri (24) sata.</w:t>
      </w:r>
    </w:p>
    <w:p w14:paraId="088E62FA" w14:textId="77777777" w:rsidR="002545DC" w:rsidRPr="00D40F7E" w:rsidRDefault="002545DC" w:rsidP="002545DC">
      <w:pPr>
        <w:spacing w:after="0" w:line="240" w:lineRule="auto"/>
        <w:ind w:firstLine="720"/>
        <w:jc w:val="both"/>
        <w:rPr>
          <w:rFonts w:eastAsia="Times New Roman" w:cstheme="minorHAnsi"/>
          <w:b/>
          <w:sz w:val="24"/>
          <w:szCs w:val="24"/>
          <w:lang w:eastAsia="x-none"/>
        </w:rPr>
      </w:pPr>
      <w:r w:rsidRPr="00D40F7E">
        <w:rPr>
          <w:rFonts w:eastAsia="Times New Roman" w:cstheme="minorHAnsi"/>
          <w:b/>
          <w:sz w:val="24"/>
          <w:szCs w:val="24"/>
          <w:lang w:eastAsia="x-none"/>
        </w:rPr>
        <w:t xml:space="preserve">      </w:t>
      </w:r>
    </w:p>
    <w:p w14:paraId="5977BFB9"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r w:rsidRPr="00D40F7E">
        <w:rPr>
          <w:rFonts w:eastAsia="Times New Roman" w:cstheme="minorHAnsi"/>
          <w:b/>
          <w:sz w:val="24"/>
          <w:szCs w:val="24"/>
          <w:lang w:eastAsia="x-none"/>
        </w:rPr>
        <w:t xml:space="preserve">       </w:t>
      </w:r>
      <w:r w:rsidRPr="00D40F7E">
        <w:rPr>
          <w:rFonts w:eastAsia="Times New Roman" w:cstheme="minorHAnsi"/>
          <w:b/>
          <w:sz w:val="24"/>
          <w:szCs w:val="24"/>
          <w:lang w:val="x-none" w:eastAsia="x-none"/>
        </w:rPr>
        <w:t>Tjedni odmor</w:t>
      </w:r>
    </w:p>
    <w:p w14:paraId="6203112B" w14:textId="77777777" w:rsidR="002545DC" w:rsidRPr="00D40F7E" w:rsidRDefault="002545DC" w:rsidP="002545DC">
      <w:pPr>
        <w:spacing w:after="0" w:line="240" w:lineRule="auto"/>
        <w:rPr>
          <w:rFonts w:eastAsia="Times New Roman" w:cstheme="minorHAnsi"/>
          <w:sz w:val="24"/>
          <w:szCs w:val="24"/>
          <w:lang w:eastAsia="hr-HR"/>
        </w:rPr>
      </w:pPr>
    </w:p>
    <w:p w14:paraId="2AB68D38"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4</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385454B7" w14:textId="77777777" w:rsidR="002545DC" w:rsidRPr="00D40F7E" w:rsidRDefault="002545DC" w:rsidP="004310C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Dani tjednog odmora radnika su subota i nedjelja.</w:t>
      </w:r>
    </w:p>
    <w:p w14:paraId="1642D33D" w14:textId="77777777" w:rsidR="002545DC" w:rsidRPr="00D40F7E" w:rsidRDefault="002545DC" w:rsidP="004310C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je prijeko potrebno da radnik radi subotom i nedjeljom</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ostvaruje pravo na uvećanje plaće </w:t>
      </w:r>
      <w:r w:rsidRPr="00D40F7E">
        <w:rPr>
          <w:rFonts w:eastAsia="Times New Roman" w:cstheme="minorHAnsi"/>
          <w:sz w:val="24"/>
          <w:szCs w:val="24"/>
          <w:lang w:eastAsia="x-none"/>
        </w:rPr>
        <w:t xml:space="preserve">odnosno druga prava </w:t>
      </w:r>
      <w:r w:rsidRPr="00D40F7E">
        <w:rPr>
          <w:rFonts w:eastAsia="Times New Roman" w:cstheme="minorHAnsi"/>
          <w:sz w:val="24"/>
          <w:szCs w:val="24"/>
          <w:lang w:val="x-none" w:eastAsia="x-none"/>
        </w:rPr>
        <w:t>sukladno odredbama Kolektivnog ugovora.</w:t>
      </w:r>
    </w:p>
    <w:p w14:paraId="1CAE8E13"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6F8D2A3E"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Godišnji odmor</w:t>
      </w:r>
    </w:p>
    <w:p w14:paraId="159A8755"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644696A0" w14:textId="77777777" w:rsidR="002545DC" w:rsidRPr="00D40F7E" w:rsidRDefault="002545DC" w:rsidP="002545DC">
      <w:pPr>
        <w:spacing w:after="0" w:line="240" w:lineRule="auto"/>
        <w:ind w:left="466" w:firstLine="66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Pravo na godišnji odmor</w:t>
      </w:r>
    </w:p>
    <w:p w14:paraId="030D74A9" w14:textId="77777777" w:rsidR="002545DC" w:rsidRPr="00D40F7E" w:rsidRDefault="002545DC" w:rsidP="002545DC">
      <w:pPr>
        <w:spacing w:after="0" w:line="240" w:lineRule="auto"/>
        <w:rPr>
          <w:rFonts w:eastAsia="Times New Roman" w:cstheme="minorHAnsi"/>
          <w:sz w:val="24"/>
          <w:szCs w:val="24"/>
          <w:lang w:eastAsia="hr-HR"/>
        </w:rPr>
      </w:pPr>
    </w:p>
    <w:p w14:paraId="3641268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4</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7C6FC62F" w14:textId="77777777" w:rsidR="002545DC" w:rsidRPr="00D40F7E" w:rsidRDefault="002545DC" w:rsidP="004310C2">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Pravo na plaćeni godišnji odmor određuje se u trajanju najmanje četiri (4) tjedna u svakoj kalendarskoj godini.</w:t>
      </w:r>
    </w:p>
    <w:p w14:paraId="6712F24E" w14:textId="77777777" w:rsidR="002545DC" w:rsidRPr="00D40F7E" w:rsidRDefault="002545DC" w:rsidP="004310C2">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 trajanje godišnjeg odmora ne uračunavaju se dani tjednog odmora, blagdani i neradni dani određeni zakonom.</w:t>
      </w:r>
    </w:p>
    <w:p w14:paraId="5CE696A4" w14:textId="1EA94E7F" w:rsidR="002545DC" w:rsidRPr="00D40F7E" w:rsidRDefault="002545DC" w:rsidP="004310C2">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lastRenderedPageBreak/>
        <w:t xml:space="preserve">(3) </w:t>
      </w:r>
      <w:r w:rsidRPr="00D40F7E">
        <w:rPr>
          <w:rFonts w:eastAsia="Times New Roman" w:cstheme="minorHAnsi"/>
          <w:sz w:val="24"/>
          <w:szCs w:val="24"/>
          <w:lang w:val="x-none" w:eastAsia="x-none"/>
        </w:rPr>
        <w:t xml:space="preserve">Razdoblje privremene nesposobnosti za rad koje je utvrdio ovlašteni liječnik </w:t>
      </w:r>
      <w:r w:rsidRPr="00D40F7E">
        <w:rPr>
          <w:rFonts w:eastAsia="Times New Roman" w:cstheme="minorHAnsi"/>
          <w:sz w:val="24"/>
          <w:szCs w:val="24"/>
          <w:lang w:eastAsia="x-none"/>
        </w:rPr>
        <w:t xml:space="preserve">i dani plaćenog dopusta </w:t>
      </w:r>
      <w:r w:rsidRPr="00D40F7E">
        <w:rPr>
          <w:rFonts w:eastAsia="Times New Roman" w:cstheme="minorHAnsi"/>
          <w:sz w:val="24"/>
          <w:szCs w:val="24"/>
          <w:lang w:val="x-none" w:eastAsia="x-none"/>
        </w:rPr>
        <w:t>ne uračunava se u trajanje godišnjeg odmora</w:t>
      </w:r>
      <w:r w:rsidRPr="00D40F7E">
        <w:rPr>
          <w:rFonts w:eastAsia="Times New Roman" w:cstheme="minorHAnsi"/>
          <w:sz w:val="24"/>
          <w:szCs w:val="24"/>
          <w:lang w:eastAsia="x-none"/>
        </w:rPr>
        <w:t>.</w:t>
      </w:r>
    </w:p>
    <w:p w14:paraId="152DF888" w14:textId="77777777" w:rsidR="002545DC" w:rsidRPr="00D40F7E" w:rsidRDefault="002545DC" w:rsidP="002545DC">
      <w:pPr>
        <w:spacing w:after="0" w:line="240" w:lineRule="auto"/>
        <w:jc w:val="both"/>
        <w:rPr>
          <w:rFonts w:eastAsia="Times New Roman" w:cstheme="minorHAnsi"/>
          <w:sz w:val="24"/>
          <w:szCs w:val="24"/>
          <w:lang w:eastAsia="x-none"/>
        </w:rPr>
      </w:pPr>
    </w:p>
    <w:p w14:paraId="1FA442EA" w14:textId="77777777" w:rsidR="002545DC" w:rsidRPr="00D40F7E" w:rsidRDefault="002545DC" w:rsidP="002545DC">
      <w:pPr>
        <w:spacing w:after="0" w:line="240" w:lineRule="auto"/>
        <w:jc w:val="both"/>
        <w:rPr>
          <w:rFonts w:eastAsia="Times New Roman" w:cstheme="minorHAnsi"/>
          <w:sz w:val="24"/>
          <w:szCs w:val="24"/>
          <w:lang w:eastAsia="x-none"/>
        </w:rPr>
      </w:pPr>
    </w:p>
    <w:p w14:paraId="7BA7C5C0" w14:textId="77777777" w:rsidR="002545DC" w:rsidRPr="00D40F7E" w:rsidRDefault="002545DC" w:rsidP="002545DC">
      <w:pPr>
        <w:spacing w:after="0" w:line="240" w:lineRule="auto"/>
        <w:jc w:val="both"/>
        <w:rPr>
          <w:rFonts w:eastAsia="Times New Roman" w:cstheme="minorHAnsi"/>
          <w:sz w:val="24"/>
          <w:szCs w:val="24"/>
          <w:lang w:eastAsia="x-none"/>
        </w:rPr>
      </w:pPr>
    </w:p>
    <w:p w14:paraId="6E5A402C" w14:textId="77777777" w:rsidR="002545DC" w:rsidRPr="00D40F7E" w:rsidRDefault="002545DC" w:rsidP="002545DC">
      <w:pPr>
        <w:spacing w:after="0" w:line="240" w:lineRule="auto"/>
        <w:jc w:val="both"/>
        <w:rPr>
          <w:rFonts w:eastAsia="Times New Roman" w:cstheme="minorHAnsi"/>
          <w:sz w:val="24"/>
          <w:szCs w:val="24"/>
          <w:lang w:eastAsia="x-none"/>
        </w:rPr>
      </w:pPr>
    </w:p>
    <w:p w14:paraId="175CC7B5" w14:textId="77777777" w:rsidR="002545DC" w:rsidRPr="00D40F7E" w:rsidRDefault="002545DC" w:rsidP="002545DC">
      <w:pPr>
        <w:spacing w:after="0" w:line="240" w:lineRule="auto"/>
        <w:ind w:left="466" w:firstLine="70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Kriteriji za određivanje godišnjeg odmora</w:t>
      </w:r>
    </w:p>
    <w:p w14:paraId="5D6617A2" w14:textId="77777777" w:rsidR="002545DC" w:rsidRPr="00D40F7E" w:rsidRDefault="002545DC" w:rsidP="002545DC">
      <w:pPr>
        <w:spacing w:after="0" w:line="240" w:lineRule="auto"/>
        <w:rPr>
          <w:rFonts w:eastAsia="Times New Roman" w:cstheme="minorHAnsi"/>
          <w:sz w:val="24"/>
          <w:szCs w:val="24"/>
          <w:lang w:eastAsia="hr-HR"/>
        </w:rPr>
      </w:pPr>
    </w:p>
    <w:p w14:paraId="30A59A7D"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4</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5C2471D1" w14:textId="77777777" w:rsidR="002545DC" w:rsidRPr="00D40F7E" w:rsidRDefault="002545DC" w:rsidP="006F72F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Na minimalni broj radnih dana godišnjeg odmora iz članka 48. stavka 1. ovoga Pravilnika radnik ostvaruje pravo i na dodatan broj radnih dana na osnovi kriterija određenih Kolektivnim ugovorom.</w:t>
      </w:r>
    </w:p>
    <w:p w14:paraId="7D2F58E8" w14:textId="77777777" w:rsidR="002545DC" w:rsidRPr="00D40F7E" w:rsidRDefault="002545DC" w:rsidP="006F72F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Maksimalno trajanje godišnjeg odmora je trideset (30) radnih dana.</w:t>
      </w:r>
    </w:p>
    <w:p w14:paraId="1C72B166" w14:textId="77777777" w:rsidR="002545DC" w:rsidRPr="00D40F7E" w:rsidRDefault="002545DC" w:rsidP="002545DC">
      <w:pPr>
        <w:spacing w:after="0" w:line="240" w:lineRule="auto"/>
        <w:rPr>
          <w:rFonts w:eastAsia="Times New Roman" w:cstheme="minorHAnsi"/>
          <w:sz w:val="24"/>
          <w:szCs w:val="24"/>
          <w:lang w:eastAsia="hr-HR"/>
        </w:rPr>
      </w:pPr>
    </w:p>
    <w:p w14:paraId="770C45EE" w14:textId="77777777" w:rsidR="002545DC" w:rsidRPr="00D40F7E" w:rsidRDefault="002545DC" w:rsidP="002545DC">
      <w:pPr>
        <w:spacing w:after="0" w:line="240" w:lineRule="auto"/>
        <w:ind w:left="466" w:firstLine="70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Vrijeme korištenja godišnjeg odmora</w:t>
      </w:r>
    </w:p>
    <w:p w14:paraId="2CE3BE4A" w14:textId="77777777" w:rsidR="002545DC" w:rsidRPr="00D40F7E" w:rsidRDefault="002545DC" w:rsidP="002545DC">
      <w:pPr>
        <w:spacing w:after="0" w:line="240" w:lineRule="auto"/>
        <w:rPr>
          <w:rFonts w:eastAsia="Times New Roman" w:cstheme="minorHAnsi"/>
          <w:sz w:val="24"/>
          <w:szCs w:val="24"/>
          <w:lang w:eastAsia="hr-HR"/>
        </w:rPr>
      </w:pPr>
    </w:p>
    <w:p w14:paraId="3807D60E"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50</w:t>
      </w:r>
      <w:r w:rsidRPr="00D40F7E">
        <w:rPr>
          <w:rFonts w:eastAsia="Times New Roman" w:cstheme="minorHAnsi"/>
          <w:b/>
          <w:sz w:val="24"/>
          <w:szCs w:val="24"/>
          <w:lang w:val="x-none" w:eastAsia="x-none"/>
        </w:rPr>
        <w:t>.</w:t>
      </w:r>
    </w:p>
    <w:p w14:paraId="1FABA144" w14:textId="77777777" w:rsidR="002545DC" w:rsidRPr="00D40F7E" w:rsidRDefault="002545DC" w:rsidP="006F72F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Radnici koriste godišnji odmor u pravilu tijekom zimskog, proljetnog i ljetnog odmora učenika, prema rasporedu korištenja godišnjih odmora.</w:t>
      </w:r>
    </w:p>
    <w:p w14:paraId="165680CD" w14:textId="77777777" w:rsidR="002545DC" w:rsidRPr="00D40F7E" w:rsidRDefault="002545DC" w:rsidP="006F72F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Radnik može u dogovoru s ravnateljem Škole, a u skladu sa stavkom 1. ovoga članka godišnji odmor koristiti i u više dijelova.</w:t>
      </w:r>
    </w:p>
    <w:p w14:paraId="0F97FCCF" w14:textId="77777777" w:rsidR="002545DC" w:rsidRPr="00D40F7E" w:rsidRDefault="002545DC" w:rsidP="006F72F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Ako radnik koristi godišnji odmor u dijelovima, obavezan je tijekom kalendarske godine za koju ostvaruje pravo na godišnji odmor, iskoristiti najmanje dva (2) tjedna godišnjeg odmora neprekidno</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osim ako se ne dogovori drukčije.</w:t>
      </w:r>
    </w:p>
    <w:p w14:paraId="54CA5DDA" w14:textId="77777777" w:rsidR="002545DC" w:rsidRPr="00D40F7E" w:rsidRDefault="002545DC" w:rsidP="002545DC">
      <w:pPr>
        <w:spacing w:after="0" w:line="240" w:lineRule="auto"/>
        <w:ind w:left="466" w:firstLine="708"/>
        <w:jc w:val="both"/>
        <w:rPr>
          <w:rFonts w:eastAsia="Times New Roman" w:cstheme="minorHAnsi"/>
          <w:b/>
          <w:bCs/>
          <w:i/>
          <w:sz w:val="24"/>
          <w:szCs w:val="24"/>
          <w:lang w:val="x-none" w:eastAsia="x-none"/>
        </w:rPr>
      </w:pPr>
    </w:p>
    <w:p w14:paraId="727F4710" w14:textId="77777777" w:rsidR="002545DC" w:rsidRPr="00D40F7E" w:rsidRDefault="002545DC" w:rsidP="002545DC">
      <w:pPr>
        <w:spacing w:after="0" w:line="240" w:lineRule="auto"/>
        <w:ind w:left="466" w:firstLine="70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Raspored korištenja godišnjih odmora</w:t>
      </w:r>
    </w:p>
    <w:p w14:paraId="17D62CF9" w14:textId="77777777" w:rsidR="002545DC" w:rsidRPr="00D40F7E" w:rsidRDefault="002545DC" w:rsidP="002545DC">
      <w:pPr>
        <w:spacing w:after="0" w:line="240" w:lineRule="auto"/>
        <w:rPr>
          <w:rFonts w:eastAsia="Times New Roman" w:cstheme="minorHAnsi"/>
          <w:sz w:val="24"/>
          <w:szCs w:val="24"/>
          <w:lang w:eastAsia="hr-HR"/>
        </w:rPr>
      </w:pPr>
    </w:p>
    <w:p w14:paraId="0E87FF3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51</w:t>
      </w:r>
      <w:r w:rsidRPr="00D40F7E">
        <w:rPr>
          <w:rFonts w:eastAsia="Times New Roman" w:cstheme="minorHAnsi"/>
          <w:b/>
          <w:sz w:val="24"/>
          <w:szCs w:val="24"/>
          <w:lang w:val="x-none" w:eastAsia="x-none"/>
        </w:rPr>
        <w:t>.</w:t>
      </w:r>
    </w:p>
    <w:p w14:paraId="125586CB" w14:textId="77777777" w:rsidR="002545DC" w:rsidRPr="00D40F7E" w:rsidRDefault="002545DC" w:rsidP="006F72F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Raspored korištenja godišnjih odmora donosi i o rasporedu te trajanju godišnjeg odmora ravnatelj Škole izvješćuje radnika najmanje petnaest (15) dana prije korištenja godišnjeg odmora.</w:t>
      </w:r>
    </w:p>
    <w:p w14:paraId="7620CF9E" w14:textId="77777777" w:rsidR="002545DC" w:rsidRPr="00D40F7E" w:rsidRDefault="002545DC" w:rsidP="006F72F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Raspored korištenja godišnjih odmora, uz prethodno savjetovanje s Radničkim vijećem odnosno sindikalnim povjerenikom s pravima i ovlastima Radničkog vijeća, ravnatelj Škole treba donijeti najkasnije do 30. lipnja tekuće godine.</w:t>
      </w:r>
    </w:p>
    <w:p w14:paraId="63C9D13D" w14:textId="77777777" w:rsidR="002545DC" w:rsidRPr="00D40F7E" w:rsidRDefault="002545DC" w:rsidP="002545DC">
      <w:pPr>
        <w:spacing w:after="0" w:line="240" w:lineRule="auto"/>
        <w:ind w:left="466" w:firstLine="708"/>
        <w:jc w:val="both"/>
        <w:rPr>
          <w:rFonts w:eastAsia="Times New Roman" w:cstheme="minorHAnsi"/>
          <w:sz w:val="24"/>
          <w:szCs w:val="24"/>
          <w:lang w:eastAsia="hr-HR"/>
        </w:rPr>
      </w:pPr>
    </w:p>
    <w:p w14:paraId="506D0047" w14:textId="77777777" w:rsidR="002545DC" w:rsidRPr="00D40F7E" w:rsidRDefault="002545DC" w:rsidP="002545DC">
      <w:pPr>
        <w:spacing w:after="0" w:line="240" w:lineRule="auto"/>
        <w:ind w:left="466" w:firstLine="708"/>
        <w:jc w:val="both"/>
        <w:rPr>
          <w:rFonts w:eastAsia="Times New Roman" w:cstheme="minorHAnsi"/>
          <w:b/>
          <w:bCs/>
          <w:i/>
          <w:sz w:val="24"/>
          <w:szCs w:val="24"/>
          <w:lang w:val="x-none" w:eastAsia="x-none"/>
        </w:rPr>
      </w:pPr>
      <w:r w:rsidRPr="00D40F7E">
        <w:rPr>
          <w:rFonts w:eastAsia="Times New Roman" w:cstheme="minorHAnsi"/>
          <w:b/>
          <w:bCs/>
          <w:i/>
          <w:sz w:val="24"/>
          <w:szCs w:val="24"/>
          <w:lang w:val="x-none" w:eastAsia="x-none"/>
        </w:rPr>
        <w:t>Puni godišnji odmor</w:t>
      </w:r>
    </w:p>
    <w:p w14:paraId="00B08BF3"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0FF588D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52</w:t>
      </w:r>
      <w:r w:rsidRPr="00D40F7E">
        <w:rPr>
          <w:rFonts w:eastAsia="Times New Roman" w:cstheme="minorHAnsi"/>
          <w:b/>
          <w:sz w:val="24"/>
          <w:szCs w:val="24"/>
          <w:lang w:val="x-none" w:eastAsia="x-none"/>
        </w:rPr>
        <w:t>.</w:t>
      </w:r>
    </w:p>
    <w:p w14:paraId="73CC701A" w14:textId="77777777" w:rsidR="006F72FC" w:rsidRPr="00D40F7E" w:rsidRDefault="002545DC" w:rsidP="006F72F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Radnik koji se prvi put zaposli ili ima prekid između dva radna odnosa duži od osam (8) dana, stječe pravo na godišnji odmor nakon šest (6) mjeseci neprekidnog rada.</w:t>
      </w:r>
    </w:p>
    <w:p w14:paraId="563C21FE" w14:textId="733282AF" w:rsidR="002545DC" w:rsidRPr="00D40F7E" w:rsidRDefault="002545DC" w:rsidP="006F72F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Privremena nesposobnost za rad, vršenje dužnosti građana u obrani ili drugi zakonom određeni slučaj opravdanog izostanka s rada ne smatra se prekidom rada u smislu roka stjecanja prava na godišnji odmor iz stavka 1. ovoga članka.</w:t>
      </w:r>
    </w:p>
    <w:p w14:paraId="5BF0F99E"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46A51543" w14:textId="77777777" w:rsidR="002545DC" w:rsidRPr="00D40F7E" w:rsidRDefault="002545DC" w:rsidP="002545DC">
      <w:pPr>
        <w:spacing w:after="0" w:line="240" w:lineRule="auto"/>
        <w:ind w:left="466" w:firstLine="70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Razmjerni dio godišnjeg odmora</w:t>
      </w:r>
    </w:p>
    <w:p w14:paraId="462D96A3" w14:textId="77777777" w:rsidR="002545DC" w:rsidRPr="00D40F7E" w:rsidRDefault="002545DC" w:rsidP="002545DC">
      <w:pPr>
        <w:spacing w:after="0" w:line="240" w:lineRule="auto"/>
        <w:rPr>
          <w:rFonts w:eastAsia="Times New Roman" w:cstheme="minorHAnsi"/>
          <w:sz w:val="24"/>
          <w:szCs w:val="24"/>
          <w:lang w:eastAsia="hr-HR"/>
        </w:rPr>
      </w:pPr>
    </w:p>
    <w:p w14:paraId="5DF8C94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53</w:t>
      </w:r>
      <w:r w:rsidRPr="00D40F7E">
        <w:rPr>
          <w:rFonts w:eastAsia="Times New Roman" w:cstheme="minorHAnsi"/>
          <w:b/>
          <w:sz w:val="24"/>
          <w:szCs w:val="24"/>
          <w:lang w:val="x-none" w:eastAsia="x-none"/>
        </w:rPr>
        <w:t>.</w:t>
      </w:r>
    </w:p>
    <w:p w14:paraId="2C4D7484" w14:textId="77777777" w:rsidR="002545DC" w:rsidRPr="00D40F7E" w:rsidRDefault="002545DC" w:rsidP="006F72F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lastRenderedPageBreak/>
        <w:t>(1) Radnik koji nije ostvario pravo na puni godišnji odmor ima pravo na razmjerni dio godišnjeg odmora koji se utvrđuje u trajanju od jedne dvanaestine godišnjeg odmora za svaki mjesec dana trajanja radnog odnosa.</w:t>
      </w:r>
    </w:p>
    <w:p w14:paraId="327BC4BF" w14:textId="5BB39C4B" w:rsidR="002545DC" w:rsidRPr="00D40F7E" w:rsidRDefault="002545DC" w:rsidP="006F72F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Razmjerni dio godišnjeg odmora računa se na način da se radniku odredi broj dana punog godišnjeg odmora na koji bi ostvarivao pravo, zatim se tako određen broj dana podijeli s dvanaest</w:t>
      </w:r>
      <w:r w:rsidR="006F72FC" w:rsidRPr="00D40F7E">
        <w:rPr>
          <w:rFonts w:eastAsia="Times New Roman" w:cstheme="minorHAnsi"/>
          <w:sz w:val="24"/>
          <w:szCs w:val="24"/>
          <w:lang w:eastAsia="hr-HR"/>
        </w:rPr>
        <w:t xml:space="preserve"> (12</w:t>
      </w:r>
      <w:r w:rsidRPr="00D40F7E">
        <w:rPr>
          <w:rFonts w:eastAsia="Times New Roman" w:cstheme="minorHAnsi"/>
          <w:sz w:val="24"/>
          <w:szCs w:val="24"/>
          <w:lang w:eastAsia="hr-HR"/>
        </w:rPr>
        <w:t>) i pomnoži s brojem mjeseci za koje radnik ostvaruje pravo na razmjerni dio godišnjeg odmora.</w:t>
      </w:r>
    </w:p>
    <w:p w14:paraId="5137903A"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Pri računanju broja dana, najmanje polovica dana zaokružuje se na cijeli dan godišnjeg odmora, a najmanje polovica mjeseca rada zaokružuje se na cijeli mjesec.</w:t>
      </w:r>
    </w:p>
    <w:p w14:paraId="5BA4EDCA"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(4) Radnik koji je ostvario pravo na razmjerni dio godišnjeg odmora može taj dio godišnjeg odmora prenijeti i iskoristiti najkasnije do 30. lipnja sljedeće kalendarske godine.</w:t>
      </w:r>
    </w:p>
    <w:p w14:paraId="61434DB9"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(5) Iznimno, radnik kojem prestaje radni odnos, za tu kalendarsku godinu ostvaruje pravo na razmjerni dio godišnjeg odmora, bez obzira na trajanje radnog odnosa, osim u slučaju odlaska u mirovinu kada ima pravo na puni godišnji odmor.</w:t>
      </w:r>
    </w:p>
    <w:p w14:paraId="6E09AF43"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04957D41" w14:textId="77777777" w:rsidR="002545DC" w:rsidRPr="00D40F7E" w:rsidRDefault="002545DC" w:rsidP="002545DC">
      <w:pPr>
        <w:spacing w:after="0" w:line="240" w:lineRule="auto"/>
        <w:ind w:left="466" w:firstLine="66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Odluka o korištenju godišnjeg odmora</w:t>
      </w:r>
    </w:p>
    <w:p w14:paraId="75F2C6E8" w14:textId="77777777" w:rsidR="002545DC" w:rsidRPr="00D40F7E" w:rsidRDefault="002545DC" w:rsidP="002545DC">
      <w:pPr>
        <w:spacing w:after="0" w:line="240" w:lineRule="auto"/>
        <w:rPr>
          <w:rFonts w:eastAsia="Times New Roman" w:cstheme="minorHAnsi"/>
          <w:i/>
          <w:sz w:val="24"/>
          <w:szCs w:val="24"/>
          <w:lang w:eastAsia="hr-HR"/>
        </w:rPr>
      </w:pPr>
    </w:p>
    <w:p w14:paraId="7DC5972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54</w:t>
      </w:r>
      <w:r w:rsidRPr="00D40F7E">
        <w:rPr>
          <w:rFonts w:eastAsia="Times New Roman" w:cstheme="minorHAnsi"/>
          <w:b/>
          <w:sz w:val="24"/>
          <w:szCs w:val="24"/>
          <w:lang w:val="x-none" w:eastAsia="x-none"/>
        </w:rPr>
        <w:t>.</w:t>
      </w:r>
    </w:p>
    <w:p w14:paraId="2043E013" w14:textId="77777777" w:rsidR="002545DC" w:rsidRPr="00D40F7E" w:rsidRDefault="002545DC" w:rsidP="00344BC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Odluka o korištenju godišnjeg odmora dostavlja se radniku na radno mjesto.</w:t>
      </w:r>
    </w:p>
    <w:p w14:paraId="66F801F5" w14:textId="77777777" w:rsidR="002545DC" w:rsidRPr="00D40F7E" w:rsidRDefault="002545DC" w:rsidP="00344BC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se radnik privremeno ne nalazi na radnom mjestu, odluka iz stavka 1. ovoga članka dostavlja mu se na adresu prebivališta ili boravišta.</w:t>
      </w:r>
    </w:p>
    <w:p w14:paraId="536FF1AA" w14:textId="77777777" w:rsidR="002545DC" w:rsidRPr="00D40F7E" w:rsidRDefault="002545DC" w:rsidP="002545DC">
      <w:pPr>
        <w:spacing w:after="0" w:line="240" w:lineRule="auto"/>
        <w:jc w:val="both"/>
        <w:rPr>
          <w:rFonts w:eastAsia="Times New Roman" w:cstheme="minorHAnsi"/>
          <w:sz w:val="24"/>
          <w:szCs w:val="24"/>
          <w:lang w:eastAsia="x-none"/>
        </w:rPr>
      </w:pPr>
    </w:p>
    <w:p w14:paraId="0896E28C" w14:textId="77777777" w:rsidR="002545DC" w:rsidRPr="00D40F7E" w:rsidRDefault="002545DC" w:rsidP="002545DC">
      <w:pPr>
        <w:spacing w:after="0" w:line="240" w:lineRule="auto"/>
        <w:ind w:left="466" w:firstLine="66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Prekid godišnjeg odmora</w:t>
      </w:r>
    </w:p>
    <w:p w14:paraId="1F7DDBE5" w14:textId="77777777" w:rsidR="002545DC" w:rsidRPr="00D40F7E" w:rsidRDefault="002545DC" w:rsidP="002545DC">
      <w:pPr>
        <w:spacing w:after="0" w:line="240" w:lineRule="auto"/>
        <w:rPr>
          <w:rFonts w:eastAsia="Times New Roman" w:cstheme="minorHAnsi"/>
          <w:sz w:val="24"/>
          <w:szCs w:val="24"/>
          <w:lang w:eastAsia="hr-HR"/>
        </w:rPr>
      </w:pPr>
    </w:p>
    <w:p w14:paraId="3A699B29"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5</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00724BDD"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Započeto korištenje godišnjeg odmora prekinuto zbog navedenih razloga iz članka 48. stavka 3. ovoga Pravilnika, radnik može u istoj kalendarskoj godini nastaviti nakon prestanka razloga spriječenosti.</w:t>
      </w:r>
    </w:p>
    <w:p w14:paraId="3BD51A34"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 slučaju prekida korištenja godišnjeg odmora radnik je dužan vratiti se na rad u skladu s odlukom o korištenju godišnjeg odmora, bez obzira koliko dana neiskorištenog godišnjeg odmora mu je preostalo.</w:t>
      </w:r>
    </w:p>
    <w:p w14:paraId="795B0A37" w14:textId="77777777" w:rsidR="002545DC" w:rsidRPr="00D40F7E" w:rsidRDefault="002545DC" w:rsidP="00344BC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O novom vremenu korištenja prekinutog godišnjeg odmora odlučuje ravnatelj Škole odlukom.</w:t>
      </w:r>
    </w:p>
    <w:p w14:paraId="34A3D6AB" w14:textId="77777777" w:rsidR="002545DC" w:rsidRPr="00D40F7E" w:rsidRDefault="002545DC" w:rsidP="002545DC">
      <w:pPr>
        <w:spacing w:after="0" w:line="240" w:lineRule="auto"/>
        <w:jc w:val="both"/>
        <w:rPr>
          <w:rFonts w:eastAsia="Times New Roman" w:cstheme="minorHAnsi"/>
          <w:bCs/>
          <w:sz w:val="24"/>
          <w:szCs w:val="24"/>
          <w:lang w:eastAsia="x-none"/>
        </w:rPr>
      </w:pPr>
    </w:p>
    <w:p w14:paraId="0C6F2D2D" w14:textId="77777777" w:rsidR="002545DC" w:rsidRPr="00D40F7E" w:rsidRDefault="002545DC" w:rsidP="002545DC">
      <w:pPr>
        <w:spacing w:after="0" w:line="240" w:lineRule="auto"/>
        <w:ind w:left="466" w:firstLine="66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Naknada za neiskorišteni godišnji odmor</w:t>
      </w:r>
    </w:p>
    <w:p w14:paraId="2024BCAA" w14:textId="77777777" w:rsidR="002545DC" w:rsidRPr="00D40F7E" w:rsidRDefault="002545DC" w:rsidP="002545DC">
      <w:pPr>
        <w:spacing w:after="0" w:line="240" w:lineRule="auto"/>
        <w:jc w:val="both"/>
        <w:rPr>
          <w:rFonts w:eastAsia="Times New Roman" w:cstheme="minorHAnsi"/>
          <w:bCs/>
          <w:i/>
          <w:sz w:val="24"/>
          <w:szCs w:val="24"/>
          <w:lang w:val="x-none" w:eastAsia="x-none"/>
        </w:rPr>
      </w:pPr>
    </w:p>
    <w:p w14:paraId="3C668AC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5</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44E66635"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Ako radnik, u slučaju prestanka ugovora o radu, u Školi nije iskoristio godišnji odmor u cijelosti ili djelomično, Škola mu je dužna isplatiti naknadu umjesto korištenja godišnjeg odmora.</w:t>
      </w:r>
    </w:p>
    <w:p w14:paraId="55EBD366" w14:textId="77777777" w:rsidR="002545DC" w:rsidRPr="00D40F7E" w:rsidRDefault="002545DC" w:rsidP="00344BC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Naknada za neiskorišteni godišnji odmor iz stavka 1. ovoga članka određuje se razmjerno broju dana neiskorištenog godišnjeg odmora.</w:t>
      </w:r>
    </w:p>
    <w:p w14:paraId="5319C938" w14:textId="77777777" w:rsidR="002545DC" w:rsidRPr="00D40F7E" w:rsidRDefault="002545DC" w:rsidP="002545DC">
      <w:pPr>
        <w:spacing w:after="0" w:line="240" w:lineRule="auto"/>
        <w:rPr>
          <w:rFonts w:eastAsia="Times New Roman" w:cstheme="minorHAnsi"/>
          <w:sz w:val="24"/>
          <w:szCs w:val="24"/>
          <w:lang w:eastAsia="hr-HR"/>
        </w:rPr>
      </w:pPr>
    </w:p>
    <w:p w14:paraId="1F494908" w14:textId="77777777" w:rsidR="002545DC" w:rsidRPr="00D40F7E" w:rsidRDefault="002545DC" w:rsidP="002545DC">
      <w:pPr>
        <w:spacing w:after="0" w:line="240" w:lineRule="auto"/>
        <w:ind w:left="466" w:firstLine="668"/>
        <w:jc w:val="both"/>
        <w:rPr>
          <w:rFonts w:eastAsia="Times New Roman" w:cstheme="minorHAnsi"/>
          <w:b/>
          <w:i/>
          <w:sz w:val="24"/>
          <w:szCs w:val="24"/>
          <w:lang w:val="x-none" w:eastAsia="x-none"/>
        </w:rPr>
      </w:pPr>
      <w:r w:rsidRPr="00D40F7E">
        <w:rPr>
          <w:rFonts w:eastAsia="Times New Roman" w:cstheme="minorHAnsi"/>
          <w:b/>
          <w:bCs/>
          <w:i/>
          <w:sz w:val="24"/>
          <w:szCs w:val="24"/>
          <w:lang w:val="x-none" w:eastAsia="x-none"/>
        </w:rPr>
        <w:t>Prenošenje godišnjeg odmora u sljedeću kalendarsku godinu</w:t>
      </w:r>
    </w:p>
    <w:p w14:paraId="598369A8" w14:textId="77777777" w:rsidR="002545DC" w:rsidRPr="00D40F7E" w:rsidRDefault="002545DC" w:rsidP="002545DC">
      <w:pPr>
        <w:spacing w:after="0" w:line="240" w:lineRule="auto"/>
        <w:rPr>
          <w:rFonts w:eastAsia="Times New Roman" w:cstheme="minorHAnsi"/>
          <w:sz w:val="24"/>
          <w:szCs w:val="24"/>
          <w:lang w:eastAsia="hr-HR"/>
        </w:rPr>
      </w:pPr>
    </w:p>
    <w:p w14:paraId="2179434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5</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4415B355" w14:textId="77777777" w:rsidR="002545DC" w:rsidRPr="00D40F7E" w:rsidRDefault="002545DC" w:rsidP="00344BC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lastRenderedPageBreak/>
        <w:t>(1) Neiskorišteni dio godišnjeg odmora radnik u skladu sa člankom 50. stavcima 2. i 3. ovoga Pravilnika može prenijeti i iskoristiti najkasnije do 30. lipnja iduće kalendarske godine.</w:t>
      </w:r>
    </w:p>
    <w:p w14:paraId="0F8DAFDB" w14:textId="77777777" w:rsidR="002545DC" w:rsidRPr="00D40F7E" w:rsidRDefault="002545DC" w:rsidP="00344BC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Godišnji odmor ili dio godišnjeg odmora iz pr</w:t>
      </w:r>
      <w:r w:rsidRPr="00D40F7E">
        <w:rPr>
          <w:rFonts w:eastAsia="Times New Roman" w:cstheme="minorHAnsi"/>
          <w:sz w:val="24"/>
          <w:szCs w:val="24"/>
          <w:lang w:eastAsia="x-none"/>
        </w:rPr>
        <w:t>ethodne</w:t>
      </w:r>
      <w:r w:rsidRPr="00D40F7E">
        <w:rPr>
          <w:rFonts w:eastAsia="Times New Roman" w:cstheme="minorHAnsi"/>
          <w:sz w:val="24"/>
          <w:szCs w:val="24"/>
          <w:lang w:val="x-none" w:eastAsia="x-none"/>
        </w:rPr>
        <w:t xml:space="preserve"> kalendarske godine koji nije iskorišten ili je prekinut zbog korištenja </w:t>
      </w:r>
      <w:r w:rsidRPr="00D40F7E">
        <w:rPr>
          <w:rFonts w:eastAsia="Times New Roman" w:cstheme="minorHAnsi"/>
          <w:sz w:val="24"/>
          <w:szCs w:val="24"/>
          <w:lang w:eastAsia="x-none"/>
        </w:rPr>
        <w:t xml:space="preserve">privremene nesposobnosti za rad, </w:t>
      </w:r>
      <w:proofErr w:type="spellStart"/>
      <w:r w:rsidRPr="00D40F7E">
        <w:rPr>
          <w:rFonts w:eastAsia="Times New Roman" w:cstheme="minorHAnsi"/>
          <w:sz w:val="24"/>
          <w:szCs w:val="24"/>
          <w:lang w:val="x-none" w:eastAsia="x-none"/>
        </w:rPr>
        <w:t>rodiljnog</w:t>
      </w:r>
      <w:proofErr w:type="spellEnd"/>
      <w:r w:rsidRPr="00D40F7E">
        <w:rPr>
          <w:rFonts w:eastAsia="Times New Roman" w:cstheme="minorHAnsi"/>
          <w:sz w:val="24"/>
          <w:szCs w:val="24"/>
          <w:lang w:val="x-none" w:eastAsia="x-none"/>
        </w:rPr>
        <w:t xml:space="preserve">, roditeljskog ili </w:t>
      </w:r>
      <w:proofErr w:type="spellStart"/>
      <w:r w:rsidRPr="00D40F7E">
        <w:rPr>
          <w:rFonts w:eastAsia="Times New Roman" w:cstheme="minorHAnsi"/>
          <w:sz w:val="24"/>
          <w:szCs w:val="24"/>
          <w:lang w:val="x-none" w:eastAsia="x-none"/>
        </w:rPr>
        <w:t>posvojiteljskog</w:t>
      </w:r>
      <w:proofErr w:type="spellEnd"/>
      <w:r w:rsidRPr="00D40F7E">
        <w:rPr>
          <w:rFonts w:eastAsia="Times New Roman" w:cstheme="minorHAnsi"/>
          <w:sz w:val="24"/>
          <w:szCs w:val="24"/>
          <w:lang w:val="x-none" w:eastAsia="x-none"/>
        </w:rPr>
        <w:t xml:space="preserve"> dopusta, te dopusta radi skrbi i njege djeteta s težim smetnjama u razvoju, radnik ima pravo iskoristiti po povratku na rad, a najkasnije do 30. lipnja sljedeće kalendarske godine</w:t>
      </w:r>
      <w:r w:rsidRPr="00D40F7E">
        <w:rPr>
          <w:rFonts w:eastAsia="Times New Roman" w:cstheme="minorHAnsi"/>
          <w:sz w:val="24"/>
          <w:szCs w:val="24"/>
          <w:lang w:eastAsia="x-none"/>
        </w:rPr>
        <w:t>.</w:t>
      </w:r>
    </w:p>
    <w:p w14:paraId="49A00E38" w14:textId="77777777" w:rsidR="002545DC" w:rsidRPr="00D40F7E" w:rsidRDefault="002545DC" w:rsidP="00344BC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(3) Iznimno od stavka 2. ovoga članka godišnji odmor ili dio godišnjeg odmora iz prethodne kalendarske godine koji nije iskorišten ili je prekinut zbog korištenja </w:t>
      </w:r>
      <w:proofErr w:type="spellStart"/>
      <w:r w:rsidRPr="00D40F7E">
        <w:rPr>
          <w:rFonts w:eastAsia="Times New Roman" w:cstheme="minorHAnsi"/>
          <w:sz w:val="24"/>
          <w:szCs w:val="24"/>
          <w:lang w:val="x-none" w:eastAsia="x-none"/>
        </w:rPr>
        <w:t>rodiljnog</w:t>
      </w:r>
      <w:proofErr w:type="spellEnd"/>
      <w:r w:rsidRPr="00D40F7E">
        <w:rPr>
          <w:rFonts w:eastAsia="Times New Roman" w:cstheme="minorHAnsi"/>
          <w:sz w:val="24"/>
          <w:szCs w:val="24"/>
          <w:lang w:val="x-none" w:eastAsia="x-none"/>
        </w:rPr>
        <w:t xml:space="preserve">, roditeljskog ili </w:t>
      </w:r>
      <w:proofErr w:type="spellStart"/>
      <w:r w:rsidRPr="00D40F7E">
        <w:rPr>
          <w:rFonts w:eastAsia="Times New Roman" w:cstheme="minorHAnsi"/>
          <w:sz w:val="24"/>
          <w:szCs w:val="24"/>
          <w:lang w:val="x-none" w:eastAsia="x-none"/>
        </w:rPr>
        <w:t>posvojiteljskog</w:t>
      </w:r>
      <w:proofErr w:type="spellEnd"/>
      <w:r w:rsidRPr="00D40F7E">
        <w:rPr>
          <w:rFonts w:eastAsia="Times New Roman" w:cstheme="minorHAnsi"/>
          <w:sz w:val="24"/>
          <w:szCs w:val="24"/>
          <w:lang w:val="x-none" w:eastAsia="x-none"/>
        </w:rPr>
        <w:t xml:space="preserve"> dopusta, te dopusta radi skrbi i njege djeteta s težim smetnjama u razvoju, radnik ima pravo iskoristiti najkasnije do </w:t>
      </w:r>
      <w:r w:rsidRPr="00D40F7E">
        <w:rPr>
          <w:rFonts w:eastAsia="Times New Roman" w:cstheme="minorHAnsi"/>
          <w:sz w:val="24"/>
          <w:szCs w:val="24"/>
          <w:lang w:eastAsia="x-none"/>
        </w:rPr>
        <w:t>kraja kalendarske godine u kojoj se vratio na rad.</w:t>
      </w:r>
    </w:p>
    <w:p w14:paraId="1C4E53E3"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03F4E144"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6472B136"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1F0557B6"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2B029498"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1D0B5CE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Plaćeni dopust</w:t>
      </w:r>
    </w:p>
    <w:p w14:paraId="57F77037" w14:textId="77777777" w:rsidR="002545DC" w:rsidRPr="00D40F7E" w:rsidRDefault="002545DC" w:rsidP="002545DC">
      <w:pPr>
        <w:spacing w:after="0" w:line="240" w:lineRule="auto"/>
        <w:rPr>
          <w:rFonts w:eastAsia="Times New Roman" w:cstheme="minorHAnsi"/>
          <w:sz w:val="24"/>
          <w:szCs w:val="24"/>
          <w:lang w:eastAsia="hr-HR"/>
        </w:rPr>
      </w:pPr>
    </w:p>
    <w:p w14:paraId="4A98E29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5</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6638C6CA" w14:textId="77777777" w:rsidR="002545DC" w:rsidRPr="00D40F7E" w:rsidRDefault="002545DC" w:rsidP="009654D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Tijekom kalendarske godine radnik ima pravo na plaćeni dopust uz naknadu plaće za broj radnih dana određenih Kolektivnim ugovor</w:t>
      </w:r>
      <w:r w:rsidRPr="00D40F7E">
        <w:rPr>
          <w:rFonts w:eastAsia="Times New Roman" w:cstheme="minorHAnsi"/>
          <w:sz w:val="24"/>
          <w:szCs w:val="24"/>
          <w:lang w:eastAsia="x-none"/>
        </w:rPr>
        <w:t>ima.</w:t>
      </w:r>
      <w:r w:rsidRPr="00D40F7E">
        <w:rPr>
          <w:rFonts w:eastAsia="Times New Roman" w:cstheme="minorHAnsi"/>
          <w:sz w:val="24"/>
          <w:szCs w:val="24"/>
          <w:lang w:val="x-none" w:eastAsia="x-none"/>
        </w:rPr>
        <w:t xml:space="preserve"> </w:t>
      </w:r>
    </w:p>
    <w:p w14:paraId="2B2F25BA" w14:textId="77777777" w:rsidR="002545DC" w:rsidRPr="00D40F7E" w:rsidRDefault="002545DC" w:rsidP="009654D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Na pisani zahtjev radnika </w:t>
      </w:r>
      <w:r w:rsidRPr="00D40F7E">
        <w:rPr>
          <w:rFonts w:eastAsia="Times New Roman" w:cstheme="minorHAnsi"/>
          <w:sz w:val="24"/>
          <w:szCs w:val="24"/>
          <w:lang w:eastAsia="x-none"/>
        </w:rPr>
        <w:t>o pravu na plaćeni dopust odlučuje ravnatelj</w:t>
      </w:r>
      <w:r w:rsidRPr="00D40F7E">
        <w:rPr>
          <w:rFonts w:eastAsia="Times New Roman" w:cstheme="minorHAnsi"/>
          <w:sz w:val="24"/>
          <w:szCs w:val="24"/>
          <w:lang w:val="x-none" w:eastAsia="x-none"/>
        </w:rPr>
        <w:t>.</w:t>
      </w:r>
    </w:p>
    <w:p w14:paraId="4AC70B17" w14:textId="77777777" w:rsidR="002545DC" w:rsidRPr="00D40F7E" w:rsidRDefault="002545DC" w:rsidP="009654DC">
      <w:pPr>
        <w:tabs>
          <w:tab w:val="left" w:pos="1134"/>
        </w:tabs>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(3) Iznimno od stavka 2. ovoga članka ravnatelj može odobriti plaćeni dopust i na temelju usmenog zahtjeva radnika ako se radi o hitnom slučaju, a radnik nije u mogućnosti podnijeti pisani zahtjev. U tom slučaju ravnatelj u roku osam (8) dana donosi odluku o plaćenom dopustu.</w:t>
      </w:r>
    </w:p>
    <w:p w14:paraId="510145E0"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38E2780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5</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632322E5" w14:textId="77777777" w:rsidR="002545DC" w:rsidRPr="00D40F7E" w:rsidRDefault="002545DC" w:rsidP="009654DC">
      <w:pPr>
        <w:widowControl w:val="0"/>
        <w:spacing w:after="0" w:line="240" w:lineRule="auto"/>
        <w:rPr>
          <w:rFonts w:eastAsia="Times New Roman" w:cstheme="minorHAnsi"/>
          <w:noProof/>
          <w:snapToGrid w:val="0"/>
          <w:sz w:val="24"/>
          <w:szCs w:val="24"/>
          <w:lang w:eastAsia="hr-HR"/>
        </w:rPr>
      </w:pPr>
      <w:r w:rsidRPr="00D40F7E">
        <w:rPr>
          <w:rFonts w:eastAsia="Times New Roman" w:cstheme="minorHAnsi"/>
          <w:noProof/>
          <w:snapToGrid w:val="0"/>
          <w:sz w:val="24"/>
          <w:szCs w:val="24"/>
          <w:lang w:eastAsia="hr-HR"/>
        </w:rPr>
        <w:t xml:space="preserve">(1) Radnik ima pravo na odsutnost s posla jedan dan u kalendarskoj godini kada je zbog osobito važnog i hitnog obiteljskog razloga uzrokovanog bolešću ili nesretnim slučajem prijeko potrebna njegova nazočnost </w:t>
      </w:r>
      <w:bookmarkStart w:id="1" w:name="_Hlk131507252"/>
      <w:r w:rsidRPr="00D40F7E">
        <w:rPr>
          <w:rFonts w:eastAsia="Times New Roman" w:cstheme="minorHAnsi"/>
          <w:noProof/>
          <w:snapToGrid w:val="0"/>
          <w:sz w:val="24"/>
          <w:szCs w:val="24"/>
          <w:lang w:eastAsia="hr-HR"/>
        </w:rPr>
        <w:t>te u skladu s odredbama Kolektivnog ugovora.</w:t>
      </w:r>
    </w:p>
    <w:bookmarkEnd w:id="1"/>
    <w:p w14:paraId="55FE852E" w14:textId="77777777" w:rsidR="002545DC" w:rsidRPr="00D40F7E" w:rsidRDefault="002545DC" w:rsidP="009654DC">
      <w:pPr>
        <w:widowControl w:val="0"/>
        <w:spacing w:after="0" w:line="240" w:lineRule="auto"/>
        <w:rPr>
          <w:rFonts w:eastAsia="Times New Roman" w:cstheme="minorHAnsi"/>
          <w:noProof/>
          <w:snapToGrid w:val="0"/>
          <w:sz w:val="24"/>
          <w:szCs w:val="24"/>
          <w:lang w:eastAsia="hr-HR"/>
        </w:rPr>
      </w:pPr>
      <w:r w:rsidRPr="00D40F7E">
        <w:rPr>
          <w:rFonts w:eastAsia="Times New Roman" w:cstheme="minorHAnsi"/>
          <w:noProof/>
          <w:snapToGrid w:val="0"/>
          <w:sz w:val="24"/>
          <w:szCs w:val="24"/>
          <w:lang w:eastAsia="hr-HR"/>
        </w:rPr>
        <w:t>(2) Razdoblje odsutnosti s rada prema stavku 1. ovoga članka smatra se vremenom provednim na radu.</w:t>
      </w:r>
    </w:p>
    <w:p w14:paraId="20481552"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0866BBF1"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Neplaćeni dopust</w:t>
      </w:r>
    </w:p>
    <w:p w14:paraId="6844B529" w14:textId="77777777" w:rsidR="002545DC" w:rsidRPr="00D40F7E" w:rsidRDefault="002545DC" w:rsidP="002545DC">
      <w:pPr>
        <w:spacing w:after="0" w:line="240" w:lineRule="auto"/>
        <w:rPr>
          <w:rFonts w:eastAsia="Times New Roman" w:cstheme="minorHAnsi"/>
          <w:sz w:val="24"/>
          <w:szCs w:val="24"/>
          <w:lang w:eastAsia="hr-HR"/>
        </w:rPr>
      </w:pPr>
    </w:p>
    <w:p w14:paraId="2EE6D0F8"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60</w:t>
      </w:r>
      <w:r w:rsidRPr="00D40F7E">
        <w:rPr>
          <w:rFonts w:eastAsia="Times New Roman" w:cstheme="minorHAnsi"/>
          <w:b/>
          <w:sz w:val="24"/>
          <w:szCs w:val="24"/>
          <w:lang w:val="x-none" w:eastAsia="x-none"/>
        </w:rPr>
        <w:t>.</w:t>
      </w:r>
    </w:p>
    <w:p w14:paraId="67EB8339"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Radniku se može na njegov pisani zahtjev odobriti neplaćeni dopust.</w:t>
      </w:r>
    </w:p>
    <w:p w14:paraId="51160656"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Neplaćeni dopust odobrava ravnatelj Škole. Kod razmatranja zahtjeva za neplaćeni dopust potrebno je voditi računa o naravi posla, obvezama i interesima Škole.</w:t>
      </w:r>
    </w:p>
    <w:p w14:paraId="54FDE8E8"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(3) Radnik ima pravo tijekom kalendarske godine na dopust za vlastito školovanje u skladu s odredbama Kolektivnih ugovora. </w:t>
      </w:r>
    </w:p>
    <w:p w14:paraId="2BDCFA0E"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(4) Za vrijeme trajanja neplaćenog dopusta radnikova prava iz radnog odnosa ili u svezi s radnim odnosom miruju, ako zakonom nije drukčije propisano.</w:t>
      </w:r>
    </w:p>
    <w:p w14:paraId="5771A288"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(5) Sa zadnjim danom rada radnik se odjavljuje s mirovinskog i zdravstvenog osiguranja ako zakonom nije drukčije određeno.</w:t>
      </w:r>
    </w:p>
    <w:p w14:paraId="3D752521"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lastRenderedPageBreak/>
        <w:t>(6) Ako se radnik u skladu s odlukom o neplaćenom dopustu pravodobno ne vrati na rad u Školu, ravnatelj Škole otkazuje mu ugovor o radu u skladu s odredbama ovoga Pravilnika.</w:t>
      </w:r>
    </w:p>
    <w:p w14:paraId="521E4824" w14:textId="77777777" w:rsidR="002545DC" w:rsidRPr="00D40F7E" w:rsidRDefault="002545DC" w:rsidP="002545DC">
      <w:pPr>
        <w:spacing w:after="0" w:line="240" w:lineRule="auto"/>
        <w:ind w:firstLine="708"/>
        <w:jc w:val="both"/>
        <w:rPr>
          <w:rFonts w:eastAsia="Times New Roman" w:cstheme="minorHAnsi"/>
          <w:sz w:val="24"/>
          <w:szCs w:val="24"/>
          <w:lang w:eastAsia="hr-HR"/>
        </w:rPr>
      </w:pPr>
    </w:p>
    <w:p w14:paraId="6EC26F28"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61</w:t>
      </w:r>
      <w:r w:rsidRPr="00D40F7E">
        <w:rPr>
          <w:rFonts w:eastAsia="Times New Roman" w:cstheme="minorHAnsi"/>
          <w:b/>
          <w:sz w:val="24"/>
          <w:szCs w:val="24"/>
          <w:lang w:val="x-none" w:eastAsia="x-none"/>
        </w:rPr>
        <w:t>.</w:t>
      </w:r>
    </w:p>
    <w:p w14:paraId="342F48D1" w14:textId="5350A05B" w:rsidR="002545DC" w:rsidRPr="00D40F7E" w:rsidRDefault="002545DC" w:rsidP="009654DC">
      <w:pPr>
        <w:widowControl w:val="0"/>
        <w:spacing w:after="0" w:line="240" w:lineRule="auto"/>
        <w:rPr>
          <w:rFonts w:eastAsia="Times New Roman" w:cstheme="minorHAnsi"/>
          <w:noProof/>
          <w:snapToGrid w:val="0"/>
          <w:sz w:val="24"/>
          <w:szCs w:val="24"/>
          <w:lang w:eastAsia="hr-HR"/>
        </w:rPr>
      </w:pPr>
      <w:r w:rsidRPr="00D40F7E">
        <w:rPr>
          <w:rFonts w:eastAsia="Times New Roman" w:cstheme="minorHAnsi"/>
          <w:sz w:val="24"/>
          <w:szCs w:val="24"/>
          <w:lang w:eastAsia="hr-HR"/>
        </w:rPr>
        <w:t xml:space="preserve">(1) Iznimno od članka 60. ovoga Pravilnika </w:t>
      </w:r>
      <w:r w:rsidRPr="00D40F7E">
        <w:rPr>
          <w:rFonts w:eastAsia="Times New Roman" w:cstheme="minorHAnsi"/>
          <w:noProof/>
          <w:snapToGrid w:val="0"/>
          <w:sz w:val="24"/>
          <w:szCs w:val="24"/>
          <w:lang w:eastAsia="hr-HR"/>
        </w:rPr>
        <w:t xml:space="preserve">te u skladu s odredbama Kolektivnog ugovora </w:t>
      </w:r>
      <w:r w:rsidRPr="00D40F7E">
        <w:rPr>
          <w:rFonts w:eastAsia="Times New Roman" w:cstheme="minorHAnsi"/>
          <w:sz w:val="24"/>
          <w:szCs w:val="24"/>
          <w:lang w:eastAsia="hr-HR"/>
        </w:rPr>
        <w:t>radnik ima pravo na neplaćeni dopust u ukupnom trajanju od pet</w:t>
      </w:r>
      <w:r w:rsidR="009654DC" w:rsidRPr="00D40F7E">
        <w:rPr>
          <w:rFonts w:eastAsia="Times New Roman" w:cstheme="minorHAnsi"/>
          <w:sz w:val="24"/>
          <w:szCs w:val="24"/>
          <w:lang w:eastAsia="hr-HR"/>
        </w:rPr>
        <w:t xml:space="preserve"> </w:t>
      </w:r>
      <w:r w:rsidRPr="00D40F7E">
        <w:rPr>
          <w:rFonts w:eastAsia="Times New Roman" w:cstheme="minorHAnsi"/>
          <w:sz w:val="24"/>
          <w:szCs w:val="24"/>
          <w:lang w:eastAsia="hr-HR"/>
        </w:rPr>
        <w:t xml:space="preserve">(5)  radnih dana za pružanje osobne skrbi članu uže obitelji ili osobi koja živi u istom kućanstvu i koja joj je potrebna zbog ozbiljnog zdravstvenog razloga. </w:t>
      </w:r>
    </w:p>
    <w:p w14:paraId="15095A5D"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(2) Pod istim kućanstvom smatra se zajednica osoba određena propisom kojim je propisana socijalna skrb. </w:t>
      </w:r>
    </w:p>
    <w:p w14:paraId="22DC4C7F"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(3) U svrhu odobravanja dopusta iz stavka 1. ovoga članka ravnatelj Škole treba zatražiti od radnika dokaz o postojanju ozbiljnog zdravstvenog razloga osobe iz stavka 1. ovoga članka. </w:t>
      </w:r>
    </w:p>
    <w:p w14:paraId="786F6C24"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(4) Tijekom korištenja razdoblja prava na neplaćeni dopust prema stavku 1. ovoga članka Škola ne smije odjaviti radnika iz obveznih osiguranja prema propisima o obveznim osiguranjima. </w:t>
      </w:r>
    </w:p>
    <w:p w14:paraId="65949045"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0F6F9630"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46E17139"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51C183FA"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07F0F9B9" w14:textId="77777777" w:rsidR="002545DC" w:rsidRPr="00D40F7E" w:rsidRDefault="002545DC" w:rsidP="002545DC">
      <w:pPr>
        <w:numPr>
          <w:ilvl w:val="0"/>
          <w:numId w:val="7"/>
        </w:numPr>
        <w:spacing w:after="0" w:line="240" w:lineRule="auto"/>
        <w:jc w:val="both"/>
        <w:rPr>
          <w:rFonts w:eastAsia="Times New Roman" w:cstheme="minorHAnsi"/>
          <w:b/>
          <w:sz w:val="24"/>
          <w:szCs w:val="24"/>
          <w:lang w:val="x-none" w:eastAsia="x-none"/>
        </w:rPr>
      </w:pPr>
      <w:r w:rsidRPr="00D40F7E">
        <w:rPr>
          <w:rFonts w:eastAsia="Times New Roman" w:cstheme="minorHAnsi"/>
          <w:b/>
          <w:noProof/>
          <w:snapToGrid w:val="0"/>
          <w:sz w:val="24"/>
          <w:szCs w:val="24"/>
          <w:lang w:val="x-none" w:eastAsia="x-none"/>
        </w:rPr>
        <w:t>ZAŠTITA ŽIVOTA, ZDRAVLJA, PRIVATNOSTI I DOSTOJANSTVA RADNIKA</w:t>
      </w:r>
    </w:p>
    <w:p w14:paraId="42A8D0E6"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6162E537"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Zaštita zdravlja radnika</w:t>
      </w:r>
    </w:p>
    <w:p w14:paraId="2A004AC5" w14:textId="77777777" w:rsidR="002545DC" w:rsidRPr="00D40F7E" w:rsidRDefault="002545DC" w:rsidP="002545DC">
      <w:pPr>
        <w:spacing w:after="0" w:line="240" w:lineRule="auto"/>
        <w:rPr>
          <w:rFonts w:eastAsia="Times New Roman" w:cstheme="minorHAnsi"/>
          <w:sz w:val="24"/>
          <w:szCs w:val="24"/>
          <w:lang w:eastAsia="hr-HR"/>
        </w:rPr>
      </w:pPr>
    </w:p>
    <w:p w14:paraId="68412E99"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62</w:t>
      </w:r>
      <w:r w:rsidRPr="00D40F7E">
        <w:rPr>
          <w:rFonts w:eastAsia="Times New Roman" w:cstheme="minorHAnsi"/>
          <w:b/>
          <w:sz w:val="24"/>
          <w:szCs w:val="24"/>
          <w:lang w:val="x-none" w:eastAsia="x-none"/>
        </w:rPr>
        <w:t>.</w:t>
      </w:r>
    </w:p>
    <w:p w14:paraId="27A584EA" w14:textId="77777777" w:rsidR="002545DC" w:rsidRPr="00D40F7E" w:rsidRDefault="002545DC" w:rsidP="009654DC">
      <w:pPr>
        <w:spacing w:after="0" w:line="240" w:lineRule="auto"/>
        <w:jc w:val="both"/>
        <w:rPr>
          <w:rFonts w:eastAsia="Times New Roman" w:cstheme="minorHAnsi"/>
          <w:bCs/>
          <w:sz w:val="24"/>
          <w:szCs w:val="24"/>
          <w:lang w:eastAsia="hr-HR"/>
        </w:rPr>
      </w:pPr>
      <w:r w:rsidRPr="00D40F7E">
        <w:rPr>
          <w:rFonts w:eastAsia="Times New Roman" w:cstheme="minorHAnsi"/>
          <w:bCs/>
          <w:sz w:val="24"/>
          <w:szCs w:val="24"/>
          <w:lang w:eastAsia="hr-HR"/>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14:paraId="13E8DCFA" w14:textId="77777777" w:rsidR="002545DC" w:rsidRPr="00D40F7E" w:rsidRDefault="002545DC" w:rsidP="009654DC">
      <w:pPr>
        <w:spacing w:after="0" w:line="240" w:lineRule="auto"/>
        <w:jc w:val="both"/>
        <w:rPr>
          <w:rFonts w:eastAsia="Times New Roman" w:cstheme="minorHAnsi"/>
          <w:bCs/>
          <w:sz w:val="24"/>
          <w:szCs w:val="24"/>
          <w:lang w:eastAsia="hr-HR"/>
        </w:rPr>
      </w:pPr>
      <w:r w:rsidRPr="00D40F7E">
        <w:rPr>
          <w:rFonts w:eastAsia="Times New Roman" w:cstheme="minorHAnsi"/>
          <w:bCs/>
          <w:sz w:val="24"/>
          <w:szCs w:val="24"/>
          <w:lang w:eastAsia="hr-HR"/>
        </w:rPr>
        <w:t>(2) Školski odbor donijet će odluku o upućivanju radnika na liječnički pregled prema stavku 1. ovoga članka ako utvrdi da je prijedlog ravnatelja Škole opravdan.</w:t>
      </w:r>
    </w:p>
    <w:p w14:paraId="67721FBC" w14:textId="77777777" w:rsidR="002545DC" w:rsidRPr="00D40F7E" w:rsidRDefault="002545DC" w:rsidP="009654DC">
      <w:pPr>
        <w:spacing w:after="0" w:line="240" w:lineRule="auto"/>
        <w:jc w:val="both"/>
        <w:rPr>
          <w:rFonts w:eastAsia="Times New Roman" w:cstheme="minorHAnsi"/>
          <w:bCs/>
          <w:sz w:val="24"/>
          <w:szCs w:val="24"/>
          <w:lang w:eastAsia="hr-HR"/>
        </w:rPr>
      </w:pPr>
      <w:r w:rsidRPr="00D40F7E">
        <w:rPr>
          <w:rFonts w:eastAsia="Times New Roman" w:cstheme="minorHAnsi"/>
          <w:bCs/>
          <w:sz w:val="24"/>
          <w:szCs w:val="24"/>
          <w:lang w:eastAsia="hr-HR"/>
        </w:rPr>
        <w:t>(3) Ako radnik odbije izvršiti odluku iz stavka 1. ovoga članka, otkazat će mu se ugovor o radu zbog skrivljenog ponašanja radi kršenja obveza iz radnog odnosa.</w:t>
      </w:r>
    </w:p>
    <w:p w14:paraId="203862FD" w14:textId="77777777" w:rsidR="002545DC" w:rsidRPr="00D40F7E" w:rsidRDefault="002545DC" w:rsidP="009654DC">
      <w:pPr>
        <w:spacing w:after="0" w:line="240" w:lineRule="auto"/>
        <w:jc w:val="both"/>
        <w:rPr>
          <w:rFonts w:eastAsia="Times New Roman" w:cstheme="minorHAnsi"/>
          <w:sz w:val="24"/>
          <w:szCs w:val="24"/>
          <w:lang w:eastAsia="hr-HR"/>
        </w:rPr>
      </w:pPr>
      <w:r w:rsidRPr="00D40F7E">
        <w:rPr>
          <w:rFonts w:eastAsia="Times New Roman" w:cstheme="minorHAnsi"/>
          <w:bCs/>
          <w:sz w:val="24"/>
          <w:szCs w:val="24"/>
          <w:lang w:eastAsia="hr-HR"/>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2E3A48C5" w14:textId="77777777" w:rsidR="002545DC" w:rsidRPr="00D40F7E" w:rsidRDefault="002545DC" w:rsidP="002545DC">
      <w:pPr>
        <w:spacing w:after="0" w:line="240" w:lineRule="auto"/>
        <w:jc w:val="both"/>
        <w:rPr>
          <w:rFonts w:eastAsia="Times New Roman" w:cstheme="minorHAnsi"/>
          <w:sz w:val="24"/>
          <w:szCs w:val="24"/>
          <w:lang w:val="en-GB" w:eastAsia="x-none"/>
        </w:rPr>
      </w:pPr>
    </w:p>
    <w:p w14:paraId="0D0684A3"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Zaštita i sigurnost na radu</w:t>
      </w:r>
    </w:p>
    <w:p w14:paraId="4E1B173D" w14:textId="77777777" w:rsidR="002545DC" w:rsidRPr="00D40F7E" w:rsidRDefault="002545DC" w:rsidP="002545DC">
      <w:pPr>
        <w:spacing w:after="0" w:line="240" w:lineRule="auto"/>
        <w:rPr>
          <w:rFonts w:eastAsia="Times New Roman" w:cstheme="minorHAnsi"/>
          <w:sz w:val="24"/>
          <w:szCs w:val="24"/>
          <w:lang w:eastAsia="hr-HR"/>
        </w:rPr>
      </w:pPr>
    </w:p>
    <w:p w14:paraId="0057579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63</w:t>
      </w:r>
      <w:r w:rsidRPr="00D40F7E">
        <w:rPr>
          <w:rFonts w:eastAsia="Times New Roman" w:cstheme="minorHAnsi"/>
          <w:b/>
          <w:sz w:val="24"/>
          <w:szCs w:val="24"/>
          <w:lang w:val="x-none" w:eastAsia="x-none"/>
        </w:rPr>
        <w:t>.</w:t>
      </w:r>
    </w:p>
    <w:p w14:paraId="31C78921" w14:textId="77777777" w:rsidR="002545DC" w:rsidRPr="00D40F7E" w:rsidRDefault="002545DC" w:rsidP="009654D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 Školi je obvezno osigurati uvjete rada kojima će se štititi zdravlje i omogućiti redovan rad radnika.</w:t>
      </w:r>
    </w:p>
    <w:p w14:paraId="4EE491F4" w14:textId="77777777" w:rsidR="002545DC" w:rsidRPr="00D40F7E" w:rsidRDefault="002545DC" w:rsidP="009654D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U svezi sa stavkom 1. ovoga članka Škola će održavati prostorije, uređaje, opremu, sredstva i pomagala, radno mjesto i pristup radnom mjestu te primjenjivati mjere zaštite zdravlja i sigurnosti radnika i osposobljavati radnike za rad na siguran način.</w:t>
      </w:r>
    </w:p>
    <w:p w14:paraId="31C01323" w14:textId="77777777" w:rsidR="002545DC" w:rsidRPr="00D40F7E" w:rsidRDefault="002545DC" w:rsidP="009654D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lastRenderedPageBreak/>
        <w:t xml:space="preserve">(3) </w:t>
      </w:r>
      <w:r w:rsidRPr="00D40F7E">
        <w:rPr>
          <w:rFonts w:eastAsia="Times New Roman" w:cstheme="minorHAnsi"/>
          <w:sz w:val="24"/>
          <w:szCs w:val="24"/>
          <w:lang w:val="x-none" w:eastAsia="x-none"/>
        </w:rPr>
        <w:t>Ravnatelj Škole dužan je dostaviti pisane upute o uvjetima i načinu korištenja prostora, prostorija, opasnih tvari, sredstava za rad i opreme te osigurati da ista u svakom trenutku bude ispravna.</w:t>
      </w:r>
    </w:p>
    <w:p w14:paraId="30AAE2DC"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26CDCDCB"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64</w:t>
      </w:r>
      <w:r w:rsidRPr="00D40F7E">
        <w:rPr>
          <w:rFonts w:eastAsia="Times New Roman" w:cstheme="minorHAnsi"/>
          <w:b/>
          <w:sz w:val="24"/>
          <w:szCs w:val="24"/>
          <w:lang w:val="x-none" w:eastAsia="x-none"/>
        </w:rPr>
        <w:t>.</w:t>
      </w:r>
    </w:p>
    <w:p w14:paraId="405C9D3E" w14:textId="77777777" w:rsidR="002545DC" w:rsidRPr="00D40F7E" w:rsidRDefault="002545DC" w:rsidP="009654DC">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 je dužan pridržavati se pravila o zaštiti zdravlja i sigurnosti na radu.</w:t>
      </w:r>
    </w:p>
    <w:p w14:paraId="3C092BB7" w14:textId="36418B96" w:rsidR="002545DC" w:rsidRPr="00D40F7E" w:rsidRDefault="002545DC" w:rsidP="009654D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Radnik je dužan brinuti se za vlastitu sigurnost i zdravlje, kao i za sigurnost i zdravlje drugih radnika s kojima je neposredno vezan u procesu rada, učenika i drugih osoba koje borave u Školi, te odmah </w:t>
      </w:r>
      <w:r w:rsidRPr="00D40F7E">
        <w:rPr>
          <w:rFonts w:eastAsia="Times New Roman" w:cstheme="minorHAnsi"/>
          <w:sz w:val="24"/>
          <w:szCs w:val="24"/>
          <w:lang w:eastAsia="x-none"/>
        </w:rPr>
        <w:t>iz</w:t>
      </w:r>
      <w:r w:rsidRPr="00D40F7E">
        <w:rPr>
          <w:rFonts w:eastAsia="Times New Roman" w:cstheme="minorHAnsi"/>
          <w:sz w:val="24"/>
          <w:szCs w:val="24"/>
          <w:lang w:val="x-none" w:eastAsia="x-none"/>
        </w:rPr>
        <w:t>v</w:t>
      </w:r>
      <w:r w:rsidR="009654DC" w:rsidRPr="00D40F7E">
        <w:rPr>
          <w:rFonts w:eastAsia="Times New Roman" w:cstheme="minorHAnsi"/>
          <w:sz w:val="24"/>
          <w:szCs w:val="24"/>
          <w:lang w:eastAsia="x-none"/>
        </w:rPr>
        <w:t>i</w:t>
      </w:r>
      <w:proofErr w:type="spellStart"/>
      <w:r w:rsidRPr="00D40F7E">
        <w:rPr>
          <w:rFonts w:eastAsia="Times New Roman" w:cstheme="minorHAnsi"/>
          <w:sz w:val="24"/>
          <w:szCs w:val="24"/>
          <w:lang w:val="x-none" w:eastAsia="x-none"/>
        </w:rPr>
        <w:t>jestiti</w:t>
      </w:r>
      <w:proofErr w:type="spellEnd"/>
      <w:r w:rsidRPr="00D40F7E">
        <w:rPr>
          <w:rFonts w:eastAsia="Times New Roman" w:cstheme="minorHAnsi"/>
          <w:sz w:val="24"/>
          <w:szCs w:val="24"/>
          <w:lang w:val="x-none" w:eastAsia="x-none"/>
        </w:rPr>
        <w:t xml:space="preserve"> ravnatelja Škole o događaju koji predstavlja moguću opasnost.</w:t>
      </w:r>
    </w:p>
    <w:p w14:paraId="46DEDD4D" w14:textId="77777777" w:rsidR="002545DC" w:rsidRPr="00D40F7E" w:rsidRDefault="002545DC" w:rsidP="0066086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Prigodom sklapanja ugovora o radu radnik je dužan izvijestiti ravnatelja Škole o okolnostima koje mogu utjecati na obavljanje ugovorenih poslova.</w:t>
      </w:r>
    </w:p>
    <w:p w14:paraId="6EDCBA4C" w14:textId="77777777" w:rsidR="002545DC" w:rsidRPr="00D40F7E" w:rsidRDefault="002545DC" w:rsidP="0066086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Odgovornost za propuštanje iz stavka 3. ovoga članka snosi radnik.</w:t>
      </w:r>
    </w:p>
    <w:p w14:paraId="24E3E1F5" w14:textId="77777777" w:rsidR="002545DC" w:rsidRPr="00D40F7E" w:rsidRDefault="002545DC" w:rsidP="002545DC">
      <w:pPr>
        <w:spacing w:after="0" w:line="240" w:lineRule="auto"/>
        <w:rPr>
          <w:rFonts w:eastAsia="Times New Roman" w:cstheme="minorHAnsi"/>
          <w:sz w:val="24"/>
          <w:szCs w:val="24"/>
          <w:lang w:eastAsia="hr-HR"/>
        </w:rPr>
      </w:pPr>
    </w:p>
    <w:p w14:paraId="556040A8"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 xml:space="preserve">Zaštita trudnica, roditelja i </w:t>
      </w:r>
      <w:proofErr w:type="spellStart"/>
      <w:r w:rsidRPr="00D40F7E">
        <w:rPr>
          <w:rFonts w:eastAsia="Times New Roman" w:cstheme="minorHAnsi"/>
          <w:b/>
          <w:bCs/>
          <w:sz w:val="24"/>
          <w:szCs w:val="24"/>
          <w:lang w:val="x-none" w:eastAsia="x-none"/>
        </w:rPr>
        <w:t>posvojitelja</w:t>
      </w:r>
      <w:proofErr w:type="spellEnd"/>
    </w:p>
    <w:p w14:paraId="689D3FE6" w14:textId="77777777" w:rsidR="002545DC" w:rsidRPr="00D40F7E" w:rsidRDefault="002545DC" w:rsidP="002545DC">
      <w:pPr>
        <w:spacing w:after="0" w:line="240" w:lineRule="auto"/>
        <w:rPr>
          <w:rFonts w:eastAsia="Times New Roman" w:cstheme="minorHAnsi"/>
          <w:sz w:val="24"/>
          <w:szCs w:val="24"/>
          <w:lang w:eastAsia="hr-HR"/>
        </w:rPr>
      </w:pPr>
    </w:p>
    <w:p w14:paraId="73A956B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6</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42705D22" w14:textId="77777777" w:rsidR="002545DC" w:rsidRPr="00D40F7E" w:rsidRDefault="002545DC" w:rsidP="0066086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Ravnatelj Škole ne smije odbiti zaposliti trudnicu niti otkazati joj ugovor o radu zbog trudnoće kao ni tražiti bilo kakve podatke o njenoj trudnoći.</w:t>
      </w:r>
    </w:p>
    <w:p w14:paraId="6BB1B319" w14:textId="77777777" w:rsidR="002545DC" w:rsidRPr="00D40F7E" w:rsidRDefault="002545DC" w:rsidP="0066086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Ostvarivanje prava rodilja, roditelja i </w:t>
      </w:r>
      <w:proofErr w:type="spellStart"/>
      <w:r w:rsidRPr="00D40F7E">
        <w:rPr>
          <w:rFonts w:eastAsia="Times New Roman" w:cstheme="minorHAnsi"/>
          <w:sz w:val="24"/>
          <w:szCs w:val="24"/>
          <w:lang w:val="x-none" w:eastAsia="x-none"/>
        </w:rPr>
        <w:t>posvojitelja</w:t>
      </w:r>
      <w:proofErr w:type="spellEnd"/>
      <w:r w:rsidRPr="00D40F7E">
        <w:rPr>
          <w:rFonts w:eastAsia="Times New Roman" w:cstheme="minorHAnsi"/>
          <w:sz w:val="24"/>
          <w:szCs w:val="24"/>
          <w:lang w:val="x-none" w:eastAsia="x-none"/>
        </w:rPr>
        <w:t xml:space="preserve"> obavlja se u skladu s odredbama Zakona o </w:t>
      </w:r>
      <w:proofErr w:type="spellStart"/>
      <w:r w:rsidRPr="00D40F7E">
        <w:rPr>
          <w:rFonts w:eastAsia="Times New Roman" w:cstheme="minorHAnsi"/>
          <w:sz w:val="24"/>
          <w:szCs w:val="24"/>
          <w:lang w:val="x-none" w:eastAsia="x-none"/>
        </w:rPr>
        <w:t>rodiljnim</w:t>
      </w:r>
      <w:proofErr w:type="spellEnd"/>
      <w:r w:rsidRPr="00D40F7E">
        <w:rPr>
          <w:rFonts w:eastAsia="Times New Roman" w:cstheme="minorHAnsi"/>
          <w:sz w:val="24"/>
          <w:szCs w:val="24"/>
          <w:lang w:val="x-none" w:eastAsia="x-none"/>
        </w:rPr>
        <w:t xml:space="preserve"> i roditeljskim potporama te ostalim posebnim propisima.</w:t>
      </w:r>
    </w:p>
    <w:p w14:paraId="1B30A671" w14:textId="77777777" w:rsidR="002545DC" w:rsidRPr="00D40F7E" w:rsidRDefault="002545DC" w:rsidP="002545DC">
      <w:pPr>
        <w:spacing w:after="0" w:line="240" w:lineRule="auto"/>
        <w:rPr>
          <w:rFonts w:eastAsia="Times New Roman" w:cstheme="minorHAnsi"/>
          <w:sz w:val="24"/>
          <w:szCs w:val="24"/>
          <w:lang w:eastAsia="hr-HR"/>
        </w:rPr>
      </w:pPr>
    </w:p>
    <w:p w14:paraId="346E074E" w14:textId="77777777" w:rsidR="002545DC" w:rsidRPr="00D40F7E" w:rsidRDefault="002545DC" w:rsidP="002545DC">
      <w:pPr>
        <w:spacing w:after="0" w:line="240" w:lineRule="auto"/>
        <w:rPr>
          <w:rFonts w:eastAsia="Times New Roman" w:cstheme="minorHAnsi"/>
          <w:sz w:val="24"/>
          <w:szCs w:val="24"/>
          <w:lang w:eastAsia="hr-HR"/>
        </w:rPr>
      </w:pPr>
    </w:p>
    <w:p w14:paraId="7C1B156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Zaštita privatnosti radnika</w:t>
      </w:r>
    </w:p>
    <w:p w14:paraId="3610D0A2" w14:textId="77777777" w:rsidR="002545DC" w:rsidRPr="00D40F7E" w:rsidRDefault="002545DC" w:rsidP="002545DC">
      <w:pPr>
        <w:spacing w:after="0" w:line="240" w:lineRule="auto"/>
        <w:rPr>
          <w:rFonts w:eastAsia="Times New Roman" w:cstheme="minorHAnsi"/>
          <w:sz w:val="24"/>
          <w:szCs w:val="24"/>
          <w:lang w:eastAsia="hr-HR"/>
        </w:rPr>
      </w:pPr>
    </w:p>
    <w:p w14:paraId="3E20A3F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6</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053E9DF6" w14:textId="77777777" w:rsidR="002545DC" w:rsidRPr="00D40F7E" w:rsidRDefault="002545DC" w:rsidP="004233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 treba pravodobno dostaviti tijelima Škole odgovarajuće osobne podatke i isprave za ostvarivanje prava iz radnog odnosa.</w:t>
      </w:r>
    </w:p>
    <w:p w14:paraId="4E3EA36F" w14:textId="77777777" w:rsidR="002545DC" w:rsidRPr="00D40F7E" w:rsidRDefault="002545DC" w:rsidP="004233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Izmijenjeni podaci moraju se pravodobno dostaviti ovlaštenoj osobi.</w:t>
      </w:r>
    </w:p>
    <w:p w14:paraId="5410B496" w14:textId="77777777" w:rsidR="002545DC" w:rsidRPr="00D40F7E" w:rsidRDefault="002545DC" w:rsidP="004233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Radnici koji ne dostave utvrđene podatke snose posljedice tog propusta.</w:t>
      </w:r>
    </w:p>
    <w:p w14:paraId="1FECC17A" w14:textId="77777777" w:rsidR="002545DC" w:rsidRPr="00D40F7E" w:rsidRDefault="002545DC" w:rsidP="004233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Tijela Škole ne smiju prisilnim mjerama tražiti od radnika dostavljanje osobnih podataka koji mogu biti u svezi s ostvarivanjem prava drugih radnika u Školi.</w:t>
      </w:r>
    </w:p>
    <w:p w14:paraId="58C716C6" w14:textId="77777777" w:rsidR="002545DC" w:rsidRPr="00D40F7E" w:rsidRDefault="002545DC" w:rsidP="002545DC">
      <w:pPr>
        <w:spacing w:after="0" w:line="240" w:lineRule="auto"/>
        <w:jc w:val="both"/>
        <w:rPr>
          <w:rFonts w:eastAsia="Times New Roman" w:cstheme="minorHAnsi"/>
          <w:sz w:val="24"/>
          <w:szCs w:val="24"/>
          <w:lang w:eastAsia="x-none"/>
        </w:rPr>
      </w:pPr>
    </w:p>
    <w:p w14:paraId="68C17F4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Zaštita osobnih podataka radnika</w:t>
      </w:r>
    </w:p>
    <w:p w14:paraId="623C75FF" w14:textId="77777777" w:rsidR="002545DC" w:rsidRPr="00D40F7E" w:rsidRDefault="002545DC" w:rsidP="002545DC">
      <w:pPr>
        <w:spacing w:after="0" w:line="240" w:lineRule="auto"/>
        <w:rPr>
          <w:rFonts w:eastAsia="Times New Roman" w:cstheme="minorHAnsi"/>
          <w:sz w:val="24"/>
          <w:szCs w:val="24"/>
          <w:lang w:eastAsia="hr-HR"/>
        </w:rPr>
      </w:pPr>
    </w:p>
    <w:p w14:paraId="4487A21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6</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2262EA49" w14:textId="77777777" w:rsidR="002545DC" w:rsidRPr="00D40F7E" w:rsidRDefault="002545DC" w:rsidP="004233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Prikupljanje, obrada i uporaba osobnih podataka u Školi obavlja se u skladu s Općom uredbom o zaštiti podataka i drugim propisima koji propisuju područje zaštite osobnih podataka.</w:t>
      </w:r>
    </w:p>
    <w:p w14:paraId="47C2AB64" w14:textId="77777777" w:rsidR="002545DC" w:rsidRPr="00D40F7E" w:rsidRDefault="002545DC" w:rsidP="004233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Osobni podaci radnika smiju se prikupljati, obrađivati, koristiti i dostavljati nadležnim službama u skladu s odredbama Zakona o radu ili drugog zakona te Općom uredbom o zaštiti podataka i propisima koji propisuju područje zaštite osobnih podataka.</w:t>
      </w:r>
    </w:p>
    <w:p w14:paraId="1235F000" w14:textId="77777777" w:rsidR="002545DC" w:rsidRPr="00D40F7E" w:rsidRDefault="002545DC" w:rsidP="004233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14:paraId="3A44ED38" w14:textId="77777777" w:rsidR="002545DC" w:rsidRPr="00D40F7E" w:rsidRDefault="002545DC" w:rsidP="00423300">
      <w:pPr>
        <w:tabs>
          <w:tab w:val="left" w:pos="1134"/>
        </w:tabs>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lastRenderedPageBreak/>
        <w:t>(4) Ravnatelj Škole dužan je imenovati službenika za zaštitu podataka u skladu s Općom uredbom o zaštiti podataka i drugim propisima koji propisuju područje zaštite osobnih podataka.</w:t>
      </w:r>
    </w:p>
    <w:p w14:paraId="014D402F" w14:textId="77777777" w:rsidR="002545DC" w:rsidRPr="00D40F7E" w:rsidRDefault="002545DC" w:rsidP="002545DC">
      <w:pPr>
        <w:spacing w:after="0" w:line="240" w:lineRule="auto"/>
        <w:rPr>
          <w:rFonts w:eastAsia="Times New Roman" w:cstheme="minorHAnsi"/>
          <w:sz w:val="24"/>
          <w:szCs w:val="24"/>
          <w:lang w:eastAsia="hr-HR"/>
        </w:rPr>
      </w:pPr>
    </w:p>
    <w:p w14:paraId="0BA3FF74"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Zaštita dostojanstva radnika</w:t>
      </w:r>
    </w:p>
    <w:p w14:paraId="2D8BB758" w14:textId="77777777" w:rsidR="002545DC" w:rsidRPr="00D40F7E" w:rsidRDefault="002545DC" w:rsidP="002545DC">
      <w:pPr>
        <w:spacing w:after="0" w:line="240" w:lineRule="auto"/>
        <w:rPr>
          <w:rFonts w:eastAsia="Times New Roman" w:cstheme="minorHAnsi"/>
          <w:sz w:val="24"/>
          <w:szCs w:val="24"/>
          <w:lang w:eastAsia="hr-HR"/>
        </w:rPr>
      </w:pPr>
    </w:p>
    <w:p w14:paraId="640584C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6</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42C35AF0" w14:textId="77777777" w:rsidR="002545DC" w:rsidRPr="00D40F7E" w:rsidRDefault="002545DC" w:rsidP="004233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 Školi je zabranjena izravna i neizravna diskriminacija svih radnika zaposlenih u Školi, kao i osoba koje traže zaposlenje.</w:t>
      </w:r>
    </w:p>
    <w:p w14:paraId="5B84716B" w14:textId="77777777" w:rsidR="002545DC" w:rsidRPr="00D40F7E" w:rsidRDefault="002545DC" w:rsidP="00423300">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D40F7E">
        <w:rPr>
          <w:rFonts w:eastAsia="Times New Roman" w:cstheme="minorHAnsi"/>
          <w:sz w:val="24"/>
          <w:szCs w:val="24"/>
          <w:lang w:val="x-none" w:eastAsia="x-none"/>
        </w:rPr>
        <w:t>nečlanstva</w:t>
      </w:r>
      <w:proofErr w:type="spellEnd"/>
      <w:r w:rsidRPr="00D40F7E">
        <w:rPr>
          <w:rFonts w:eastAsia="Times New Roman" w:cstheme="minorHAnsi"/>
          <w:sz w:val="24"/>
          <w:szCs w:val="24"/>
          <w:lang w:val="x-none" w:eastAsia="x-none"/>
        </w:rPr>
        <w:t xml:space="preserve"> u sindikatu te tjelesnih ili duševnih poteškoća.</w:t>
      </w:r>
    </w:p>
    <w:p w14:paraId="02FFF39C"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30316411"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6</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71D8A316" w14:textId="77777777" w:rsidR="002545DC" w:rsidRPr="00D40F7E" w:rsidRDefault="002545DC" w:rsidP="004233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Diskriminacijom se smatraju i uznemiravanje i spolno uznemiravanje.</w:t>
      </w:r>
    </w:p>
    <w:p w14:paraId="1EF57BB4" w14:textId="77777777" w:rsidR="002545DC" w:rsidRPr="00D40F7E" w:rsidRDefault="002545DC" w:rsidP="004233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Uznemiravanje radnika Škole je svako neželjeno ponašanje iz članka 68. stavka 2. ovoga Pravilnika, a koje uzrokuje strah ili neprijateljsko, ponižavajuće ili uvredljivo okruženje.</w:t>
      </w:r>
    </w:p>
    <w:p w14:paraId="4A9773D8" w14:textId="77777777" w:rsidR="002545DC" w:rsidRPr="00D40F7E" w:rsidRDefault="002545DC" w:rsidP="00423300">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14:paraId="7E7EB2EF" w14:textId="77777777" w:rsidR="0043059F" w:rsidRPr="00D40F7E" w:rsidRDefault="002545DC" w:rsidP="0043059F">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(4) Svako radnikovo uznemiravanje ili spolno uznemiravanje drugih radnika predstavlja povredu obveza iz radnog odnosa.</w:t>
      </w:r>
    </w:p>
    <w:p w14:paraId="5E24F130" w14:textId="5DA3746E" w:rsidR="002545DC" w:rsidRPr="00D40F7E" w:rsidRDefault="002545DC" w:rsidP="0043059F">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(5) Ako se utvrdi da se radi o blažem obliku uznemiravanja i ako se može pretpostaviti da se uznemiravanje neće ponoviti, radniku se može dati pisano upozorenje zbog skrivljenog ponašanja.</w:t>
      </w:r>
    </w:p>
    <w:p w14:paraId="4A45B7D2" w14:textId="77777777" w:rsidR="002545DC" w:rsidRPr="00D40F7E" w:rsidRDefault="002545DC" w:rsidP="0043059F">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(6) U slučaju da se utvrdi da se radi o težem obliku uznemiravanja odnosno spolnog uznemiravanja, radniku koji je izvršio takvo uznemiravanje, ili ga kontinuirano ponavlja, može se dati izvanredni ili redoviti otkaz ugovora o radu.</w:t>
      </w:r>
    </w:p>
    <w:p w14:paraId="6FA9D704" w14:textId="77777777" w:rsidR="002545DC" w:rsidRPr="00D40F7E" w:rsidRDefault="002545DC" w:rsidP="002545DC">
      <w:pPr>
        <w:spacing w:after="0" w:line="240" w:lineRule="auto"/>
        <w:rPr>
          <w:rFonts w:eastAsia="Times New Roman" w:cstheme="minorHAnsi"/>
          <w:sz w:val="24"/>
          <w:szCs w:val="24"/>
          <w:lang w:eastAsia="hr-HR"/>
        </w:rPr>
      </w:pPr>
    </w:p>
    <w:p w14:paraId="61AAAB96" w14:textId="77777777" w:rsidR="002545DC" w:rsidRPr="00D40F7E" w:rsidRDefault="002545DC" w:rsidP="002545DC">
      <w:pPr>
        <w:spacing w:after="0" w:line="240" w:lineRule="auto"/>
        <w:ind w:left="113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Imenovanje osobe ovlaštene za rješavanje pritužbi za zaštitu dostojanstva</w:t>
      </w:r>
    </w:p>
    <w:p w14:paraId="6B859280" w14:textId="77777777" w:rsidR="002545DC" w:rsidRPr="00D40F7E" w:rsidRDefault="002545DC" w:rsidP="002545DC">
      <w:pPr>
        <w:spacing w:after="0" w:line="240" w:lineRule="auto"/>
        <w:rPr>
          <w:rFonts w:eastAsia="Times New Roman" w:cstheme="minorHAnsi"/>
          <w:sz w:val="24"/>
          <w:szCs w:val="24"/>
          <w:lang w:eastAsia="hr-HR"/>
        </w:rPr>
      </w:pPr>
    </w:p>
    <w:p w14:paraId="7E521FBF"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70</w:t>
      </w:r>
      <w:r w:rsidRPr="00D40F7E">
        <w:rPr>
          <w:rFonts w:eastAsia="Times New Roman" w:cstheme="minorHAnsi"/>
          <w:b/>
          <w:sz w:val="24"/>
          <w:szCs w:val="24"/>
          <w:lang w:val="x-none" w:eastAsia="x-none"/>
        </w:rPr>
        <w:t>.</w:t>
      </w:r>
    </w:p>
    <w:p w14:paraId="2F98EE47" w14:textId="77777777" w:rsidR="002545DC" w:rsidRPr="00D40F7E" w:rsidRDefault="002545DC" w:rsidP="0043059F">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Ravnatelj Škole obvezan je imenovati osobu koja je osim njega ovlaštena primati i rješavati pritužbe vezane za zaštitu dostojanstva radnika.</w:t>
      </w:r>
      <w:r w:rsidRPr="00D40F7E">
        <w:rPr>
          <w:rFonts w:eastAsia="Times New Roman" w:cstheme="minorHAnsi"/>
          <w:sz w:val="24"/>
          <w:szCs w:val="24"/>
          <w:lang w:eastAsia="x-none"/>
        </w:rPr>
        <w:t xml:space="preserve">  </w:t>
      </w:r>
    </w:p>
    <w:p w14:paraId="18F9F86E" w14:textId="490F86E4" w:rsidR="002545DC" w:rsidRPr="00D40F7E" w:rsidRDefault="0043059F" w:rsidP="002545DC">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w:t>
      </w:r>
      <w:r w:rsidR="002545DC" w:rsidRPr="00D40F7E">
        <w:rPr>
          <w:rFonts w:eastAsia="Times New Roman" w:cstheme="minorHAnsi"/>
          <w:sz w:val="24"/>
          <w:szCs w:val="24"/>
          <w:lang w:eastAsia="x-none"/>
        </w:rPr>
        <w:t xml:space="preserve">2) Pri imenovanju osobe iz stavka 1. ovoga članka ravnatelj je dužan voditi računa i o odredbama Kolektivnih ugovora. </w:t>
      </w:r>
    </w:p>
    <w:p w14:paraId="48BC573F" w14:textId="77777777" w:rsidR="002545DC" w:rsidRPr="00D40F7E" w:rsidRDefault="002545DC" w:rsidP="0043059F">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(3) Osoba iz stavka 1. ovoga članka treba dati pisanu suglasnost prije imenovanja.</w:t>
      </w:r>
    </w:p>
    <w:p w14:paraId="7C6BEA11" w14:textId="77777777" w:rsidR="002545DC" w:rsidRPr="00D40F7E" w:rsidRDefault="002545DC" w:rsidP="0043059F">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(4) Ravnatelj Škole dužan je u roku od osam (8) dana od dana imenovanja osobe iz  stavka 1. ovoga članka o imenovanju izvijestiti radnike Škole putem oglasne ploče ili na drugi odgovarajući način.</w:t>
      </w:r>
    </w:p>
    <w:p w14:paraId="52FF9ABE" w14:textId="77777777" w:rsidR="002545DC" w:rsidRPr="00D40F7E" w:rsidRDefault="002545DC" w:rsidP="002545DC">
      <w:pPr>
        <w:spacing w:after="0" w:line="240" w:lineRule="auto"/>
        <w:jc w:val="both"/>
        <w:rPr>
          <w:rFonts w:eastAsia="Times New Roman" w:cstheme="minorHAnsi"/>
          <w:sz w:val="24"/>
          <w:szCs w:val="24"/>
          <w:lang w:eastAsia="x-none"/>
        </w:rPr>
      </w:pPr>
    </w:p>
    <w:p w14:paraId="32E03B93"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Postupak zaštite dostojanstva</w:t>
      </w:r>
    </w:p>
    <w:p w14:paraId="5F5A33FE" w14:textId="77777777" w:rsidR="002545DC" w:rsidRPr="00D40F7E" w:rsidRDefault="002545DC" w:rsidP="002545DC">
      <w:pPr>
        <w:spacing w:after="0" w:line="240" w:lineRule="auto"/>
        <w:rPr>
          <w:rFonts w:eastAsia="Times New Roman" w:cstheme="minorHAnsi"/>
          <w:sz w:val="24"/>
          <w:szCs w:val="24"/>
          <w:lang w:eastAsia="hr-HR"/>
        </w:rPr>
      </w:pPr>
    </w:p>
    <w:p w14:paraId="22897CF4"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71</w:t>
      </w:r>
      <w:r w:rsidRPr="00D40F7E">
        <w:rPr>
          <w:rFonts w:eastAsia="Times New Roman" w:cstheme="minorHAnsi"/>
          <w:b/>
          <w:sz w:val="24"/>
          <w:szCs w:val="24"/>
          <w:lang w:val="x-none" w:eastAsia="x-none"/>
        </w:rPr>
        <w:t>.</w:t>
      </w:r>
    </w:p>
    <w:p w14:paraId="0F8B62C7"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Ravnatelj Škole ili osoba koju je imenovao za primanje ili rješavanje pritužbi vezanih za zaštitu dostojanstva radnika dužan je što je moguće prije, a najkasnije u roku od osam (8) dana </w:t>
      </w:r>
      <w:r w:rsidRPr="00D40F7E">
        <w:rPr>
          <w:rFonts w:eastAsia="Times New Roman" w:cstheme="minorHAnsi"/>
          <w:sz w:val="24"/>
          <w:szCs w:val="24"/>
          <w:lang w:val="x-none" w:eastAsia="x-none"/>
        </w:rPr>
        <w:lastRenderedPageBreak/>
        <w:t>od dana dostave pritužbe ispitati pritužbu i poduzeti sve potrebne mjere koje u konkretnom slučaju mogu spriječiti nastavak uznemiravanja ili spolnog uznemiravanja.</w:t>
      </w:r>
    </w:p>
    <w:p w14:paraId="7159205E" w14:textId="77777777" w:rsidR="002545DC" w:rsidRPr="00D40F7E" w:rsidRDefault="002545DC" w:rsidP="0043059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U postupku rješavanja pritužbi radnika ravnatelj Škole ili ovlaštena osoba </w:t>
      </w:r>
      <w:r w:rsidRPr="00D40F7E">
        <w:rPr>
          <w:rFonts w:eastAsia="Times New Roman" w:cstheme="minorHAnsi"/>
          <w:sz w:val="24"/>
          <w:szCs w:val="24"/>
          <w:lang w:eastAsia="x-none"/>
        </w:rPr>
        <w:t xml:space="preserve">zatražit će </w:t>
      </w:r>
      <w:r w:rsidRPr="00D40F7E">
        <w:rPr>
          <w:rFonts w:eastAsia="Times New Roman" w:cstheme="minorHAnsi"/>
          <w:sz w:val="24"/>
          <w:szCs w:val="24"/>
          <w:lang w:val="x-none" w:eastAsia="x-none"/>
        </w:rPr>
        <w:t>izjašnjavanje osobe u odnosu na koju je podnesena pritužba.</w:t>
      </w:r>
    </w:p>
    <w:p w14:paraId="033B9935"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Potrebno je pažljivo ispitati svaki navod radnika, pazeći da postupak provjere i ispitivanja ne povrijedi dostojanstvo tog i drugih radnika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te poduzeti odgovarajuće radnje radi sprječavanja daljnjeg uznemiravanja radnika.</w:t>
      </w:r>
    </w:p>
    <w:p w14:paraId="20713ED4" w14:textId="77777777" w:rsidR="002545DC" w:rsidRPr="00D40F7E" w:rsidRDefault="002545DC" w:rsidP="0043059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U svim slučajevima podnijete pritužbe za uznemiravanje neophodno je osigurati takve uvjete da radnik koji je podnio pritužbu neće zbog toga snositi nikakve štetne posljedice.</w:t>
      </w:r>
    </w:p>
    <w:p w14:paraId="338403D1"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 xml:space="preserve">Radnik za kojega postoji osnovana sumnja da je uznemiravao ili spolno uznemiravao druge radnike, dužan je ravnatelju Škole </w:t>
      </w:r>
      <w:proofErr w:type="spellStart"/>
      <w:r w:rsidRPr="00D40F7E">
        <w:rPr>
          <w:rFonts w:eastAsia="Times New Roman" w:cstheme="minorHAnsi"/>
          <w:sz w:val="24"/>
          <w:szCs w:val="24"/>
          <w:lang w:val="en-GB" w:eastAsia="x-none"/>
        </w:rPr>
        <w:t>ili</w:t>
      </w:r>
      <w:proofErr w:type="spellEnd"/>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ovlaštenoj</w:t>
      </w:r>
      <w:proofErr w:type="spellEnd"/>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osobi</w:t>
      </w:r>
      <w:proofErr w:type="spellEnd"/>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istinito u potpunosti iznijeti okolnosti počinjenja djela za koje se tereti.</w:t>
      </w:r>
    </w:p>
    <w:p w14:paraId="6A932744"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(6) </w:t>
      </w:r>
      <w:r w:rsidRPr="00D40F7E">
        <w:rPr>
          <w:rFonts w:eastAsia="Times New Roman" w:cstheme="minorHAnsi"/>
          <w:sz w:val="24"/>
          <w:szCs w:val="24"/>
          <w:lang w:val="x-none" w:eastAsia="x-none"/>
        </w:rPr>
        <w:t xml:space="preserve">Odbijanje radnika da postupi prema stavku </w:t>
      </w:r>
      <w:r w:rsidRPr="00D40F7E">
        <w:rPr>
          <w:rFonts w:eastAsia="Times New Roman" w:cstheme="minorHAnsi"/>
          <w:sz w:val="24"/>
          <w:szCs w:val="24"/>
          <w:lang w:val="en-GB" w:eastAsia="x-none"/>
        </w:rPr>
        <w:t>2</w:t>
      </w:r>
      <w:r w:rsidRPr="00D40F7E">
        <w:rPr>
          <w:rFonts w:eastAsia="Times New Roman" w:cstheme="minorHAnsi"/>
          <w:sz w:val="24"/>
          <w:szCs w:val="24"/>
          <w:lang w:val="x-none" w:eastAsia="x-none"/>
        </w:rPr>
        <w:t xml:space="preserve">. i </w:t>
      </w:r>
      <w:r w:rsidRPr="00D40F7E">
        <w:rPr>
          <w:rFonts w:eastAsia="Times New Roman" w:cstheme="minorHAnsi"/>
          <w:sz w:val="24"/>
          <w:szCs w:val="24"/>
          <w:lang w:val="en-GB" w:eastAsia="x-none"/>
        </w:rPr>
        <w:t>5</w:t>
      </w:r>
      <w:r w:rsidRPr="00D40F7E">
        <w:rPr>
          <w:rFonts w:eastAsia="Times New Roman" w:cstheme="minorHAnsi"/>
          <w:sz w:val="24"/>
          <w:szCs w:val="24"/>
          <w:lang w:val="x-none" w:eastAsia="x-none"/>
        </w:rPr>
        <w:t>. ovoga članka smatra se radnikovim skrivljenim ponašanjem.</w:t>
      </w:r>
    </w:p>
    <w:p w14:paraId="2A563A57"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(7) </w:t>
      </w:r>
      <w:r w:rsidRPr="00D40F7E">
        <w:rPr>
          <w:rFonts w:eastAsia="Times New Roman" w:cstheme="minorHAnsi"/>
          <w:sz w:val="24"/>
          <w:szCs w:val="24"/>
          <w:lang w:val="x-none" w:eastAsia="x-none"/>
        </w:rPr>
        <w:t>O svim radnjama koje je prove</w:t>
      </w:r>
      <w:r w:rsidRPr="00D40F7E">
        <w:rPr>
          <w:rFonts w:eastAsia="Times New Roman" w:cstheme="minorHAnsi"/>
          <w:sz w:val="24"/>
          <w:szCs w:val="24"/>
          <w:lang w:val="en-GB" w:eastAsia="x-none"/>
        </w:rPr>
        <w:t>o</w:t>
      </w:r>
      <w:r w:rsidRPr="00D40F7E">
        <w:rPr>
          <w:rFonts w:eastAsia="Times New Roman" w:cstheme="minorHAnsi"/>
          <w:sz w:val="24"/>
          <w:szCs w:val="24"/>
          <w:lang w:val="x-none" w:eastAsia="x-none"/>
        </w:rPr>
        <w:t xml:space="preserve"> ravnatelj Škole </w:t>
      </w:r>
      <w:proofErr w:type="spellStart"/>
      <w:r w:rsidRPr="00D40F7E">
        <w:rPr>
          <w:rFonts w:eastAsia="Times New Roman" w:cstheme="minorHAnsi"/>
          <w:sz w:val="24"/>
          <w:szCs w:val="24"/>
          <w:lang w:val="en-GB" w:eastAsia="x-none"/>
        </w:rPr>
        <w:t>ili</w:t>
      </w:r>
      <w:proofErr w:type="spellEnd"/>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ovlaštena osoba obvezno je voditi zabilješke.</w:t>
      </w:r>
    </w:p>
    <w:p w14:paraId="4908DEE4" w14:textId="77777777" w:rsidR="002545DC" w:rsidRPr="00D40F7E" w:rsidRDefault="002545DC" w:rsidP="0043059F">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(8) U postupku zaštite dostojanstva radnika </w:t>
      </w:r>
      <w:r w:rsidRPr="00D40F7E">
        <w:rPr>
          <w:rFonts w:eastAsia="Times New Roman" w:cstheme="minorHAnsi"/>
          <w:bCs/>
          <w:sz w:val="24"/>
          <w:szCs w:val="24"/>
          <w:shd w:val="clear" w:color="auto" w:fill="FFFFFF"/>
          <w:lang w:val="x-none" w:eastAsia="x-none"/>
        </w:rPr>
        <w:t>primjenjuju se</w:t>
      </w:r>
      <w:r w:rsidRPr="00D40F7E">
        <w:rPr>
          <w:rFonts w:eastAsia="Times New Roman" w:cstheme="minorHAnsi"/>
          <w:sz w:val="24"/>
          <w:szCs w:val="24"/>
          <w:lang w:eastAsia="x-none"/>
        </w:rPr>
        <w:t xml:space="preserve"> i odredbe Kolektivnog ugovora.</w:t>
      </w:r>
    </w:p>
    <w:p w14:paraId="745BAF03"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7C55EC4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72</w:t>
      </w:r>
      <w:r w:rsidRPr="00D40F7E">
        <w:rPr>
          <w:rFonts w:eastAsia="Times New Roman" w:cstheme="minorHAnsi"/>
          <w:b/>
          <w:sz w:val="24"/>
          <w:szCs w:val="24"/>
          <w:lang w:val="x-none" w:eastAsia="x-none"/>
        </w:rPr>
        <w:t>.</w:t>
      </w:r>
    </w:p>
    <w:p w14:paraId="0756C9CC"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 koji je uznemiravan ili spolno uznemiravan ima pravo prekinuti rad ako smatra da su poduzete mjere neprimjerene dok mu se ne osigura odgovarajuća zaštita, pod uvjetom da u daljnjem roku od osam (8) dana zatraži zaštitu pred nadležnim sudom.</w:t>
      </w:r>
    </w:p>
    <w:p w14:paraId="278854C7"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14:paraId="34291C94" w14:textId="77777777" w:rsidR="002545DC" w:rsidRPr="00D40F7E" w:rsidRDefault="002545DC" w:rsidP="0043059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Za vrijeme prekida rada prema odredbama ovoga članka radnik ima pravo na naknadu plaće kao da je radio.</w:t>
      </w:r>
    </w:p>
    <w:p w14:paraId="283A1BC7"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Ako pravomoćnom sudskom odlukom bude utvrđeno da nije povrijeđeno pravo radnika Škola može zahtijevati povrat isplaćenog iznosa naknade plaće iz stavka 4. ovog</w:t>
      </w:r>
      <w:r w:rsidRPr="00D40F7E">
        <w:rPr>
          <w:rFonts w:eastAsia="Times New Roman" w:cstheme="minorHAnsi"/>
          <w:sz w:val="24"/>
          <w:szCs w:val="24"/>
          <w:lang w:eastAsia="x-none"/>
        </w:rPr>
        <w:t>a</w:t>
      </w:r>
      <w:r w:rsidRPr="00D40F7E">
        <w:rPr>
          <w:rFonts w:eastAsia="Times New Roman" w:cstheme="minorHAnsi"/>
          <w:sz w:val="24"/>
          <w:szCs w:val="24"/>
          <w:lang w:val="x-none" w:eastAsia="x-none"/>
        </w:rPr>
        <w:t xml:space="preserve"> članka.</w:t>
      </w:r>
    </w:p>
    <w:p w14:paraId="58487C1B"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6FCDF757"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r w:rsidRPr="00D40F7E">
        <w:rPr>
          <w:rFonts w:eastAsia="Times New Roman" w:cstheme="minorHAnsi"/>
          <w:b/>
          <w:sz w:val="24"/>
          <w:szCs w:val="24"/>
          <w:lang w:eastAsia="x-none"/>
        </w:rPr>
        <w:t xml:space="preserve">                                                       </w:t>
      </w: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73</w:t>
      </w:r>
      <w:r w:rsidRPr="00D40F7E">
        <w:rPr>
          <w:rFonts w:eastAsia="Times New Roman" w:cstheme="minorHAnsi"/>
          <w:b/>
          <w:sz w:val="24"/>
          <w:szCs w:val="24"/>
          <w:lang w:val="x-none" w:eastAsia="x-none"/>
        </w:rPr>
        <w:t>.</w:t>
      </w:r>
    </w:p>
    <w:p w14:paraId="4B96B526"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Svi podaci prikupljeni u postupku rješavanja pritužbe radnika predstavljaju tajnu</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te s</w:t>
      </w:r>
      <w:r w:rsidRPr="00D40F7E">
        <w:rPr>
          <w:rFonts w:eastAsia="Times New Roman" w:cstheme="minorHAnsi"/>
          <w:sz w:val="24"/>
          <w:szCs w:val="24"/>
          <w:lang w:eastAsia="x-none"/>
        </w:rPr>
        <w:t>e s</w:t>
      </w:r>
      <w:r w:rsidRPr="00D40F7E">
        <w:rPr>
          <w:rFonts w:eastAsia="Times New Roman" w:cstheme="minorHAnsi"/>
          <w:sz w:val="24"/>
          <w:szCs w:val="24"/>
          <w:lang w:val="x-none" w:eastAsia="x-none"/>
        </w:rPr>
        <w:t xml:space="preserve"> istima postupa na način i po postupku utvrđenom za čuvanje i dostavu takvih podataka.</w:t>
      </w:r>
    </w:p>
    <w:p w14:paraId="6FB0460C"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Povreda tajnosti podataka iz stavka 1. ovoga članka predstavlja težu povredu radne obveze.</w:t>
      </w:r>
    </w:p>
    <w:p w14:paraId="587C32FE" w14:textId="77777777" w:rsidR="002545DC" w:rsidRPr="00D40F7E" w:rsidRDefault="002545DC" w:rsidP="002545DC">
      <w:pPr>
        <w:spacing w:after="0" w:line="240" w:lineRule="auto"/>
        <w:rPr>
          <w:rFonts w:eastAsia="Times New Roman" w:cstheme="minorHAnsi"/>
          <w:sz w:val="24"/>
          <w:szCs w:val="24"/>
          <w:lang w:eastAsia="hr-HR"/>
        </w:rPr>
      </w:pPr>
    </w:p>
    <w:p w14:paraId="2FBD2533" w14:textId="77777777" w:rsidR="002545DC" w:rsidRPr="00D40F7E" w:rsidRDefault="002545DC" w:rsidP="002545DC">
      <w:pPr>
        <w:spacing w:after="0" w:line="240" w:lineRule="auto"/>
        <w:rPr>
          <w:rFonts w:eastAsia="Times New Roman" w:cstheme="minorHAnsi"/>
          <w:sz w:val="24"/>
          <w:szCs w:val="24"/>
          <w:lang w:eastAsia="hr-HR"/>
        </w:rPr>
      </w:pPr>
    </w:p>
    <w:p w14:paraId="0648D0B9"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PLAĆE, NAKNADE PLAĆA I OSTALA MATERIJALNA PRAVA</w:t>
      </w:r>
    </w:p>
    <w:p w14:paraId="327C0FB7" w14:textId="77777777" w:rsidR="002545DC" w:rsidRPr="00D40F7E" w:rsidRDefault="002545DC" w:rsidP="002545DC">
      <w:pPr>
        <w:spacing w:after="0" w:line="240" w:lineRule="auto"/>
        <w:rPr>
          <w:rFonts w:eastAsia="Times New Roman" w:cstheme="minorHAnsi"/>
          <w:sz w:val="24"/>
          <w:szCs w:val="24"/>
          <w:lang w:eastAsia="hr-HR"/>
        </w:rPr>
      </w:pPr>
    </w:p>
    <w:p w14:paraId="5C73B66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74</w:t>
      </w:r>
      <w:r w:rsidRPr="00D40F7E">
        <w:rPr>
          <w:rFonts w:eastAsia="Times New Roman" w:cstheme="minorHAnsi"/>
          <w:b/>
          <w:sz w:val="24"/>
          <w:szCs w:val="24"/>
          <w:lang w:val="x-none" w:eastAsia="x-none"/>
        </w:rPr>
        <w:t>.</w:t>
      </w:r>
    </w:p>
    <w:p w14:paraId="5E293581" w14:textId="77777777" w:rsidR="002545DC" w:rsidRPr="00D40F7E" w:rsidRDefault="002545DC" w:rsidP="0043059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D40F7E">
        <w:rPr>
          <w:rFonts w:eastAsia="Times New Roman" w:cstheme="minorHAnsi"/>
          <w:sz w:val="24"/>
          <w:szCs w:val="24"/>
          <w:lang w:val="en-GB" w:eastAsia="x-none"/>
        </w:rPr>
        <w:t>K</w:t>
      </w:r>
      <w:proofErr w:type="spellStart"/>
      <w:r w:rsidRPr="00D40F7E">
        <w:rPr>
          <w:rFonts w:eastAsia="Times New Roman" w:cstheme="minorHAnsi"/>
          <w:sz w:val="24"/>
          <w:szCs w:val="24"/>
          <w:lang w:val="x-none" w:eastAsia="x-none"/>
        </w:rPr>
        <w:t>olektivnog</w:t>
      </w:r>
      <w:proofErr w:type="spellEnd"/>
      <w:r w:rsidRPr="00D40F7E">
        <w:rPr>
          <w:rFonts w:eastAsia="Times New Roman" w:cstheme="minorHAnsi"/>
          <w:sz w:val="24"/>
          <w:szCs w:val="24"/>
          <w:lang w:val="x-none" w:eastAsia="x-none"/>
        </w:rPr>
        <w:t xml:space="preserve"> ugovora.</w:t>
      </w:r>
    </w:p>
    <w:p w14:paraId="6DF67685" w14:textId="77777777" w:rsidR="002545DC" w:rsidRPr="00D40F7E" w:rsidRDefault="002545DC" w:rsidP="0043059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Za radnike koji rade u nepunom radnom vremenu u dvije ili više škola ravnatelji tih škola sklopit će sporazum o ostvarivanju materijalnih prava radnika iz stavka 1. ovog</w:t>
      </w:r>
      <w:r w:rsidRPr="00D40F7E">
        <w:rPr>
          <w:rFonts w:eastAsia="Times New Roman" w:cstheme="minorHAnsi"/>
          <w:sz w:val="24"/>
          <w:szCs w:val="24"/>
          <w:lang w:eastAsia="x-none"/>
        </w:rPr>
        <w:t>a</w:t>
      </w:r>
      <w:r w:rsidRPr="00D40F7E">
        <w:rPr>
          <w:rFonts w:eastAsia="Times New Roman" w:cstheme="minorHAnsi"/>
          <w:sz w:val="24"/>
          <w:szCs w:val="24"/>
          <w:lang w:val="x-none" w:eastAsia="x-none"/>
        </w:rPr>
        <w:t xml:space="preserve"> članka.</w:t>
      </w:r>
    </w:p>
    <w:p w14:paraId="232DB24C"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lastRenderedPageBreak/>
        <w:t xml:space="preserve">(3) </w:t>
      </w:r>
      <w:r w:rsidRPr="00D40F7E">
        <w:rPr>
          <w:rFonts w:eastAsia="Times New Roman" w:cstheme="minorHAnsi"/>
          <w:sz w:val="24"/>
          <w:szCs w:val="24"/>
          <w:lang w:val="x-none" w:eastAsia="x-none"/>
        </w:rPr>
        <w:t>Ravnatelj Škole pravodobno će dostavljati nadležnim tijelima podatke za ostvarivanje prava iz stavka 1. ovoga članka.</w:t>
      </w:r>
    </w:p>
    <w:p w14:paraId="2B1DC954"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30C16C7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7</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0769E520" w14:textId="6FC88D78" w:rsidR="002545DC" w:rsidRPr="00D40F7E" w:rsidRDefault="002545DC" w:rsidP="002545DC">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(1) Škola je dužna, najkasnije petnaest (15) dana od dana isplate plaće, naknade plaće, otpremnine ili naknade za neiskorišteni godišnji odmor, radniku dostaviti obračun iz kojeg je vidljivo kako su ti iznosi utvrđeni.</w:t>
      </w:r>
    </w:p>
    <w:p w14:paraId="0487A757" w14:textId="1CCE66B7" w:rsidR="002545DC" w:rsidRPr="00D40F7E" w:rsidRDefault="002545DC" w:rsidP="0043059F">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(2) Ako Škola na dan dospjelosti ne isplati plaću, naknadu plaće, otpremninu ili naknadu za neiskorišteni godišnji odmor ili ih ne isplati u cijelosti dužna je do kraja mjeseca u kojem je dospjela njihova isplata radniku dostaviti:</w:t>
      </w:r>
    </w:p>
    <w:p w14:paraId="632B563F" w14:textId="77777777" w:rsidR="002545DC" w:rsidRPr="00D40F7E" w:rsidRDefault="002545DC" w:rsidP="002545DC">
      <w:pPr>
        <w:numPr>
          <w:ilvl w:val="0"/>
          <w:numId w:val="33"/>
        </w:num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obračun u kojemu će biti iskazan ukupan iznos plaće, naknade plaće, otpremnine ili naknade plaće za neiskorišteni godišnji odmor prema članku 82. Zakona o radu u propisanom sadržaju,</w:t>
      </w:r>
    </w:p>
    <w:p w14:paraId="59CF3E1A" w14:textId="77777777" w:rsidR="0043059F" w:rsidRPr="00D40F7E" w:rsidRDefault="002545DC" w:rsidP="0043059F">
      <w:pPr>
        <w:numPr>
          <w:ilvl w:val="0"/>
          <w:numId w:val="33"/>
        </w:num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obračun iznosa plaće, naknade plaće, otpremnine ili naknade plaće za neiskorišteni godišnji koji je bila dužna isplatiti u propisanom sadržaju.</w:t>
      </w:r>
    </w:p>
    <w:p w14:paraId="2896BB05" w14:textId="77777777" w:rsidR="0043059F" w:rsidRPr="00D40F7E" w:rsidRDefault="002545DC" w:rsidP="0043059F">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(3) Škola je dužna u obračunu plaće ili naknade plaće iz stavka 1. ovoga članka iskazati i iznos dospjelih i isplaćenih primitaka koje radnik ostvaruje na temelju radnog odnosa.</w:t>
      </w:r>
    </w:p>
    <w:p w14:paraId="63B31BC0" w14:textId="027DA104" w:rsidR="002545DC" w:rsidRPr="00D40F7E" w:rsidRDefault="002545DC" w:rsidP="0043059F">
      <w:pPr>
        <w:shd w:val="clear" w:color="auto" w:fill="FFFFFF"/>
        <w:spacing w:after="48" w:line="240" w:lineRule="auto"/>
        <w:textAlignment w:val="baseline"/>
        <w:rPr>
          <w:rFonts w:eastAsia="Times New Roman" w:cstheme="minorHAnsi"/>
          <w:sz w:val="24"/>
          <w:szCs w:val="24"/>
          <w:lang w:eastAsia="hr-HR"/>
        </w:rPr>
      </w:pPr>
      <w:r w:rsidRPr="00D40F7E">
        <w:rPr>
          <w:rFonts w:eastAsia="Times New Roman" w:cstheme="minorHAnsi"/>
          <w:sz w:val="24"/>
          <w:szCs w:val="24"/>
          <w:lang w:eastAsia="hr-HR"/>
        </w:rPr>
        <w:t>(4) Obračuni iz stavka 2. ovoga članka su ovršne isprave.</w:t>
      </w:r>
    </w:p>
    <w:p w14:paraId="693C8105" w14:textId="77777777" w:rsidR="002545DC" w:rsidRPr="00D40F7E" w:rsidRDefault="002545DC" w:rsidP="002545DC">
      <w:pPr>
        <w:spacing w:after="0" w:line="240" w:lineRule="auto"/>
        <w:rPr>
          <w:rFonts w:eastAsia="Times New Roman" w:cstheme="minorHAnsi"/>
          <w:sz w:val="24"/>
          <w:szCs w:val="24"/>
          <w:lang w:eastAsia="hr-HR"/>
        </w:rPr>
      </w:pPr>
    </w:p>
    <w:p w14:paraId="512E88B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7</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013F9D8A"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Računovodstvo Škole će na zahtjev i u skladu s uputama sindikata obračunavati i iz plaće radnika ustezati sindikalnu članarinu i uplaćivati j</w:t>
      </w:r>
      <w:r w:rsidRPr="00D40F7E">
        <w:rPr>
          <w:rFonts w:eastAsia="Times New Roman" w:cstheme="minorHAnsi"/>
          <w:sz w:val="24"/>
          <w:szCs w:val="24"/>
          <w:lang w:eastAsia="x-none"/>
        </w:rPr>
        <w:t>e</w:t>
      </w:r>
      <w:r w:rsidRPr="00D40F7E">
        <w:rPr>
          <w:rFonts w:eastAsia="Times New Roman" w:cstheme="minorHAnsi"/>
          <w:sz w:val="24"/>
          <w:szCs w:val="24"/>
          <w:lang w:val="x-none" w:eastAsia="x-none"/>
        </w:rPr>
        <w:t xml:space="preserve"> na račun sindikata samo uz prethodnu pisanu suglasnost radnika.</w:t>
      </w:r>
    </w:p>
    <w:p w14:paraId="008B6E6F"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Pisanu suglasnost iz stavka 1. ovoga članka sindikat ili radnik dužan je dostaviti računovodstvu Škole.</w:t>
      </w:r>
    </w:p>
    <w:p w14:paraId="00184DC1" w14:textId="77777777" w:rsidR="002545DC" w:rsidRPr="00D40F7E" w:rsidRDefault="002545DC" w:rsidP="002545DC">
      <w:pPr>
        <w:spacing w:after="0" w:line="240" w:lineRule="auto"/>
        <w:rPr>
          <w:rFonts w:eastAsia="Times New Roman" w:cstheme="minorHAnsi"/>
          <w:sz w:val="24"/>
          <w:szCs w:val="24"/>
          <w:lang w:eastAsia="hr-HR"/>
        </w:rPr>
      </w:pPr>
    </w:p>
    <w:p w14:paraId="3F6B9148" w14:textId="77777777" w:rsidR="002545DC" w:rsidRPr="00D40F7E" w:rsidRDefault="002545DC" w:rsidP="002545DC">
      <w:pPr>
        <w:spacing w:after="0" w:line="240" w:lineRule="auto"/>
        <w:rPr>
          <w:rFonts w:eastAsia="Times New Roman" w:cstheme="minorHAnsi"/>
          <w:sz w:val="24"/>
          <w:szCs w:val="24"/>
          <w:lang w:eastAsia="hr-HR"/>
        </w:rPr>
      </w:pPr>
    </w:p>
    <w:p w14:paraId="1CB15025" w14:textId="77777777" w:rsidR="002545DC" w:rsidRPr="00D40F7E" w:rsidRDefault="002545DC" w:rsidP="002545DC">
      <w:pPr>
        <w:spacing w:after="0" w:line="240" w:lineRule="auto"/>
        <w:rPr>
          <w:rFonts w:eastAsia="Times New Roman" w:cstheme="minorHAnsi"/>
          <w:sz w:val="24"/>
          <w:szCs w:val="24"/>
          <w:lang w:eastAsia="hr-HR"/>
        </w:rPr>
      </w:pPr>
    </w:p>
    <w:p w14:paraId="595C5C67"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PRESTANAK UGOVORA O RADU</w:t>
      </w:r>
    </w:p>
    <w:p w14:paraId="4751C7C4" w14:textId="77777777" w:rsidR="002545DC" w:rsidRPr="00D40F7E" w:rsidRDefault="002545DC" w:rsidP="002545DC">
      <w:pPr>
        <w:spacing w:after="0" w:line="240" w:lineRule="auto"/>
        <w:rPr>
          <w:rFonts w:eastAsia="Times New Roman" w:cstheme="minorHAnsi"/>
          <w:sz w:val="24"/>
          <w:szCs w:val="24"/>
          <w:lang w:eastAsia="hr-HR"/>
        </w:rPr>
      </w:pPr>
    </w:p>
    <w:p w14:paraId="276976B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Prestanak ugovora o radu na određeno vrijeme</w:t>
      </w:r>
    </w:p>
    <w:p w14:paraId="13FBC2B1"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3C68B7F9"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7</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1866A3BA" w14:textId="77777777" w:rsidR="002545DC" w:rsidRPr="00D40F7E" w:rsidRDefault="002545DC" w:rsidP="0043059F">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Radniku prestaje ugovor o radu sklopljen na određeno vrijeme istekom vremena na koje je sklopljen te sukladno članku 28. ovoga Pravilnika.</w:t>
      </w:r>
    </w:p>
    <w:p w14:paraId="34A3C900" w14:textId="77777777" w:rsidR="002545DC" w:rsidRPr="00D40F7E" w:rsidRDefault="002545DC" w:rsidP="0043059F">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U slučaju iz stavka 1. ovoga članka ravnatelj Škole donosi obavijest o prestanku ugovora o radu na određeno vrijeme.</w:t>
      </w:r>
    </w:p>
    <w:p w14:paraId="0A62C1D8" w14:textId="77777777" w:rsidR="002545DC" w:rsidRPr="00D40F7E" w:rsidRDefault="002545DC" w:rsidP="0043059F">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Ugovor o radu sklopljen na određeno vrijeme može prestati i sporazumom ugovornih strana</w:t>
      </w:r>
      <w:r w:rsidRPr="00D40F7E">
        <w:rPr>
          <w:rFonts w:eastAsia="Times New Roman" w:cstheme="minorHAnsi"/>
          <w:sz w:val="24"/>
          <w:szCs w:val="24"/>
          <w:lang w:eastAsia="x-none"/>
        </w:rPr>
        <w:t xml:space="preserve"> te u drugim slučajevima propisanih zakonom.</w:t>
      </w:r>
    </w:p>
    <w:p w14:paraId="09B341D4" w14:textId="77777777" w:rsidR="002545DC" w:rsidRPr="00D40F7E" w:rsidRDefault="002545DC" w:rsidP="002545DC">
      <w:pPr>
        <w:spacing w:after="0" w:line="240" w:lineRule="auto"/>
        <w:ind w:left="1174"/>
        <w:jc w:val="both"/>
        <w:rPr>
          <w:rFonts w:eastAsia="Times New Roman" w:cstheme="minorHAnsi"/>
          <w:b/>
          <w:bCs/>
          <w:sz w:val="24"/>
          <w:szCs w:val="24"/>
          <w:lang w:val="x-none" w:eastAsia="x-none"/>
        </w:rPr>
      </w:pPr>
    </w:p>
    <w:p w14:paraId="3CF12AFF"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Prestanak ugovora o radu na neodređeno vrijeme</w:t>
      </w:r>
    </w:p>
    <w:p w14:paraId="0B0B4F55"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4BEF296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7</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31150142" w14:textId="77777777" w:rsidR="002545DC" w:rsidRPr="00D40F7E" w:rsidRDefault="002545DC" w:rsidP="0043059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Ugovor o radu sklopljen na neodređeno vrijeme prestaje:</w:t>
      </w:r>
    </w:p>
    <w:p w14:paraId="0DDDFF78" w14:textId="77777777" w:rsidR="002545DC" w:rsidRPr="00D40F7E" w:rsidRDefault="002545DC" w:rsidP="0043059F">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 xml:space="preserve">sporazumom radnika i Škole, sporazum sklapaju ravnatelj Škole i radnik </w:t>
      </w:r>
      <w:r w:rsidRPr="00D40F7E">
        <w:rPr>
          <w:rFonts w:asciiTheme="minorHAnsi" w:hAnsiTheme="minorHAnsi" w:cstheme="minorHAnsi"/>
          <w:lang w:val="en-GB" w:eastAsia="x-none"/>
        </w:rPr>
        <w:t xml:space="preserve">u </w:t>
      </w:r>
      <w:r w:rsidRPr="00D40F7E">
        <w:rPr>
          <w:rFonts w:asciiTheme="minorHAnsi" w:hAnsiTheme="minorHAnsi" w:cstheme="minorHAnsi"/>
          <w:lang w:val="x-none" w:eastAsia="x-none"/>
        </w:rPr>
        <w:t>pisanom obliku,</w:t>
      </w:r>
    </w:p>
    <w:p w14:paraId="189E64CE"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lastRenderedPageBreak/>
        <w:t xml:space="preserve">otkazom ugovora o radu od strane radnika ili Škole: redovitim otkazom </w:t>
      </w:r>
      <w:r w:rsidRPr="00D40F7E">
        <w:rPr>
          <w:rFonts w:asciiTheme="minorHAnsi" w:hAnsiTheme="minorHAnsi" w:cstheme="minorHAnsi"/>
          <w:bCs/>
          <w:lang w:val="x-none" w:eastAsia="x-none"/>
        </w:rPr>
        <w:t>ugovora o radu</w:t>
      </w:r>
      <w:r w:rsidRPr="00D40F7E">
        <w:rPr>
          <w:rFonts w:asciiTheme="minorHAnsi" w:hAnsiTheme="minorHAnsi" w:cstheme="minorHAnsi"/>
          <w:lang w:val="x-none" w:eastAsia="x-none"/>
        </w:rPr>
        <w:t xml:space="preserve"> ili izvanrednim otkazom </w:t>
      </w:r>
      <w:r w:rsidRPr="00D40F7E">
        <w:rPr>
          <w:rFonts w:asciiTheme="minorHAnsi" w:hAnsiTheme="minorHAnsi" w:cstheme="minorHAnsi"/>
          <w:bCs/>
          <w:lang w:val="x-none" w:eastAsia="x-none"/>
        </w:rPr>
        <w:t>ugovora o radu</w:t>
      </w:r>
      <w:r w:rsidRPr="00D40F7E">
        <w:rPr>
          <w:rFonts w:asciiTheme="minorHAnsi" w:hAnsiTheme="minorHAnsi" w:cstheme="minorHAnsi"/>
          <w:bCs/>
          <w:lang w:eastAsia="x-none"/>
        </w:rPr>
        <w:t xml:space="preserve">; </w:t>
      </w:r>
      <w:r w:rsidRPr="00D40F7E">
        <w:rPr>
          <w:rFonts w:asciiTheme="minorHAnsi" w:hAnsiTheme="minorHAnsi" w:cstheme="minorHAnsi"/>
          <w:lang w:eastAsia="x-none"/>
        </w:rPr>
        <w:t>u</w:t>
      </w:r>
      <w:r w:rsidRPr="00D40F7E">
        <w:rPr>
          <w:rFonts w:asciiTheme="minorHAnsi" w:hAnsiTheme="minorHAnsi" w:cstheme="minorHAnsi"/>
          <w:lang w:val="x-none" w:eastAsia="x-none"/>
        </w:rPr>
        <w:t xml:space="preserve">govor o radu otkazuje se sukladno postupku propisanom zakonskim odredbama te odredbama članaka </w:t>
      </w:r>
      <w:r w:rsidRPr="00D40F7E">
        <w:rPr>
          <w:rFonts w:asciiTheme="minorHAnsi" w:hAnsiTheme="minorHAnsi" w:cstheme="minorHAnsi"/>
          <w:lang w:val="en-GB" w:eastAsia="x-none"/>
        </w:rPr>
        <w:t>80</w:t>
      </w:r>
      <w:r w:rsidRPr="00D40F7E">
        <w:rPr>
          <w:rFonts w:asciiTheme="minorHAnsi" w:hAnsiTheme="minorHAnsi" w:cstheme="minorHAnsi"/>
          <w:lang w:val="x-none" w:eastAsia="x-none"/>
        </w:rPr>
        <w:t xml:space="preserve">. – </w:t>
      </w:r>
      <w:r w:rsidRPr="00D40F7E">
        <w:rPr>
          <w:rFonts w:asciiTheme="minorHAnsi" w:hAnsiTheme="minorHAnsi" w:cstheme="minorHAnsi"/>
          <w:lang w:val="en-GB" w:eastAsia="x-none"/>
        </w:rPr>
        <w:t>89.</w:t>
      </w:r>
      <w:r w:rsidRPr="00D40F7E">
        <w:rPr>
          <w:rFonts w:asciiTheme="minorHAnsi" w:hAnsiTheme="minorHAnsi" w:cstheme="minorHAnsi"/>
          <w:lang w:val="x-none" w:eastAsia="x-none"/>
        </w:rPr>
        <w:t xml:space="preserve"> ovoga Pravilnika,</w:t>
      </w:r>
    </w:p>
    <w:p w14:paraId="0F8DEDE2"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 xml:space="preserve">kada radnik navrši </w:t>
      </w:r>
      <w:r w:rsidRPr="00D40F7E">
        <w:rPr>
          <w:rFonts w:asciiTheme="minorHAnsi" w:hAnsiTheme="minorHAnsi" w:cstheme="minorHAnsi"/>
          <w:lang w:eastAsia="x-none"/>
        </w:rPr>
        <w:t>šezdeset pet (</w:t>
      </w:r>
      <w:r w:rsidRPr="00D40F7E">
        <w:rPr>
          <w:rFonts w:asciiTheme="minorHAnsi" w:hAnsiTheme="minorHAnsi" w:cstheme="minorHAnsi"/>
          <w:lang w:val="x-none" w:eastAsia="x-none"/>
        </w:rPr>
        <w:t>65</w:t>
      </w:r>
      <w:r w:rsidRPr="00D40F7E">
        <w:rPr>
          <w:rFonts w:asciiTheme="minorHAnsi" w:hAnsiTheme="minorHAnsi" w:cstheme="minorHAnsi"/>
          <w:lang w:eastAsia="x-none"/>
        </w:rPr>
        <w:t>)</w:t>
      </w:r>
      <w:r w:rsidRPr="00D40F7E">
        <w:rPr>
          <w:rFonts w:asciiTheme="minorHAnsi" w:hAnsiTheme="minorHAnsi" w:cstheme="minorHAnsi"/>
          <w:lang w:val="x-none" w:eastAsia="x-none"/>
        </w:rPr>
        <w:t xml:space="preserve"> godina života i najmanje </w:t>
      </w:r>
      <w:r w:rsidRPr="00D40F7E">
        <w:rPr>
          <w:rFonts w:asciiTheme="minorHAnsi" w:hAnsiTheme="minorHAnsi" w:cstheme="minorHAnsi"/>
          <w:lang w:eastAsia="x-none"/>
        </w:rPr>
        <w:t>petnaest (</w:t>
      </w:r>
      <w:r w:rsidRPr="00D40F7E">
        <w:rPr>
          <w:rFonts w:asciiTheme="minorHAnsi" w:hAnsiTheme="minorHAnsi" w:cstheme="minorHAnsi"/>
          <w:lang w:val="x-none" w:eastAsia="x-none"/>
        </w:rPr>
        <w:t>15</w:t>
      </w:r>
      <w:r w:rsidRPr="00D40F7E">
        <w:rPr>
          <w:rFonts w:asciiTheme="minorHAnsi" w:hAnsiTheme="minorHAnsi" w:cstheme="minorHAnsi"/>
          <w:lang w:eastAsia="x-none"/>
        </w:rPr>
        <w:t>)</w:t>
      </w:r>
      <w:r w:rsidRPr="00D40F7E">
        <w:rPr>
          <w:rFonts w:asciiTheme="minorHAnsi" w:hAnsiTheme="minorHAnsi" w:cstheme="minorHAnsi"/>
          <w:lang w:val="x-none" w:eastAsia="x-none"/>
        </w:rPr>
        <w:t xml:space="preserve"> godina mirovinskog staža</w:t>
      </w:r>
      <w:r w:rsidRPr="00D40F7E">
        <w:rPr>
          <w:rFonts w:asciiTheme="minorHAnsi" w:hAnsiTheme="minorHAnsi" w:cstheme="minorHAnsi"/>
          <w:lang w:eastAsia="x-none"/>
        </w:rPr>
        <w:t>,</w:t>
      </w:r>
      <w:r w:rsidRPr="00D40F7E">
        <w:rPr>
          <w:rFonts w:asciiTheme="minorHAnsi" w:hAnsiTheme="minorHAnsi" w:cstheme="minorHAnsi"/>
          <w:lang w:val="x-none" w:eastAsia="x-none"/>
        </w:rPr>
        <w:t xml:space="preserve"> </w:t>
      </w:r>
      <w:r w:rsidRPr="00D40F7E">
        <w:rPr>
          <w:rFonts w:asciiTheme="minorHAnsi" w:hAnsiTheme="minorHAnsi" w:cstheme="minorHAnsi"/>
          <w:bCs/>
          <w:lang w:val="x-none" w:eastAsia="x-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52EBAFAC"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bCs/>
          <w:lang w:eastAsia="x-none"/>
        </w:rPr>
        <w:t>u</w:t>
      </w:r>
      <w:proofErr w:type="spellStart"/>
      <w:r w:rsidRPr="00D40F7E">
        <w:rPr>
          <w:rFonts w:asciiTheme="minorHAnsi" w:hAnsiTheme="minorHAnsi" w:cstheme="minorHAnsi"/>
          <w:bCs/>
          <w:lang w:val="x-none" w:eastAsia="x-none"/>
        </w:rPr>
        <w:t>čitelju</w:t>
      </w:r>
      <w:proofErr w:type="spellEnd"/>
      <w:r w:rsidRPr="00D40F7E">
        <w:rPr>
          <w:rFonts w:asciiTheme="minorHAnsi" w:hAnsiTheme="minorHAnsi" w:cstheme="minorHAnsi"/>
          <w:bCs/>
          <w:i/>
          <w:lang w:eastAsia="x-none"/>
        </w:rPr>
        <w:t xml:space="preserve"> </w:t>
      </w:r>
      <w:r w:rsidRPr="00D40F7E">
        <w:rPr>
          <w:rFonts w:asciiTheme="minorHAnsi" w:hAnsiTheme="minorHAnsi" w:cstheme="minorHAnsi"/>
          <w:bCs/>
          <w:lang w:val="x-none" w:eastAsia="x-none"/>
        </w:rPr>
        <w:t xml:space="preserve">i stručnom suradniku ugovor o radu prestaje istekom školske godine (31. kolovoza) u kojoj su navršili </w:t>
      </w:r>
      <w:r w:rsidRPr="00D40F7E">
        <w:rPr>
          <w:rFonts w:asciiTheme="minorHAnsi" w:hAnsiTheme="minorHAnsi" w:cstheme="minorHAnsi"/>
          <w:lang w:eastAsia="x-none"/>
        </w:rPr>
        <w:t>šezdeset pet (</w:t>
      </w:r>
      <w:r w:rsidRPr="00D40F7E">
        <w:rPr>
          <w:rFonts w:asciiTheme="minorHAnsi" w:hAnsiTheme="minorHAnsi" w:cstheme="minorHAnsi"/>
          <w:bCs/>
          <w:lang w:val="x-none" w:eastAsia="x-none"/>
        </w:rPr>
        <w:t>65</w:t>
      </w:r>
      <w:r w:rsidRPr="00D40F7E">
        <w:rPr>
          <w:rFonts w:asciiTheme="minorHAnsi" w:hAnsiTheme="minorHAnsi" w:cstheme="minorHAnsi"/>
          <w:bCs/>
          <w:lang w:eastAsia="x-none"/>
        </w:rPr>
        <w:t>)</w:t>
      </w:r>
      <w:r w:rsidRPr="00D40F7E">
        <w:rPr>
          <w:rFonts w:asciiTheme="minorHAnsi" w:hAnsiTheme="minorHAnsi" w:cstheme="minorHAnsi"/>
          <w:bCs/>
          <w:lang w:val="x-none" w:eastAsia="x-none"/>
        </w:rPr>
        <w:t xml:space="preserve"> godina života i najmanje </w:t>
      </w:r>
      <w:r w:rsidRPr="00D40F7E">
        <w:rPr>
          <w:rFonts w:asciiTheme="minorHAnsi" w:hAnsiTheme="minorHAnsi" w:cstheme="minorHAnsi"/>
          <w:bCs/>
          <w:lang w:eastAsia="x-none"/>
        </w:rPr>
        <w:t>petnaest (</w:t>
      </w:r>
      <w:r w:rsidRPr="00D40F7E">
        <w:rPr>
          <w:rFonts w:asciiTheme="minorHAnsi" w:hAnsiTheme="minorHAnsi" w:cstheme="minorHAnsi"/>
          <w:bCs/>
          <w:lang w:val="x-none" w:eastAsia="x-none"/>
        </w:rPr>
        <w:t>15</w:t>
      </w:r>
      <w:r w:rsidRPr="00D40F7E">
        <w:rPr>
          <w:rFonts w:asciiTheme="minorHAnsi" w:hAnsiTheme="minorHAnsi" w:cstheme="minorHAnsi"/>
          <w:bCs/>
          <w:lang w:eastAsia="x-none"/>
        </w:rPr>
        <w:t>)</w:t>
      </w:r>
      <w:r w:rsidRPr="00D40F7E">
        <w:rPr>
          <w:rFonts w:asciiTheme="minorHAnsi" w:hAnsiTheme="minorHAnsi" w:cstheme="minorHAnsi"/>
          <w:bCs/>
          <w:lang w:val="x-none" w:eastAsia="x-none"/>
        </w:rPr>
        <w:t xml:space="preserve"> godina mirovinskog staža; ugovor o radu prestaje sporazumom koji u pisanom obliku sklapaju učitelj</w:t>
      </w:r>
      <w:r w:rsidRPr="00D40F7E">
        <w:rPr>
          <w:rFonts w:asciiTheme="minorHAnsi" w:hAnsiTheme="minorHAnsi" w:cstheme="minorHAnsi"/>
          <w:bCs/>
          <w:i/>
          <w:lang w:eastAsia="x-none"/>
        </w:rPr>
        <w:t xml:space="preserve"> </w:t>
      </w:r>
      <w:r w:rsidRPr="00D40F7E">
        <w:rPr>
          <w:rFonts w:asciiTheme="minorHAnsi" w:hAnsiTheme="minorHAnsi" w:cstheme="minorHAnsi"/>
          <w:bCs/>
          <w:lang w:val="x-none" w:eastAsia="x-none"/>
        </w:rPr>
        <w:t>ili stručni suradnik i ravnatelj Škole, odnosno ravnatelj Škole donosi obavijest o prestanku ugovora o radu zbog ispunjenja uvjeta za prestanak ugovora o radu sukladno Zakonu o odgoju i obrazovanju u osnovnoj i srednjoj školi,</w:t>
      </w:r>
    </w:p>
    <w:p w14:paraId="36BF38A5"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d</w:t>
      </w:r>
      <w:r w:rsidRPr="00D40F7E">
        <w:rPr>
          <w:rFonts w:asciiTheme="minorHAnsi" w:hAnsiTheme="minorHAnsi" w:cstheme="minorHAnsi"/>
          <w:lang w:eastAsia="x-none"/>
        </w:rPr>
        <w:t xml:space="preserve">anom dostave obavijesti školi o </w:t>
      </w:r>
      <w:r w:rsidRPr="00D40F7E">
        <w:rPr>
          <w:rFonts w:asciiTheme="minorHAnsi" w:hAnsiTheme="minorHAnsi" w:cstheme="minorHAnsi"/>
          <w:lang w:val="x-none" w:eastAsia="x-none"/>
        </w:rPr>
        <w:t>pravomoćno</w:t>
      </w:r>
      <w:r w:rsidRPr="00D40F7E">
        <w:rPr>
          <w:rFonts w:asciiTheme="minorHAnsi" w:hAnsiTheme="minorHAnsi" w:cstheme="minorHAnsi"/>
          <w:lang w:eastAsia="x-none"/>
        </w:rPr>
        <w:t>sti</w:t>
      </w:r>
      <w:r w:rsidRPr="00D40F7E">
        <w:rPr>
          <w:rFonts w:asciiTheme="minorHAnsi" w:hAnsiTheme="minorHAnsi" w:cstheme="minorHAnsi"/>
          <w:lang w:val="x-none" w:eastAsia="x-none"/>
        </w:rPr>
        <w:t xml:space="preserve"> rješenja </w:t>
      </w:r>
      <w:r w:rsidRPr="00D40F7E">
        <w:rPr>
          <w:rFonts w:asciiTheme="minorHAnsi" w:hAnsiTheme="minorHAnsi" w:cstheme="minorHAnsi"/>
          <w:lang w:eastAsia="x-none"/>
        </w:rPr>
        <w:t xml:space="preserve">o priznanju </w:t>
      </w:r>
      <w:r w:rsidRPr="00D40F7E">
        <w:rPr>
          <w:rFonts w:asciiTheme="minorHAnsi" w:hAnsiTheme="minorHAnsi" w:cstheme="minorHAnsi"/>
          <w:lang w:val="x-none" w:eastAsia="x-none"/>
        </w:rPr>
        <w:t>prav</w:t>
      </w:r>
      <w:r w:rsidRPr="00D40F7E">
        <w:rPr>
          <w:rFonts w:asciiTheme="minorHAnsi" w:hAnsiTheme="minorHAnsi" w:cstheme="minorHAnsi"/>
          <w:lang w:eastAsia="x-none"/>
        </w:rPr>
        <w:t>a</w:t>
      </w:r>
      <w:r w:rsidRPr="00D40F7E">
        <w:rPr>
          <w:rFonts w:asciiTheme="minorHAnsi" w:hAnsiTheme="minorHAnsi" w:cstheme="minorHAnsi"/>
          <w:lang w:val="x-none" w:eastAsia="x-none"/>
        </w:rPr>
        <w:t xml:space="preserve"> na invalidsku mirovinu zbog potpunog gubitka radne sposobnosti </w:t>
      </w:r>
      <w:r w:rsidRPr="00D40F7E">
        <w:rPr>
          <w:rFonts w:asciiTheme="minorHAnsi" w:hAnsiTheme="minorHAnsi" w:cstheme="minorHAnsi"/>
          <w:lang w:eastAsia="x-none"/>
        </w:rPr>
        <w:t>ravnatelj Škole donosi obavijest o prestanku ugovora o radu,</w:t>
      </w:r>
    </w:p>
    <w:p w14:paraId="60ECDFA4"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smrću radnika; u slučaju smrti radnika ravnatelj Škole pisano utvrđuje činjenicu prestanka ugovora o radu,</w:t>
      </w:r>
    </w:p>
    <w:p w14:paraId="7A4C7E47"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odlukom nadležnog suda; ugovor o radu prestaje na temelju pravomoćne odluke nadležnog suda,</w:t>
      </w:r>
    </w:p>
    <w:p w14:paraId="6395529E"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 xml:space="preserve">pripravniku koji u zakonski propisanom roku </w:t>
      </w:r>
      <w:r w:rsidRPr="00D40F7E">
        <w:rPr>
          <w:rFonts w:asciiTheme="minorHAnsi" w:hAnsiTheme="minorHAnsi" w:cstheme="minorHAnsi"/>
          <w:lang w:eastAsia="x-none"/>
        </w:rPr>
        <w:t xml:space="preserve">utvrđenom ugovorom o radu </w:t>
      </w:r>
      <w:r w:rsidRPr="00D40F7E">
        <w:rPr>
          <w:rFonts w:asciiTheme="minorHAnsi" w:hAnsiTheme="minorHAnsi" w:cstheme="minorHAnsi"/>
          <w:lang w:val="x-none" w:eastAsia="x-none"/>
        </w:rPr>
        <w:t>ne položi stručni ispit</w:t>
      </w:r>
      <w:r w:rsidRPr="00D40F7E">
        <w:rPr>
          <w:rFonts w:asciiTheme="minorHAnsi" w:hAnsiTheme="minorHAnsi" w:cstheme="minorHAnsi"/>
          <w:lang w:eastAsia="x-none"/>
        </w:rPr>
        <w:t xml:space="preserve"> </w:t>
      </w:r>
      <w:r w:rsidRPr="00D40F7E">
        <w:rPr>
          <w:rFonts w:asciiTheme="minorHAnsi" w:hAnsiTheme="minorHAnsi" w:cstheme="minorHAnsi"/>
          <w:lang w:val="x-none" w:eastAsia="x-none"/>
        </w:rPr>
        <w:t>ravnatelj Škole donosi obavijest o prestanku ugovora o radu,</w:t>
      </w:r>
    </w:p>
    <w:p w14:paraId="728F55BB" w14:textId="77777777" w:rsidR="002545DC" w:rsidRPr="00D40F7E" w:rsidRDefault="002545DC" w:rsidP="00BC0300">
      <w:pPr>
        <w:pStyle w:val="Odlomakpopisa"/>
        <w:numPr>
          <w:ilvl w:val="0"/>
          <w:numId w:val="36"/>
        </w:numPr>
        <w:jc w:val="both"/>
        <w:rPr>
          <w:rFonts w:asciiTheme="minorHAnsi" w:hAnsiTheme="minorHAnsi" w:cstheme="minorHAnsi"/>
          <w:lang w:val="x-none" w:eastAsia="x-none"/>
        </w:rPr>
      </w:pPr>
      <w:r w:rsidRPr="00D40F7E">
        <w:rPr>
          <w:rFonts w:asciiTheme="minorHAnsi" w:hAnsiTheme="minorHAnsi" w:cstheme="minorHAnsi"/>
          <w:lang w:val="x-none" w:eastAsia="x-none"/>
        </w:rPr>
        <w:t xml:space="preserve">osobi koja je zasnovala radni odnos na mjestu učitelja </w:t>
      </w:r>
      <w:r w:rsidRPr="00D40F7E">
        <w:rPr>
          <w:rFonts w:asciiTheme="minorHAnsi" w:hAnsiTheme="minorHAnsi" w:cstheme="minorHAnsi"/>
          <w:lang w:eastAsia="x-none"/>
        </w:rPr>
        <w:t xml:space="preserve">i </w:t>
      </w:r>
      <w:r w:rsidRPr="00D40F7E">
        <w:rPr>
          <w:rFonts w:asciiTheme="minorHAnsi" w:hAnsiTheme="minorHAnsi" w:cstheme="minorHAnsi"/>
          <w:lang w:val="x-none" w:eastAsia="x-none"/>
        </w:rPr>
        <w:t>stručnog suradnika bez potrebnih pedagoških kompetencija uz uvjet stjecanja tih kompetencija,</w:t>
      </w:r>
      <w:r w:rsidRPr="00D40F7E">
        <w:rPr>
          <w:rFonts w:asciiTheme="minorHAnsi" w:hAnsiTheme="minorHAnsi" w:cstheme="minorHAnsi"/>
          <w:lang w:eastAsia="x-none"/>
        </w:rPr>
        <w:t xml:space="preserve"> ako</w:t>
      </w:r>
      <w:r w:rsidRPr="00D40F7E">
        <w:rPr>
          <w:rFonts w:asciiTheme="minorHAnsi" w:hAnsiTheme="minorHAnsi" w:cstheme="minorHAnsi"/>
          <w:lang w:val="x-none" w:eastAsia="x-none"/>
        </w:rPr>
        <w:t xml:space="preserve"> u zakonski </w:t>
      </w:r>
      <w:r w:rsidRPr="00D40F7E">
        <w:rPr>
          <w:rFonts w:asciiTheme="minorHAnsi" w:hAnsiTheme="minorHAnsi" w:cstheme="minorHAnsi"/>
          <w:lang w:eastAsia="x-none"/>
        </w:rPr>
        <w:t>propisanom roku utvrđenom ugovorom o radu</w:t>
      </w:r>
      <w:r w:rsidRPr="00D40F7E">
        <w:rPr>
          <w:rFonts w:asciiTheme="minorHAnsi" w:hAnsiTheme="minorHAnsi" w:cstheme="minorHAnsi"/>
          <w:lang w:val="x-none" w:eastAsia="x-none"/>
        </w:rPr>
        <w:t xml:space="preserve"> ne stekne pedagoške kompetencije</w:t>
      </w:r>
      <w:r w:rsidRPr="00D40F7E">
        <w:rPr>
          <w:rFonts w:asciiTheme="minorHAnsi" w:hAnsiTheme="minorHAnsi" w:cstheme="minorHAnsi"/>
          <w:lang w:eastAsia="x-none"/>
        </w:rPr>
        <w:t xml:space="preserve"> </w:t>
      </w:r>
      <w:r w:rsidRPr="00D40F7E">
        <w:rPr>
          <w:rFonts w:asciiTheme="minorHAnsi" w:hAnsiTheme="minorHAnsi" w:cstheme="minorHAnsi"/>
          <w:lang w:val="x-none" w:eastAsia="x-none"/>
        </w:rPr>
        <w:t>ravnatelj Škole donosi obavijest o prestanku ugovora o radu,</w:t>
      </w:r>
    </w:p>
    <w:p w14:paraId="7FD8DB12" w14:textId="77777777" w:rsidR="002545DC" w:rsidRPr="00DE52D6" w:rsidRDefault="002545DC" w:rsidP="00BC0300">
      <w:pPr>
        <w:pStyle w:val="Odlomakpopisa"/>
        <w:numPr>
          <w:ilvl w:val="0"/>
          <w:numId w:val="36"/>
        </w:numPr>
        <w:jc w:val="both"/>
        <w:rPr>
          <w:rFonts w:asciiTheme="minorHAnsi" w:hAnsiTheme="minorHAnsi" w:cstheme="minorHAnsi"/>
          <w:lang w:val="x-none" w:eastAsia="x-none"/>
        </w:rPr>
      </w:pPr>
      <w:r w:rsidRPr="00DE52D6">
        <w:rPr>
          <w:rFonts w:asciiTheme="minorHAnsi" w:hAnsiTheme="minorHAnsi" w:cstheme="minorHAnsi"/>
          <w:lang w:val="x-none" w:eastAsia="x-none"/>
        </w:rPr>
        <w:t xml:space="preserve">učitelju </w:t>
      </w:r>
      <w:r w:rsidRPr="00DE52D6">
        <w:rPr>
          <w:rFonts w:asciiTheme="minorHAnsi" w:hAnsiTheme="minorHAnsi" w:cstheme="minorHAnsi"/>
          <w:lang w:eastAsia="x-none"/>
        </w:rPr>
        <w:t xml:space="preserve">i </w:t>
      </w:r>
      <w:r w:rsidRPr="00DE52D6">
        <w:rPr>
          <w:rFonts w:asciiTheme="minorHAnsi" w:hAnsiTheme="minorHAnsi" w:cstheme="minorHAnsi"/>
          <w:lang w:val="x-none" w:eastAsia="x-none"/>
        </w:rPr>
        <w:t>stručnom suradniku koji je pri zapošljavanju imao odgovarajuću vrstu i razinu obrazovanja i radno iskustvo u zanimanju za koje se školovao dulje od trajanja pripravničkog staža</w:t>
      </w:r>
      <w:r w:rsidRPr="00DE52D6">
        <w:rPr>
          <w:rFonts w:asciiTheme="minorHAnsi" w:hAnsiTheme="minorHAnsi" w:cstheme="minorHAnsi"/>
          <w:lang w:eastAsia="x-none"/>
        </w:rPr>
        <w:t xml:space="preserve"> i koji je</w:t>
      </w:r>
      <w:r w:rsidRPr="00DE52D6">
        <w:rPr>
          <w:rFonts w:asciiTheme="minorHAnsi" w:hAnsiTheme="minorHAnsi" w:cstheme="minorHAnsi"/>
          <w:lang w:val="x-none" w:eastAsia="x-none"/>
        </w:rPr>
        <w:t xml:space="preserve"> zasnovao radni odnos uz uvjet polaganja stručnog ispita, ako u zakonski </w:t>
      </w:r>
      <w:r w:rsidRPr="00DE52D6">
        <w:rPr>
          <w:rFonts w:asciiTheme="minorHAnsi" w:hAnsiTheme="minorHAnsi" w:cstheme="minorHAnsi"/>
          <w:lang w:eastAsia="x-none"/>
        </w:rPr>
        <w:t xml:space="preserve">propisanom </w:t>
      </w:r>
      <w:r w:rsidRPr="00DE52D6">
        <w:rPr>
          <w:rFonts w:asciiTheme="minorHAnsi" w:hAnsiTheme="minorHAnsi" w:cstheme="minorHAnsi"/>
          <w:lang w:val="x-none" w:eastAsia="x-none"/>
        </w:rPr>
        <w:t xml:space="preserve">roku </w:t>
      </w:r>
      <w:r w:rsidRPr="00DE52D6">
        <w:rPr>
          <w:rFonts w:asciiTheme="minorHAnsi" w:hAnsiTheme="minorHAnsi" w:cstheme="minorHAnsi"/>
          <w:lang w:eastAsia="x-none"/>
        </w:rPr>
        <w:t>utvrđenom ugovorom o radu</w:t>
      </w:r>
      <w:r w:rsidRPr="00DE52D6">
        <w:rPr>
          <w:rFonts w:asciiTheme="minorHAnsi" w:hAnsiTheme="minorHAnsi" w:cstheme="minorHAnsi"/>
          <w:lang w:val="x-none" w:eastAsia="x-none"/>
        </w:rPr>
        <w:t xml:space="preserve"> ne položi stručni ispit ravnatelj Škole donosi obavijest o prestanku ugovora o radu,</w:t>
      </w:r>
    </w:p>
    <w:p w14:paraId="3D59305C" w14:textId="77777777" w:rsidR="002545DC" w:rsidRPr="00DE52D6" w:rsidRDefault="002545DC" w:rsidP="00BC0300">
      <w:pPr>
        <w:pStyle w:val="Odlomakpopisa"/>
        <w:numPr>
          <w:ilvl w:val="0"/>
          <w:numId w:val="37"/>
        </w:numPr>
        <w:jc w:val="both"/>
        <w:rPr>
          <w:rFonts w:asciiTheme="minorHAnsi" w:hAnsiTheme="minorHAnsi" w:cstheme="minorHAnsi"/>
          <w:lang w:val="x-none" w:eastAsia="x-none"/>
        </w:rPr>
      </w:pPr>
      <w:r w:rsidRPr="00DE52D6">
        <w:rPr>
          <w:rFonts w:asciiTheme="minorHAnsi" w:hAnsiTheme="minorHAnsi" w:cstheme="minorHAnsi"/>
          <w:lang w:eastAsia="x-none"/>
        </w:rPr>
        <w:t xml:space="preserve">u </w:t>
      </w:r>
      <w:r w:rsidRPr="00DE52D6">
        <w:rPr>
          <w:rFonts w:asciiTheme="minorHAnsi" w:hAnsiTheme="minorHAnsi" w:cstheme="minorHAnsi"/>
          <w:lang w:val="x-none" w:eastAsia="x-none"/>
        </w:rPr>
        <w:t xml:space="preserve">drugim slučajevima </w:t>
      </w:r>
      <w:r w:rsidRPr="00DE52D6">
        <w:rPr>
          <w:rFonts w:asciiTheme="minorHAnsi" w:hAnsiTheme="minorHAnsi" w:cstheme="minorHAnsi"/>
          <w:lang w:eastAsia="x-none"/>
        </w:rPr>
        <w:t xml:space="preserve">prema </w:t>
      </w:r>
      <w:r w:rsidRPr="00DE52D6">
        <w:rPr>
          <w:rFonts w:asciiTheme="minorHAnsi" w:hAnsiTheme="minorHAnsi" w:cstheme="minorHAnsi"/>
          <w:lang w:val="x-none" w:eastAsia="x-none"/>
        </w:rPr>
        <w:t>zakonskim odredbama.</w:t>
      </w:r>
    </w:p>
    <w:p w14:paraId="21A105C7" w14:textId="77777777" w:rsidR="002545DC" w:rsidRPr="00D40F7E" w:rsidRDefault="002545DC" w:rsidP="002545DC">
      <w:pPr>
        <w:spacing w:after="0" w:line="240" w:lineRule="auto"/>
        <w:jc w:val="both"/>
        <w:rPr>
          <w:rFonts w:eastAsia="Times New Roman" w:cstheme="minorHAnsi"/>
          <w:sz w:val="24"/>
          <w:szCs w:val="24"/>
          <w:lang w:eastAsia="x-none"/>
        </w:rPr>
      </w:pPr>
    </w:p>
    <w:p w14:paraId="39675A4B"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eastAsia="x-none"/>
        </w:rPr>
        <w:t>P</w:t>
      </w:r>
      <w:proofErr w:type="spellStart"/>
      <w:r w:rsidRPr="00D40F7E">
        <w:rPr>
          <w:rFonts w:eastAsia="Times New Roman" w:cstheme="minorHAnsi"/>
          <w:b/>
          <w:bCs/>
          <w:sz w:val="24"/>
          <w:szCs w:val="24"/>
          <w:lang w:val="x-none" w:eastAsia="x-none"/>
        </w:rPr>
        <w:t>restanak</w:t>
      </w:r>
      <w:proofErr w:type="spellEnd"/>
      <w:r w:rsidRPr="00D40F7E">
        <w:rPr>
          <w:rFonts w:eastAsia="Times New Roman" w:cstheme="minorHAnsi"/>
          <w:b/>
          <w:bCs/>
          <w:sz w:val="24"/>
          <w:szCs w:val="24"/>
          <w:lang w:val="x-none" w:eastAsia="x-none"/>
        </w:rPr>
        <w:t xml:space="preserve"> ugovora o radu ravnatelja Škole</w:t>
      </w:r>
    </w:p>
    <w:p w14:paraId="4CFFAF29"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07EF8F6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7</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0C5D8EFB" w14:textId="77777777" w:rsidR="002545DC" w:rsidRPr="00D40F7E" w:rsidRDefault="002545DC" w:rsidP="00A54071">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Zakonom o odgoju i obrazovanju u osnovnoj i srednjoj školi</w:t>
      </w:r>
      <w:r w:rsidRPr="00D40F7E">
        <w:rPr>
          <w:rFonts w:eastAsia="Times New Roman" w:cstheme="minorHAnsi"/>
          <w:bCs/>
          <w:sz w:val="24"/>
          <w:szCs w:val="24"/>
          <w:lang w:eastAsia="hr-HR"/>
        </w:rPr>
        <w:t xml:space="preserve"> i Statutom Škole propisani su uvjeti i način prestanka ugovora o radu ravnatelja Škole.</w:t>
      </w:r>
    </w:p>
    <w:p w14:paraId="7C42F2DF"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p>
    <w:p w14:paraId="2F6C3DFD"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Izvanredni otkaz ugovora o radu</w:t>
      </w:r>
    </w:p>
    <w:p w14:paraId="6692D8D1" w14:textId="77777777" w:rsidR="002545DC" w:rsidRPr="00D40F7E" w:rsidRDefault="002545DC" w:rsidP="002545DC">
      <w:pPr>
        <w:spacing w:after="0" w:line="240" w:lineRule="auto"/>
        <w:rPr>
          <w:rFonts w:eastAsia="Times New Roman" w:cstheme="minorHAnsi"/>
          <w:sz w:val="24"/>
          <w:szCs w:val="24"/>
          <w:lang w:eastAsia="hr-HR"/>
        </w:rPr>
      </w:pPr>
    </w:p>
    <w:p w14:paraId="2A94B5D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eastAsia="x-none"/>
        </w:rPr>
        <w:t>80</w:t>
      </w:r>
      <w:r w:rsidRPr="00D40F7E">
        <w:rPr>
          <w:rFonts w:eastAsia="Times New Roman" w:cstheme="minorHAnsi"/>
          <w:b/>
          <w:sz w:val="24"/>
          <w:szCs w:val="24"/>
          <w:lang w:val="x-none" w:eastAsia="x-none"/>
        </w:rPr>
        <w:t>.</w:t>
      </w:r>
    </w:p>
    <w:p w14:paraId="261028B6" w14:textId="77777777" w:rsidR="002545DC" w:rsidRPr="00D40F7E" w:rsidRDefault="002545DC" w:rsidP="00A54071">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Izvanrednim otkazom Škola i radnik mogu otkazati ugovor o radu na neodređeno vrijeme i ugovor o radu na određeno vrijeme bez obveze poštivanja otkaznog roka, ako zbog osobito teške povrede obveze iz radnog odnosa ili zbog neke druge osobito važne činjenice, uz </w:t>
      </w:r>
      <w:r w:rsidRPr="00D40F7E">
        <w:rPr>
          <w:rFonts w:eastAsia="Times New Roman" w:cstheme="minorHAnsi"/>
          <w:sz w:val="24"/>
          <w:szCs w:val="24"/>
          <w:lang w:val="x-none" w:eastAsia="x-none"/>
        </w:rPr>
        <w:lastRenderedPageBreak/>
        <w:t>uvažavanje svih okolnosti i interesa obiju ugovornih strana nastavak radnog odnosa nije moguć.</w:t>
      </w:r>
    </w:p>
    <w:p w14:paraId="54F6856A" w14:textId="77777777" w:rsidR="002545DC" w:rsidRPr="00D40F7E" w:rsidRDefault="002545DC" w:rsidP="00A54071">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Ugovor o radu može se izvanredno otkazati samo u roku od petnaest (15) dana od dana saznanja za činjenicu na kojoj se izvanredni otkaz temelji.</w:t>
      </w:r>
    </w:p>
    <w:p w14:paraId="10690F4C" w14:textId="77777777" w:rsidR="002545DC" w:rsidRPr="00D40F7E" w:rsidRDefault="002545DC" w:rsidP="00A54071">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Prije donošenja odluke o izvanrednom otkazu ugovora o radu ravnatelj Škole dužan je omogućiti radniku da iznese svoju obranu, osim ako postoje okolnosti zbog kojih nije opravdano očekivati od ravnatelja Škole da to učini.</w:t>
      </w:r>
    </w:p>
    <w:p w14:paraId="297C9DA5" w14:textId="77777777" w:rsidR="002545DC" w:rsidRPr="00D40F7E" w:rsidRDefault="002545DC" w:rsidP="00A54071">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Radnik</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kojemu je izvanredno otkazan ugovor o radu</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nema pravo na otkazni rok niti pravo na otpremninu.</w:t>
      </w:r>
    </w:p>
    <w:p w14:paraId="2CB87DE9"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3CC32B9C"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Redoviti otkaz ugovora o radu</w:t>
      </w:r>
    </w:p>
    <w:p w14:paraId="266CE2F4" w14:textId="77777777" w:rsidR="002545DC" w:rsidRPr="00D40F7E" w:rsidRDefault="002545DC" w:rsidP="002545DC">
      <w:pPr>
        <w:spacing w:after="0" w:line="240" w:lineRule="auto"/>
        <w:rPr>
          <w:rFonts w:eastAsia="Times New Roman" w:cstheme="minorHAnsi"/>
          <w:sz w:val="24"/>
          <w:szCs w:val="24"/>
          <w:lang w:eastAsia="hr-HR"/>
        </w:rPr>
      </w:pPr>
    </w:p>
    <w:p w14:paraId="3A4B77F8"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81</w:t>
      </w:r>
      <w:r w:rsidRPr="00D40F7E">
        <w:rPr>
          <w:rFonts w:eastAsia="Times New Roman" w:cstheme="minorHAnsi"/>
          <w:b/>
          <w:sz w:val="24"/>
          <w:szCs w:val="24"/>
          <w:lang w:val="x-none" w:eastAsia="x-none"/>
        </w:rPr>
        <w:t>.</w:t>
      </w:r>
    </w:p>
    <w:p w14:paraId="7C4629F3" w14:textId="77777777" w:rsidR="002545DC" w:rsidRPr="00D40F7E" w:rsidRDefault="002545DC" w:rsidP="003A0526">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Redoviti otkaz ugovora o radu može biti:</w:t>
      </w:r>
    </w:p>
    <w:p w14:paraId="2AC44CB5" w14:textId="77777777" w:rsidR="002545DC" w:rsidRPr="00D40F7E" w:rsidRDefault="002545DC" w:rsidP="002545DC">
      <w:pPr>
        <w:numPr>
          <w:ilvl w:val="0"/>
          <w:numId w:val="10"/>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poslovno uvjetovani otkaz</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ugovora o radu</w:t>
      </w:r>
      <w:r w:rsidRPr="00D40F7E">
        <w:rPr>
          <w:rFonts w:eastAsia="Times New Roman" w:cstheme="minorHAnsi"/>
          <w:sz w:val="24"/>
          <w:szCs w:val="24"/>
          <w:lang w:eastAsia="x-none"/>
        </w:rPr>
        <w:t>,</w:t>
      </w:r>
    </w:p>
    <w:p w14:paraId="47BF984A" w14:textId="77777777" w:rsidR="002545DC" w:rsidRPr="00D40F7E" w:rsidRDefault="002545DC" w:rsidP="002545DC">
      <w:pPr>
        <w:numPr>
          <w:ilvl w:val="0"/>
          <w:numId w:val="10"/>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osobno uvjetovani otkaz</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ugovora o radu</w:t>
      </w:r>
      <w:r w:rsidRPr="00D40F7E">
        <w:rPr>
          <w:rFonts w:eastAsia="Times New Roman" w:cstheme="minorHAnsi"/>
          <w:sz w:val="24"/>
          <w:szCs w:val="24"/>
          <w:lang w:eastAsia="x-none"/>
        </w:rPr>
        <w:t>,</w:t>
      </w:r>
    </w:p>
    <w:p w14:paraId="1C42353D" w14:textId="77777777" w:rsidR="002545DC" w:rsidRPr="00D40F7E" w:rsidRDefault="002545DC" w:rsidP="002545DC">
      <w:pPr>
        <w:numPr>
          <w:ilvl w:val="0"/>
          <w:numId w:val="10"/>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otkaz ugovora o radu uvjetovan skrivljenim ponašanjem radnika</w:t>
      </w:r>
      <w:r w:rsidRPr="00D40F7E">
        <w:rPr>
          <w:rFonts w:eastAsia="Times New Roman" w:cstheme="minorHAnsi"/>
          <w:sz w:val="24"/>
          <w:szCs w:val="24"/>
          <w:lang w:eastAsia="x-none"/>
        </w:rPr>
        <w:t>,</w:t>
      </w:r>
    </w:p>
    <w:p w14:paraId="33011D48" w14:textId="77777777" w:rsidR="002545DC" w:rsidRPr="00D40F7E" w:rsidRDefault="002545DC" w:rsidP="002545DC">
      <w:pPr>
        <w:numPr>
          <w:ilvl w:val="0"/>
          <w:numId w:val="10"/>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otkaz ugovora o radu zbog ne</w:t>
      </w:r>
      <w:r w:rsidRPr="00D40F7E">
        <w:rPr>
          <w:rFonts w:eastAsia="Times New Roman" w:cstheme="minorHAnsi"/>
          <w:sz w:val="24"/>
          <w:szCs w:val="24"/>
          <w:lang w:eastAsia="x-none"/>
        </w:rPr>
        <w:t>zadovoljavanja radnika na probnom radu</w:t>
      </w:r>
      <w:r w:rsidRPr="00D40F7E">
        <w:rPr>
          <w:rFonts w:eastAsia="Times New Roman" w:cstheme="minorHAnsi"/>
          <w:sz w:val="24"/>
          <w:szCs w:val="24"/>
          <w:lang w:val="en-GB" w:eastAsia="x-none"/>
        </w:rPr>
        <w:t>.</w:t>
      </w:r>
    </w:p>
    <w:p w14:paraId="4CCD2EDE" w14:textId="77777777" w:rsidR="002545DC" w:rsidRPr="00D40F7E" w:rsidRDefault="002545DC" w:rsidP="003A052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Otkaz ugovora o radu s ponudom izmijenjenog ugovora vrsta je redovitog otkaza.</w:t>
      </w:r>
    </w:p>
    <w:p w14:paraId="768BE113" w14:textId="77777777" w:rsidR="002545DC" w:rsidRPr="00D40F7E" w:rsidRDefault="002545DC" w:rsidP="002545DC">
      <w:pPr>
        <w:spacing w:after="0" w:line="240" w:lineRule="auto"/>
        <w:rPr>
          <w:rFonts w:eastAsia="Times New Roman" w:cstheme="minorHAnsi"/>
          <w:sz w:val="24"/>
          <w:szCs w:val="24"/>
          <w:lang w:eastAsia="hr-HR"/>
        </w:rPr>
      </w:pPr>
    </w:p>
    <w:p w14:paraId="6F467B5A" w14:textId="77777777" w:rsidR="002545DC" w:rsidRPr="00D40F7E" w:rsidRDefault="002545DC" w:rsidP="002545DC">
      <w:pPr>
        <w:spacing w:after="0" w:line="240" w:lineRule="auto"/>
        <w:ind w:left="466" w:firstLine="668"/>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Poslovno uvjetovani otkaz ugovora o radu</w:t>
      </w:r>
    </w:p>
    <w:p w14:paraId="7DF729CC" w14:textId="77777777" w:rsidR="002545DC" w:rsidRPr="00D40F7E" w:rsidRDefault="002545DC" w:rsidP="002545DC">
      <w:pPr>
        <w:spacing w:after="0" w:line="240" w:lineRule="auto"/>
        <w:rPr>
          <w:rFonts w:eastAsia="Times New Roman" w:cstheme="minorHAnsi"/>
          <w:sz w:val="24"/>
          <w:szCs w:val="24"/>
          <w:lang w:eastAsia="hr-HR"/>
        </w:rPr>
      </w:pPr>
    </w:p>
    <w:p w14:paraId="0E0B6BED"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82</w:t>
      </w:r>
      <w:r w:rsidRPr="00D40F7E">
        <w:rPr>
          <w:rFonts w:eastAsia="Times New Roman" w:cstheme="minorHAnsi"/>
          <w:b/>
          <w:sz w:val="24"/>
          <w:szCs w:val="24"/>
          <w:lang w:val="x-none" w:eastAsia="x-none"/>
        </w:rPr>
        <w:t>.</w:t>
      </w:r>
    </w:p>
    <w:p w14:paraId="67381D77" w14:textId="77777777" w:rsidR="002545DC" w:rsidRPr="00D40F7E" w:rsidRDefault="002545DC" w:rsidP="003A052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Poslovno uvjetovanim otkazom</w:t>
      </w:r>
      <w:r w:rsidRPr="00D40F7E">
        <w:rPr>
          <w:rFonts w:eastAsia="Times New Roman" w:cstheme="minorHAnsi"/>
          <w:sz w:val="24"/>
          <w:szCs w:val="24"/>
          <w:lang w:eastAsia="x-none"/>
        </w:rPr>
        <w:t xml:space="preserve"> Škola</w:t>
      </w:r>
      <w:r w:rsidRPr="00D40F7E">
        <w:rPr>
          <w:rFonts w:eastAsia="Times New Roman" w:cstheme="minorHAnsi"/>
          <w:sz w:val="24"/>
          <w:szCs w:val="24"/>
          <w:lang w:val="x-none" w:eastAsia="x-none"/>
        </w:rPr>
        <w:t xml:space="preserve"> otkazuje ugovor o radu uz propisani ili ugovoreni otkazni rok ako prestane potreba za obavljanjem određenog posla zbog gospodarskih, tehničkih ili organizacijskih razloga.</w:t>
      </w:r>
    </w:p>
    <w:p w14:paraId="6ECF4B2C" w14:textId="77777777" w:rsidR="002545DC" w:rsidRPr="00D40F7E" w:rsidRDefault="002545DC" w:rsidP="003A052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Pri odlučivanju o poslovno uvjetovanom otkazu ugovora o radu ravnatelj Škole dužan je voditi računa o trajanju radnog odnosa, starosti i obvezama uzdržavanja koje terete radnika.</w:t>
      </w:r>
    </w:p>
    <w:p w14:paraId="2183DB3C" w14:textId="77777777" w:rsidR="002545DC" w:rsidRPr="00D40F7E" w:rsidRDefault="002545DC" w:rsidP="003A0526">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5A7E5733" w14:textId="77777777" w:rsidR="002545DC" w:rsidRPr="00D40F7E" w:rsidRDefault="002545DC" w:rsidP="002545DC">
      <w:pPr>
        <w:spacing w:after="0" w:line="240" w:lineRule="auto"/>
        <w:ind w:firstLine="720"/>
        <w:jc w:val="both"/>
        <w:rPr>
          <w:rFonts w:eastAsia="Times New Roman" w:cstheme="minorHAnsi"/>
          <w:sz w:val="24"/>
          <w:szCs w:val="24"/>
          <w:lang w:eastAsia="x-none"/>
        </w:rPr>
      </w:pPr>
    </w:p>
    <w:p w14:paraId="3BE42787"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83</w:t>
      </w:r>
      <w:r w:rsidRPr="00D40F7E">
        <w:rPr>
          <w:rFonts w:eastAsia="Times New Roman" w:cstheme="minorHAnsi"/>
          <w:b/>
          <w:sz w:val="24"/>
          <w:szCs w:val="24"/>
          <w:lang w:val="x-none" w:eastAsia="x-none"/>
        </w:rPr>
        <w:t>.</w:t>
      </w:r>
    </w:p>
    <w:p w14:paraId="1D89766A" w14:textId="3D908DD6" w:rsidR="003A0526" w:rsidRPr="00B15EC8" w:rsidRDefault="002545DC" w:rsidP="003A0526">
      <w:pPr>
        <w:pStyle w:val="Tijeloteksta"/>
        <w:rPr>
          <w:rFonts w:asciiTheme="minorHAnsi" w:hAnsiTheme="minorHAnsi" w:cstheme="minorHAnsi"/>
          <w:color w:val="000000"/>
        </w:rPr>
      </w:pPr>
      <w:r w:rsidRPr="00D40F7E">
        <w:rPr>
          <w:rFonts w:asciiTheme="minorHAnsi" w:hAnsiTheme="minorHAnsi" w:cstheme="minorHAnsi"/>
        </w:rPr>
        <w:t xml:space="preserve">(1) Ako se u roku do šest (6) mjeseci od dana otkaza ugovora o radu zbog poslovno uvjetovanih razloga promijene okolnosti i u Školi ponovno nastane potreba za zapošljavanjem na istim </w:t>
      </w:r>
      <w:r w:rsidRPr="00B15EC8">
        <w:rPr>
          <w:rFonts w:asciiTheme="minorHAnsi" w:hAnsiTheme="minorHAnsi" w:cstheme="minorHAnsi"/>
        </w:rPr>
        <w:t>poslovima, ravnatelj Škole dužan je radniku kojemu je otkazan ugovor o radu iz poslovno uvjetovanih razloga ponuditi sklapanje novoga ugovora o radu</w:t>
      </w:r>
      <w:r w:rsidR="003A0526" w:rsidRPr="00B15EC8">
        <w:rPr>
          <w:rFonts w:asciiTheme="minorHAnsi" w:hAnsiTheme="minorHAnsi" w:cstheme="minorHAnsi"/>
          <w:color w:val="000000"/>
        </w:rPr>
        <w:t xml:space="preserve"> koji se sklapa u skladu s odredbama Zakona o odgoju i obrazovanju u osnovnoj i srednjoj školi.</w:t>
      </w:r>
    </w:p>
    <w:p w14:paraId="6FC50B03" w14:textId="77777777" w:rsidR="002545DC" w:rsidRPr="00B15EC8" w:rsidRDefault="002545DC" w:rsidP="002545DC">
      <w:pPr>
        <w:tabs>
          <w:tab w:val="left" w:pos="1134"/>
        </w:tabs>
        <w:spacing w:after="0" w:line="240" w:lineRule="auto"/>
        <w:ind w:left="466" w:firstLine="668"/>
        <w:jc w:val="both"/>
        <w:rPr>
          <w:rFonts w:eastAsia="Times New Roman" w:cstheme="minorHAnsi"/>
          <w:b/>
          <w:sz w:val="24"/>
          <w:szCs w:val="24"/>
          <w:lang w:val="x-none" w:eastAsia="x-none"/>
        </w:rPr>
      </w:pPr>
    </w:p>
    <w:p w14:paraId="754460C2" w14:textId="77777777" w:rsidR="002545DC" w:rsidRPr="00D40F7E" w:rsidRDefault="002545DC" w:rsidP="002545DC">
      <w:pPr>
        <w:tabs>
          <w:tab w:val="left" w:pos="1134"/>
        </w:tabs>
        <w:spacing w:after="0" w:line="240" w:lineRule="auto"/>
        <w:ind w:left="466" w:firstLine="668"/>
        <w:jc w:val="both"/>
        <w:rPr>
          <w:rFonts w:eastAsia="Times New Roman" w:cstheme="minorHAnsi"/>
          <w:b/>
          <w:sz w:val="24"/>
          <w:szCs w:val="24"/>
          <w:lang w:val="x-none" w:eastAsia="x-none"/>
        </w:rPr>
      </w:pPr>
      <w:r w:rsidRPr="00B15EC8">
        <w:rPr>
          <w:rFonts w:eastAsia="Times New Roman" w:cstheme="minorHAnsi"/>
          <w:b/>
          <w:sz w:val="24"/>
          <w:szCs w:val="24"/>
          <w:lang w:val="x-none" w:eastAsia="x-none"/>
        </w:rPr>
        <w:t>Osobno uvjetovani otkaz ugovora o radu</w:t>
      </w:r>
    </w:p>
    <w:p w14:paraId="5B40D741" w14:textId="77777777" w:rsidR="002545DC" w:rsidRPr="00D40F7E" w:rsidRDefault="002545DC" w:rsidP="002545DC">
      <w:pPr>
        <w:spacing w:after="0" w:line="240" w:lineRule="auto"/>
        <w:rPr>
          <w:rFonts w:eastAsia="Times New Roman" w:cstheme="minorHAnsi"/>
          <w:sz w:val="24"/>
          <w:szCs w:val="24"/>
          <w:lang w:eastAsia="hr-HR"/>
        </w:rPr>
      </w:pPr>
    </w:p>
    <w:p w14:paraId="618EBE4A"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84</w:t>
      </w:r>
      <w:r w:rsidRPr="00D40F7E">
        <w:rPr>
          <w:rFonts w:eastAsia="Times New Roman" w:cstheme="minorHAnsi"/>
          <w:b/>
          <w:sz w:val="24"/>
          <w:szCs w:val="24"/>
          <w:lang w:val="x-none" w:eastAsia="x-none"/>
        </w:rPr>
        <w:t>.</w:t>
      </w:r>
    </w:p>
    <w:p w14:paraId="3C270961"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Škola može otkazati radniku osobno uvjetovanim otkazom ugovora o radu ako radnik nije u mogućnosti uredno izvršavati svoje obveze iz radnog odnosa zbog određenih trajnih osobina ili sposobnosti.</w:t>
      </w:r>
    </w:p>
    <w:p w14:paraId="409FA8AD"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lastRenderedPageBreak/>
        <w:t xml:space="preserve">(2) </w:t>
      </w:r>
      <w:r w:rsidRPr="00D40F7E">
        <w:rPr>
          <w:rFonts w:eastAsia="Times New Roman" w:cstheme="minorHAnsi"/>
          <w:sz w:val="24"/>
          <w:szCs w:val="24"/>
          <w:lang w:val="x-none" w:eastAsia="x-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14:paraId="4816D7E7"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Okolnosti iz stavka 1. i 2. ovoga članka utvrđuju se aktima nadležnih tijela.</w:t>
      </w:r>
    </w:p>
    <w:p w14:paraId="2F6597B4" w14:textId="77777777" w:rsidR="002545DC" w:rsidRPr="00D40F7E" w:rsidRDefault="002545DC" w:rsidP="002545DC">
      <w:pPr>
        <w:spacing w:after="0" w:line="240" w:lineRule="auto"/>
        <w:rPr>
          <w:rFonts w:eastAsia="Times New Roman" w:cstheme="minorHAnsi"/>
          <w:sz w:val="24"/>
          <w:szCs w:val="24"/>
          <w:lang w:eastAsia="hr-HR"/>
        </w:rPr>
      </w:pPr>
    </w:p>
    <w:p w14:paraId="6779A59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8</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40D34DFA"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Pravo na otkazni rok, otpremninu te ostala prava iz radnog odnosa pri otkazivanju ugovora o radu utvrđuju se i provode u skladu sa zakonskim odredbama i odredbama </w:t>
      </w:r>
      <w:r w:rsidRPr="00D40F7E">
        <w:rPr>
          <w:rFonts w:eastAsia="Times New Roman" w:cstheme="minorHAnsi"/>
          <w:sz w:val="24"/>
          <w:szCs w:val="24"/>
          <w:lang w:val="en-GB" w:eastAsia="x-none"/>
        </w:rPr>
        <w:t>K</w:t>
      </w:r>
      <w:proofErr w:type="spellStart"/>
      <w:r w:rsidRPr="00D40F7E">
        <w:rPr>
          <w:rFonts w:eastAsia="Times New Roman" w:cstheme="minorHAnsi"/>
          <w:sz w:val="24"/>
          <w:szCs w:val="24"/>
          <w:lang w:val="x-none" w:eastAsia="x-none"/>
        </w:rPr>
        <w:t>olektivn</w:t>
      </w:r>
      <w:r w:rsidRPr="00D40F7E">
        <w:rPr>
          <w:rFonts w:eastAsia="Times New Roman" w:cstheme="minorHAnsi"/>
          <w:sz w:val="24"/>
          <w:szCs w:val="24"/>
          <w:lang w:val="en-GB" w:eastAsia="x-none"/>
        </w:rPr>
        <w:t>og</w:t>
      </w:r>
      <w:proofErr w:type="spellEnd"/>
      <w:r w:rsidRPr="00D40F7E">
        <w:rPr>
          <w:rFonts w:eastAsia="Times New Roman" w:cstheme="minorHAnsi"/>
          <w:sz w:val="24"/>
          <w:szCs w:val="24"/>
          <w:lang w:val="x-none" w:eastAsia="x-none"/>
        </w:rPr>
        <w:t xml:space="preserve"> ugovora.</w:t>
      </w:r>
    </w:p>
    <w:p w14:paraId="056356C7"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4F04B36F" w14:textId="77777777" w:rsidR="002545DC" w:rsidRPr="00D40F7E" w:rsidRDefault="002545DC" w:rsidP="002545DC">
      <w:pPr>
        <w:spacing w:after="0" w:line="240" w:lineRule="auto"/>
        <w:ind w:left="466" w:firstLine="668"/>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Otkaz ugovora o radu uvjetovan skrivljenim ponašanjem radnika</w:t>
      </w:r>
    </w:p>
    <w:p w14:paraId="02648A6F" w14:textId="77777777" w:rsidR="002545DC" w:rsidRPr="00D40F7E" w:rsidRDefault="002545DC" w:rsidP="002545DC">
      <w:pPr>
        <w:spacing w:after="0" w:line="240" w:lineRule="auto"/>
        <w:rPr>
          <w:rFonts w:eastAsia="Times New Roman" w:cstheme="minorHAnsi"/>
          <w:sz w:val="24"/>
          <w:szCs w:val="24"/>
          <w:lang w:eastAsia="hr-HR"/>
        </w:rPr>
      </w:pPr>
    </w:p>
    <w:p w14:paraId="661F876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8</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6299AA3F"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Radniku koji krši obveze iz radnog odnosa otkazuje se redovitim otkazom ugovora o radu uvjetovanim skrivljenim ponašanjem radnika.</w:t>
      </w:r>
    </w:p>
    <w:p w14:paraId="3C251618"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Prije redovitog otkazivanja iz stavka 1. ovoga članka ravnatelj Škole dužan je radnika pisano upozoriti na obveze iz radnog odnosa i ukazati mu na mogućnost otkaza ugovora o radu za slučaj nastavka kršenja tih obveza, osim ako postoje okolnosti zbog kojih nije opravdano očekivati od ravnatelja Škole da to učini.</w:t>
      </w:r>
    </w:p>
    <w:p w14:paraId="75CD5D13"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14:paraId="6278913E" w14:textId="77777777" w:rsidR="002545DC" w:rsidRPr="00D40F7E" w:rsidRDefault="002545DC" w:rsidP="002545DC">
      <w:pPr>
        <w:spacing w:after="0" w:line="240" w:lineRule="auto"/>
        <w:jc w:val="both"/>
        <w:rPr>
          <w:rFonts w:eastAsia="Times New Roman" w:cstheme="minorHAnsi"/>
          <w:sz w:val="24"/>
          <w:szCs w:val="24"/>
          <w:lang w:eastAsia="x-none"/>
        </w:rPr>
      </w:pPr>
    </w:p>
    <w:p w14:paraId="4668F4BB"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8</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4381716A"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Radnik kojemu se otkazuje ugovor o radu </w:t>
      </w:r>
      <w:proofErr w:type="spellStart"/>
      <w:r w:rsidRPr="00D40F7E">
        <w:rPr>
          <w:rFonts w:eastAsia="Times New Roman" w:cstheme="minorHAnsi"/>
          <w:sz w:val="24"/>
          <w:szCs w:val="24"/>
          <w:lang w:val="en-GB" w:eastAsia="x-none"/>
        </w:rPr>
        <w:t>zbog</w:t>
      </w:r>
      <w:proofErr w:type="spellEnd"/>
      <w:r w:rsidRPr="00D40F7E">
        <w:rPr>
          <w:rFonts w:eastAsia="Times New Roman" w:cstheme="minorHAnsi"/>
          <w:sz w:val="24"/>
          <w:szCs w:val="24"/>
          <w:lang w:val="x-none" w:eastAsia="x-none"/>
        </w:rPr>
        <w:t xml:space="preserve"> skrivljen</w:t>
      </w:r>
      <w:r w:rsidRPr="00D40F7E">
        <w:rPr>
          <w:rFonts w:eastAsia="Times New Roman" w:cstheme="minorHAnsi"/>
          <w:sz w:val="24"/>
          <w:szCs w:val="24"/>
          <w:lang w:eastAsia="x-none"/>
        </w:rPr>
        <w:t>og</w:t>
      </w:r>
      <w:r w:rsidRPr="00D40F7E">
        <w:rPr>
          <w:rFonts w:eastAsia="Times New Roman" w:cstheme="minorHAnsi"/>
          <w:sz w:val="24"/>
          <w:szCs w:val="24"/>
          <w:lang w:val="x-none" w:eastAsia="x-none"/>
        </w:rPr>
        <w:t xml:space="preserve"> ponašanj</w:t>
      </w:r>
      <w:r w:rsidRPr="00D40F7E">
        <w:rPr>
          <w:rFonts w:eastAsia="Times New Roman" w:cstheme="minorHAnsi"/>
          <w:sz w:val="24"/>
          <w:szCs w:val="24"/>
          <w:lang w:eastAsia="x-none"/>
        </w:rPr>
        <w:t>a</w:t>
      </w:r>
      <w:r w:rsidRPr="00D40F7E">
        <w:rPr>
          <w:rFonts w:eastAsia="Times New Roman" w:cstheme="minorHAnsi"/>
          <w:sz w:val="24"/>
          <w:szCs w:val="24"/>
          <w:lang w:val="x-none" w:eastAsia="x-none"/>
        </w:rPr>
        <w:t xml:space="preserve"> ima pravo na polovicu otkaznih rokova propisanih Zakonom o radu, a nema pravo na otpremninu.</w:t>
      </w:r>
    </w:p>
    <w:p w14:paraId="57E8D449" w14:textId="77777777" w:rsidR="002545DC" w:rsidRPr="00D40F7E" w:rsidRDefault="002545DC" w:rsidP="002545DC">
      <w:pPr>
        <w:spacing w:after="0" w:line="240" w:lineRule="auto"/>
        <w:jc w:val="both"/>
        <w:rPr>
          <w:rFonts w:eastAsia="Times New Roman" w:cstheme="minorHAnsi"/>
          <w:sz w:val="24"/>
          <w:szCs w:val="24"/>
          <w:lang w:eastAsia="x-none"/>
        </w:rPr>
      </w:pPr>
    </w:p>
    <w:p w14:paraId="1A24DA20" w14:textId="77777777" w:rsidR="002545DC" w:rsidRPr="00D40F7E" w:rsidRDefault="002545DC" w:rsidP="002545DC">
      <w:pPr>
        <w:spacing w:after="0" w:line="240" w:lineRule="auto"/>
        <w:ind w:left="1174" w:hanging="40"/>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Otkaz ugovora o radu s ponudom izmijenjenog ugovora</w:t>
      </w:r>
    </w:p>
    <w:p w14:paraId="12D0BCCB"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6CE76FF1"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8</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05BE533C" w14:textId="77777777" w:rsidR="002545DC" w:rsidRPr="00D40F7E" w:rsidRDefault="002545DC" w:rsidP="00270E35">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14:paraId="718BE0D0" w14:textId="77777777" w:rsidR="002545DC" w:rsidRPr="00D40F7E" w:rsidRDefault="002545DC" w:rsidP="00270E35">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Radniku se može dati otkaz ugovora o radu s ponudom izmijenjenog ugovora samo u opravdanim slučajevima.</w:t>
      </w:r>
    </w:p>
    <w:p w14:paraId="1E3C785C"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Radnik ima pravo osporavati dopuštenost takvog otkaza pred nadležnim sudom i u slučaju kada je prihvatio ponudu Škole.</w:t>
      </w:r>
    </w:p>
    <w:p w14:paraId="10E23160" w14:textId="77777777" w:rsidR="002545DC" w:rsidRPr="00D40F7E" w:rsidRDefault="002545DC" w:rsidP="002545DC">
      <w:pPr>
        <w:spacing w:after="0" w:line="240" w:lineRule="auto"/>
        <w:ind w:firstLine="720"/>
        <w:jc w:val="both"/>
        <w:rPr>
          <w:rFonts w:eastAsia="Times New Roman" w:cstheme="minorHAnsi"/>
          <w:b/>
          <w:bCs/>
          <w:sz w:val="24"/>
          <w:szCs w:val="24"/>
          <w:lang w:val="x-none" w:eastAsia="x-none"/>
        </w:rPr>
      </w:pPr>
    </w:p>
    <w:p w14:paraId="508CDC15"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r w:rsidRPr="00D40F7E">
        <w:rPr>
          <w:rFonts w:eastAsia="Times New Roman" w:cstheme="minorHAnsi"/>
          <w:b/>
          <w:bCs/>
          <w:sz w:val="24"/>
          <w:szCs w:val="24"/>
          <w:lang w:val="x-none" w:eastAsia="x-none"/>
        </w:rPr>
        <w:t>Odlučivanje o prestanku ugovora o radu</w:t>
      </w:r>
    </w:p>
    <w:p w14:paraId="46E3F1E9" w14:textId="77777777" w:rsidR="002545DC" w:rsidRPr="00D40F7E" w:rsidRDefault="002545DC" w:rsidP="002545DC">
      <w:pPr>
        <w:spacing w:after="0" w:line="240" w:lineRule="auto"/>
        <w:rPr>
          <w:rFonts w:eastAsia="Times New Roman" w:cstheme="minorHAnsi"/>
          <w:sz w:val="24"/>
          <w:szCs w:val="24"/>
          <w:lang w:eastAsia="hr-HR"/>
        </w:rPr>
      </w:pPr>
    </w:p>
    <w:p w14:paraId="31C4612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8</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55CF98B0"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Prije donošenja odluke o otkazu ugovora o radu ravnatelj Škole dužan je u skladu sa zakonskim odredbama izvršiti obvezu savjetovanja odnosno traženja suglasnosti u pisanom obliku od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odnosno sindikalnog povjerenika</w:t>
      </w:r>
      <w:r w:rsidRPr="00D40F7E">
        <w:rPr>
          <w:rFonts w:eastAsia="Times New Roman" w:cstheme="minorHAnsi"/>
          <w:sz w:val="24"/>
          <w:szCs w:val="24"/>
          <w:lang w:eastAsia="x-none"/>
        </w:rPr>
        <w:t xml:space="preserve"> s pravima i obvezama </w:t>
      </w:r>
      <w:r w:rsidRPr="00D40F7E">
        <w:rPr>
          <w:rFonts w:eastAsia="Times New Roman" w:cstheme="minorHAnsi"/>
          <w:sz w:val="24"/>
          <w:szCs w:val="24"/>
          <w:lang w:val="x-none" w:eastAsia="x-none"/>
        </w:rPr>
        <w:t xml:space="preserve">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w:t>
      </w:r>
    </w:p>
    <w:p w14:paraId="18218662"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lastRenderedPageBreak/>
        <w:t xml:space="preserve">(2) </w:t>
      </w:r>
      <w:r w:rsidRPr="00D40F7E">
        <w:rPr>
          <w:rFonts w:eastAsia="Times New Roman" w:cstheme="minorHAnsi"/>
          <w:sz w:val="24"/>
          <w:szCs w:val="24"/>
          <w:lang w:val="x-none" w:eastAsia="x-none"/>
        </w:rPr>
        <w:t>Odluke koje imaju za posljedicu prestanak ugovora o radu donosi u ime Škole ravnatelj Škole uz prethodnu suglasnost Školskog odbora.</w:t>
      </w:r>
    </w:p>
    <w:p w14:paraId="592D2D66" w14:textId="77777777" w:rsidR="002545DC" w:rsidRPr="00D40F7E" w:rsidRDefault="002545DC" w:rsidP="00270E35">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Prethodna suglasnost Školskog odbora nije potrebna u slučaju prestanka ugovora o radu na određeno vrijeme i prestanka ugovora o radu po sili Zakona o radu te Zakona o odgoju i obrazovanju u osnovnoj i srednjoj školi.</w:t>
      </w:r>
    </w:p>
    <w:p w14:paraId="35338D0E" w14:textId="77777777" w:rsidR="002545DC" w:rsidRPr="00D40F7E" w:rsidRDefault="002545DC" w:rsidP="002545DC">
      <w:pPr>
        <w:spacing w:after="0" w:line="240" w:lineRule="auto"/>
        <w:jc w:val="both"/>
        <w:rPr>
          <w:rFonts w:eastAsia="Times New Roman" w:cstheme="minorHAnsi"/>
          <w:sz w:val="24"/>
          <w:szCs w:val="24"/>
          <w:lang w:eastAsia="x-none"/>
        </w:rPr>
      </w:pPr>
    </w:p>
    <w:p w14:paraId="15B71440"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Udaljavanje radnika od obavljanja poslova</w:t>
      </w:r>
    </w:p>
    <w:p w14:paraId="2B909DA3" w14:textId="77777777" w:rsidR="002545DC" w:rsidRPr="00D40F7E" w:rsidRDefault="002545DC" w:rsidP="002545DC">
      <w:pPr>
        <w:spacing w:after="0" w:line="240" w:lineRule="auto"/>
        <w:rPr>
          <w:rFonts w:eastAsia="Times New Roman" w:cstheme="minorHAnsi"/>
          <w:sz w:val="24"/>
          <w:szCs w:val="24"/>
          <w:lang w:eastAsia="hr-HR"/>
        </w:rPr>
      </w:pPr>
    </w:p>
    <w:p w14:paraId="65FC4D81"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90</w:t>
      </w:r>
      <w:r w:rsidRPr="00D40F7E">
        <w:rPr>
          <w:rFonts w:eastAsia="Times New Roman" w:cstheme="minorHAnsi"/>
          <w:b/>
          <w:sz w:val="24"/>
          <w:szCs w:val="24"/>
          <w:lang w:val="x-none" w:eastAsia="x-none"/>
        </w:rPr>
        <w:t>.</w:t>
      </w:r>
    </w:p>
    <w:p w14:paraId="1B363F28"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Ako ravnatelj Škole sazna da je protiv radnika Škole pokrenut i vodi se kazneni postupak za neko od kaznenih djela iz članka </w:t>
      </w:r>
      <w:r w:rsidRPr="00D40F7E">
        <w:rPr>
          <w:rFonts w:eastAsia="Times New Roman" w:cstheme="minorHAnsi"/>
          <w:sz w:val="24"/>
          <w:szCs w:val="24"/>
          <w:lang w:val="en-GB" w:eastAsia="x-none"/>
        </w:rPr>
        <w:t>12</w:t>
      </w:r>
      <w:r w:rsidRPr="00D40F7E">
        <w:rPr>
          <w:rFonts w:eastAsia="Times New Roman" w:cstheme="minorHAnsi"/>
          <w:sz w:val="24"/>
          <w:szCs w:val="24"/>
          <w:lang w:val="x-none" w:eastAsia="x-none"/>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14:paraId="0B21AD96"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Postupanje iz stavka 1. ovoga članka može se temeljiti isključivo na pisanoj obavijesti nadležnog Državnog odvjetništva odnosno nadležnog Općinskog suda da je protiv radnika pokrenut kazneni postupak.</w:t>
      </w:r>
    </w:p>
    <w:p w14:paraId="260D14FB" w14:textId="77777777" w:rsidR="002545DC" w:rsidRPr="00D40F7E" w:rsidRDefault="002545DC" w:rsidP="002545DC">
      <w:pPr>
        <w:spacing w:after="0" w:line="240" w:lineRule="auto"/>
        <w:rPr>
          <w:rFonts w:eastAsia="Times New Roman" w:cstheme="minorHAnsi"/>
          <w:sz w:val="24"/>
          <w:szCs w:val="24"/>
          <w:lang w:val="x-none" w:eastAsia="x-none"/>
        </w:rPr>
      </w:pPr>
    </w:p>
    <w:p w14:paraId="5EEAB19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91</w:t>
      </w:r>
      <w:r w:rsidRPr="00D40F7E">
        <w:rPr>
          <w:rFonts w:eastAsia="Times New Roman" w:cstheme="minorHAnsi"/>
          <w:b/>
          <w:sz w:val="24"/>
          <w:szCs w:val="24"/>
          <w:lang w:val="x-none" w:eastAsia="x-none"/>
        </w:rPr>
        <w:t>.</w:t>
      </w:r>
    </w:p>
    <w:p w14:paraId="6CAB7725"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Ako osoba u radnom odnosu u Školi bude pravomoćno osuđena za neko od kaznenih djela iz članka </w:t>
      </w:r>
      <w:r w:rsidRPr="00D40F7E">
        <w:rPr>
          <w:rFonts w:eastAsia="Times New Roman" w:cstheme="minorHAnsi"/>
          <w:sz w:val="24"/>
          <w:szCs w:val="24"/>
          <w:lang w:val="en-GB" w:eastAsia="x-none"/>
        </w:rPr>
        <w:t>12</w:t>
      </w:r>
      <w:r w:rsidRPr="00D40F7E">
        <w:rPr>
          <w:rFonts w:eastAsia="Times New Roman" w:cstheme="minorHAnsi"/>
          <w:sz w:val="24"/>
          <w:szCs w:val="24"/>
          <w:lang w:val="x-none" w:eastAsia="x-none"/>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D40F7E">
        <w:rPr>
          <w:rFonts w:eastAsia="Times New Roman" w:cstheme="minorHAnsi"/>
          <w:sz w:val="24"/>
          <w:szCs w:val="24"/>
          <w:lang w:eastAsia="x-none"/>
        </w:rPr>
        <w:t>. U</w:t>
      </w:r>
      <w:r w:rsidRPr="00D40F7E">
        <w:rPr>
          <w:rFonts w:eastAsia="Times New Roman" w:cstheme="minorHAnsi"/>
          <w:sz w:val="24"/>
          <w:szCs w:val="24"/>
          <w:lang w:val="x-none" w:eastAsia="x-none"/>
        </w:rPr>
        <w:t xml:space="preserve"> tom će slučaju ravnatelj </w:t>
      </w:r>
      <w:proofErr w:type="spellStart"/>
      <w:r w:rsidRPr="00D40F7E">
        <w:rPr>
          <w:rFonts w:eastAsia="Times New Roman" w:cstheme="minorHAnsi"/>
          <w:sz w:val="24"/>
          <w:szCs w:val="24"/>
          <w:lang w:val="en-GB" w:eastAsia="x-none"/>
        </w:rPr>
        <w:t>Škole</w:t>
      </w:r>
      <w:proofErr w:type="spellEnd"/>
      <w:r w:rsidRPr="00D40F7E">
        <w:rPr>
          <w:rFonts w:eastAsia="Times New Roman" w:cstheme="minorHAnsi"/>
          <w:sz w:val="24"/>
          <w:szCs w:val="24"/>
          <w:lang w:val="en-GB" w:eastAsia="x-none"/>
        </w:rPr>
        <w:t xml:space="preserve"> </w:t>
      </w:r>
      <w:r w:rsidRPr="00D40F7E">
        <w:rPr>
          <w:rFonts w:eastAsia="Times New Roman" w:cstheme="minorHAnsi"/>
          <w:sz w:val="24"/>
          <w:szCs w:val="24"/>
          <w:lang w:eastAsia="x-none"/>
        </w:rPr>
        <w:t xml:space="preserve">u odluci o otkazu ugovora o radu navesti da je radnik obvezan prestati </w:t>
      </w:r>
      <w:r w:rsidRPr="00D40F7E">
        <w:rPr>
          <w:rFonts w:eastAsia="Times New Roman" w:cstheme="minorHAnsi"/>
          <w:sz w:val="24"/>
          <w:szCs w:val="24"/>
          <w:lang w:val="x-none" w:eastAsia="x-none"/>
        </w:rPr>
        <w:t>raditi tijekom otkaznog roka.</w:t>
      </w:r>
    </w:p>
    <w:p w14:paraId="0906B45D"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6142193E" w14:textId="77777777" w:rsidR="002545DC" w:rsidRPr="00D40F7E" w:rsidRDefault="002545DC" w:rsidP="002545DC">
      <w:pPr>
        <w:spacing w:after="0" w:line="240" w:lineRule="auto"/>
        <w:ind w:left="1174"/>
        <w:rPr>
          <w:rFonts w:eastAsia="Times New Roman" w:cstheme="minorHAnsi"/>
          <w:b/>
          <w:sz w:val="24"/>
          <w:szCs w:val="24"/>
          <w:lang w:eastAsia="hr-HR"/>
        </w:rPr>
      </w:pPr>
      <w:r w:rsidRPr="00D40F7E">
        <w:rPr>
          <w:rFonts w:eastAsia="Times New Roman" w:cstheme="minorHAnsi"/>
          <w:b/>
          <w:bCs/>
          <w:sz w:val="24"/>
          <w:szCs w:val="24"/>
          <w:lang w:eastAsia="hr-HR"/>
        </w:rPr>
        <w:t>Vraćanje isprava radniku i izdavanje potvrde o radnom odnosu</w:t>
      </w:r>
    </w:p>
    <w:p w14:paraId="3FCF47F9" w14:textId="77777777" w:rsidR="002545DC" w:rsidRPr="00D40F7E" w:rsidRDefault="002545DC" w:rsidP="002545DC">
      <w:pPr>
        <w:spacing w:after="0" w:line="240" w:lineRule="auto"/>
        <w:rPr>
          <w:rFonts w:eastAsia="Times New Roman" w:cstheme="minorHAnsi"/>
          <w:sz w:val="24"/>
          <w:szCs w:val="24"/>
          <w:lang w:eastAsia="hr-HR"/>
        </w:rPr>
      </w:pPr>
    </w:p>
    <w:p w14:paraId="0E08FD3E"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92</w:t>
      </w:r>
      <w:r w:rsidRPr="00D40F7E">
        <w:rPr>
          <w:rFonts w:eastAsia="Times New Roman" w:cstheme="minorHAnsi"/>
          <w:b/>
          <w:sz w:val="24"/>
          <w:szCs w:val="24"/>
          <w:lang w:val="x-none" w:eastAsia="x-none"/>
        </w:rPr>
        <w:t>.</w:t>
      </w:r>
    </w:p>
    <w:p w14:paraId="09E7E894" w14:textId="77777777" w:rsidR="002545DC" w:rsidRPr="00D40F7E" w:rsidRDefault="002545DC" w:rsidP="00270E35">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14:paraId="20D219F5" w14:textId="77777777" w:rsidR="002545DC" w:rsidRPr="00D40F7E" w:rsidRDefault="002545DC" w:rsidP="00270E35">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Na zahtjev radnika Škola mu je obvezna u roku od osam (8) dana od dana podnošenja zahtjeva izdati potvrdu o vrsti poslova koje radnik obavlja i trajanju radnog odnosa.</w:t>
      </w:r>
    </w:p>
    <w:p w14:paraId="373A9B94" w14:textId="77777777" w:rsidR="002545DC" w:rsidRPr="00D40F7E" w:rsidRDefault="002545DC" w:rsidP="002545DC">
      <w:pPr>
        <w:spacing w:after="0" w:line="240" w:lineRule="auto"/>
        <w:rPr>
          <w:rFonts w:eastAsia="Times New Roman" w:cstheme="minorHAnsi"/>
          <w:sz w:val="24"/>
          <w:szCs w:val="24"/>
          <w:lang w:eastAsia="hr-HR"/>
        </w:rPr>
      </w:pPr>
    </w:p>
    <w:p w14:paraId="5E6F52DB"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ZAŠTITA PRAVA IZ RADNOG ODNOSA</w:t>
      </w:r>
    </w:p>
    <w:p w14:paraId="6FCA9072" w14:textId="77777777" w:rsidR="002545DC" w:rsidRPr="00D40F7E" w:rsidRDefault="002545DC" w:rsidP="002545DC">
      <w:pPr>
        <w:spacing w:after="0" w:line="240" w:lineRule="auto"/>
        <w:rPr>
          <w:rFonts w:eastAsia="Times New Roman" w:cstheme="minorHAnsi"/>
          <w:sz w:val="24"/>
          <w:szCs w:val="24"/>
          <w:lang w:eastAsia="hr-HR"/>
        </w:rPr>
      </w:pPr>
    </w:p>
    <w:p w14:paraId="49144D0A"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Podnošenje zahtjeva za zaštitu prava iz radnog odnosa</w:t>
      </w:r>
    </w:p>
    <w:p w14:paraId="2ADC5A91"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628B2FA9"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93</w:t>
      </w:r>
      <w:r w:rsidRPr="00D40F7E">
        <w:rPr>
          <w:rFonts w:eastAsia="Times New Roman" w:cstheme="minorHAnsi"/>
          <w:b/>
          <w:sz w:val="24"/>
          <w:szCs w:val="24"/>
          <w:lang w:val="x-none" w:eastAsia="x-none"/>
        </w:rPr>
        <w:t>.</w:t>
      </w:r>
    </w:p>
    <w:p w14:paraId="10B04F13" w14:textId="77777777" w:rsidR="002545DC" w:rsidRPr="00D40F7E" w:rsidRDefault="002545DC" w:rsidP="00270E35">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Radnik koji smatra da mu je povrijeđeno neko pravo iz radnog odnosa, treba u roku od petnaest (15) dana od dana dostave akta kojim je povrijeđeno njegovo pravo, odnosno od dana saznanja za povredu prava, podnijeti Školskom odboru zahtjev za zaštitu prava.</w:t>
      </w:r>
    </w:p>
    <w:p w14:paraId="56D635DC" w14:textId="77777777" w:rsidR="002545DC" w:rsidRPr="00D40F7E" w:rsidRDefault="002545DC" w:rsidP="002545DC">
      <w:pPr>
        <w:spacing w:after="0" w:line="240" w:lineRule="auto"/>
        <w:rPr>
          <w:rFonts w:eastAsia="Times New Roman" w:cstheme="minorHAnsi"/>
          <w:sz w:val="24"/>
          <w:szCs w:val="24"/>
          <w:lang w:eastAsia="hr-HR"/>
        </w:rPr>
      </w:pPr>
    </w:p>
    <w:p w14:paraId="72DD2E55"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Odlučivanje o zahtjevu za zaštitu prava iz radnog odnosa</w:t>
      </w:r>
    </w:p>
    <w:p w14:paraId="2A4764EC" w14:textId="77777777" w:rsidR="002545DC" w:rsidRPr="00D40F7E" w:rsidRDefault="002545DC" w:rsidP="002545DC">
      <w:pPr>
        <w:spacing w:after="0" w:line="240" w:lineRule="auto"/>
        <w:rPr>
          <w:rFonts w:eastAsia="Times New Roman" w:cstheme="minorHAnsi"/>
          <w:sz w:val="24"/>
          <w:szCs w:val="24"/>
          <w:lang w:eastAsia="hr-HR"/>
        </w:rPr>
      </w:pPr>
    </w:p>
    <w:p w14:paraId="0FF776E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lastRenderedPageBreak/>
        <w:t>Članak 9</w:t>
      </w:r>
      <w:r w:rsidRPr="00D40F7E">
        <w:rPr>
          <w:rFonts w:eastAsia="Times New Roman" w:cstheme="minorHAnsi"/>
          <w:b/>
          <w:sz w:val="24"/>
          <w:szCs w:val="24"/>
          <w:lang w:val="en-GB" w:eastAsia="x-none"/>
        </w:rPr>
        <w:t>4</w:t>
      </w:r>
      <w:r w:rsidRPr="00D40F7E">
        <w:rPr>
          <w:rFonts w:eastAsia="Times New Roman" w:cstheme="minorHAnsi"/>
          <w:b/>
          <w:sz w:val="24"/>
          <w:szCs w:val="24"/>
          <w:lang w:val="x-none" w:eastAsia="x-none"/>
        </w:rPr>
        <w:t>.</w:t>
      </w:r>
    </w:p>
    <w:p w14:paraId="2398FBC5" w14:textId="77777777" w:rsidR="002545DC" w:rsidRPr="00D40F7E" w:rsidRDefault="002545DC" w:rsidP="00270E35">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Ako raspolaže relevantnim podacima u svezi sa zahtjevom radnika, Školski odbor treba o zahtjevu iz članka 93. ovoga Pravilnika odlučiti u roku od petnaest (15) dana od dana primitka zahtjeva.</w:t>
      </w:r>
    </w:p>
    <w:p w14:paraId="3EFF8078" w14:textId="77777777" w:rsidR="002545DC" w:rsidRPr="00D40F7E" w:rsidRDefault="002545DC" w:rsidP="00F6445A">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Ako Školski odbor utvrdi da je radnik podnio zahtjev za ostvarivanje prava nakon isteka roka iz članka </w:t>
      </w:r>
      <w:r w:rsidRPr="00D40F7E">
        <w:rPr>
          <w:rFonts w:eastAsia="Times New Roman" w:cstheme="minorHAnsi"/>
          <w:sz w:val="24"/>
          <w:szCs w:val="24"/>
          <w:lang w:val="en-GB" w:eastAsia="x-none"/>
        </w:rPr>
        <w:t>93</w:t>
      </w:r>
      <w:r w:rsidRPr="00D40F7E">
        <w:rPr>
          <w:rFonts w:eastAsia="Times New Roman" w:cstheme="minorHAnsi"/>
          <w:sz w:val="24"/>
          <w:szCs w:val="24"/>
          <w:lang w:val="x-none" w:eastAsia="x-none"/>
        </w:rPr>
        <w:t>. ovoga Pravilnika, zahtjev radnika treba odbaciti.</w:t>
      </w:r>
    </w:p>
    <w:p w14:paraId="6AF05581" w14:textId="77777777" w:rsidR="002545DC" w:rsidRPr="00D40F7E" w:rsidRDefault="002545DC" w:rsidP="004134B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Ako ne postupi prema stavku 2. ovoga članka, odlučujući o zahtjevu, Školski odbor može: </w:t>
      </w:r>
    </w:p>
    <w:p w14:paraId="210D34DE" w14:textId="77777777" w:rsidR="002545DC" w:rsidRPr="00D40F7E" w:rsidRDefault="002545DC" w:rsidP="002545DC">
      <w:pPr>
        <w:numPr>
          <w:ilvl w:val="0"/>
          <w:numId w:val="1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zahtjev odbiti kao neosnovan</w:t>
      </w:r>
      <w:r w:rsidRPr="00D40F7E">
        <w:rPr>
          <w:rFonts w:eastAsia="Times New Roman" w:cstheme="minorHAnsi"/>
          <w:sz w:val="24"/>
          <w:szCs w:val="24"/>
          <w:lang w:eastAsia="x-none"/>
        </w:rPr>
        <w:t>,</w:t>
      </w:r>
    </w:p>
    <w:p w14:paraId="12B1FDFF" w14:textId="77777777" w:rsidR="002545DC" w:rsidRPr="00D40F7E" w:rsidRDefault="002545DC" w:rsidP="002545DC">
      <w:pPr>
        <w:numPr>
          <w:ilvl w:val="0"/>
          <w:numId w:val="1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osporavani akt izmijeniti ili poništiti</w:t>
      </w:r>
      <w:r w:rsidRPr="00D40F7E">
        <w:rPr>
          <w:rFonts w:eastAsia="Times New Roman" w:cstheme="minorHAnsi"/>
          <w:sz w:val="24"/>
          <w:szCs w:val="24"/>
          <w:lang w:eastAsia="x-none"/>
        </w:rPr>
        <w:t>,</w:t>
      </w:r>
    </w:p>
    <w:p w14:paraId="5169CED7" w14:textId="77777777" w:rsidR="002545DC" w:rsidRPr="00D40F7E" w:rsidRDefault="002545DC" w:rsidP="002545DC">
      <w:pPr>
        <w:numPr>
          <w:ilvl w:val="0"/>
          <w:numId w:val="12"/>
        </w:num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val="x-none" w:eastAsia="x-none"/>
        </w:rPr>
        <w:t>osporavani akt ukinuti i donijeti novi akt, odnosno ukinuti i vratiti predmet na ponovno odlučivanje.</w:t>
      </w:r>
    </w:p>
    <w:p w14:paraId="6330F894" w14:textId="77777777" w:rsidR="002545DC" w:rsidRPr="00D40F7E" w:rsidRDefault="002545DC" w:rsidP="002545DC">
      <w:pPr>
        <w:spacing w:after="0" w:line="240" w:lineRule="auto"/>
        <w:jc w:val="both"/>
        <w:rPr>
          <w:rFonts w:eastAsia="Times New Roman" w:cstheme="minorHAnsi"/>
          <w:sz w:val="24"/>
          <w:szCs w:val="24"/>
          <w:lang w:val="x-none" w:eastAsia="x-none"/>
        </w:rPr>
      </w:pPr>
    </w:p>
    <w:p w14:paraId="68BD23E0" w14:textId="77777777" w:rsidR="002545DC" w:rsidRPr="00D40F7E" w:rsidRDefault="002545DC" w:rsidP="002545DC">
      <w:pPr>
        <w:spacing w:after="0" w:line="240" w:lineRule="auto"/>
        <w:ind w:left="1174"/>
        <w:jc w:val="both"/>
        <w:rPr>
          <w:rFonts w:eastAsia="Times New Roman" w:cstheme="minorHAnsi"/>
          <w:b/>
          <w:sz w:val="24"/>
          <w:szCs w:val="24"/>
          <w:lang w:val="x-none" w:eastAsia="x-none"/>
        </w:rPr>
      </w:pPr>
      <w:r w:rsidRPr="00D40F7E">
        <w:rPr>
          <w:rFonts w:eastAsia="Times New Roman" w:cstheme="minorHAnsi"/>
          <w:b/>
          <w:bCs/>
          <w:sz w:val="24"/>
          <w:szCs w:val="24"/>
          <w:lang w:val="x-none" w:eastAsia="x-none"/>
        </w:rPr>
        <w:t>Zaštita prava iz radnog odnosa pred nadležnim sudom</w:t>
      </w:r>
    </w:p>
    <w:p w14:paraId="3B16279C" w14:textId="77777777" w:rsidR="002545DC" w:rsidRPr="00D40F7E" w:rsidRDefault="002545DC" w:rsidP="002545DC">
      <w:pPr>
        <w:spacing w:after="0" w:line="240" w:lineRule="auto"/>
        <w:rPr>
          <w:rFonts w:eastAsia="Times New Roman" w:cstheme="minorHAnsi"/>
          <w:sz w:val="24"/>
          <w:szCs w:val="24"/>
          <w:lang w:eastAsia="hr-HR"/>
        </w:rPr>
      </w:pPr>
    </w:p>
    <w:p w14:paraId="5BFA6057"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9</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2F4ECD30" w14:textId="77777777" w:rsidR="002545DC" w:rsidRPr="00D40F7E" w:rsidRDefault="002545DC" w:rsidP="004134B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Radnik čijem zahtjevu za zaštitu prava iz radnog odnosa Škola nije udovoljila u zakonskom roku od petnaest (15) dana, može zahtijevati zaštitu prava pred </w:t>
      </w:r>
      <w:r w:rsidRPr="00D40F7E">
        <w:rPr>
          <w:rFonts w:eastAsia="Times New Roman" w:cstheme="minorHAnsi"/>
          <w:sz w:val="24"/>
          <w:szCs w:val="24"/>
          <w:lang w:eastAsia="x-none"/>
        </w:rPr>
        <w:t>o</w:t>
      </w:r>
      <w:proofErr w:type="spellStart"/>
      <w:r w:rsidRPr="00D40F7E">
        <w:rPr>
          <w:rFonts w:eastAsia="Times New Roman" w:cstheme="minorHAnsi"/>
          <w:sz w:val="24"/>
          <w:szCs w:val="24"/>
          <w:lang w:val="x-none" w:eastAsia="x-none"/>
        </w:rPr>
        <w:t>pćinskim</w:t>
      </w:r>
      <w:proofErr w:type="spellEnd"/>
      <w:r w:rsidRPr="00D40F7E">
        <w:rPr>
          <w:rFonts w:eastAsia="Times New Roman" w:cstheme="minorHAnsi"/>
          <w:sz w:val="24"/>
          <w:szCs w:val="24"/>
          <w:lang w:val="x-none" w:eastAsia="x-none"/>
        </w:rPr>
        <w:t xml:space="preserve"> sudom mjesno nadležnim prema sjedištu Škole u daljnjem roku od petnaest (15) dana.</w:t>
      </w:r>
    </w:p>
    <w:p w14:paraId="7D226D45" w14:textId="77777777" w:rsidR="002545DC" w:rsidRPr="00D40F7E" w:rsidRDefault="002545DC" w:rsidP="004134B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Zaštitu prava pred nadležnim sudom ne može zahtijevati radnik koji nije prethodno podnio Školi, </w:t>
      </w:r>
      <w:proofErr w:type="spellStart"/>
      <w:r w:rsidRPr="00D40F7E">
        <w:rPr>
          <w:rFonts w:eastAsia="Times New Roman" w:cstheme="minorHAnsi"/>
          <w:sz w:val="24"/>
          <w:szCs w:val="24"/>
          <w:lang w:val="en-GB" w:eastAsia="x-none"/>
        </w:rPr>
        <w:t>odnosno</w:t>
      </w:r>
      <w:proofErr w:type="spellEnd"/>
      <w:r w:rsidRPr="00D40F7E">
        <w:rPr>
          <w:rFonts w:eastAsia="Times New Roman" w:cstheme="minorHAnsi"/>
          <w:sz w:val="24"/>
          <w:szCs w:val="24"/>
          <w:lang w:val="x-none" w:eastAsia="x-none"/>
        </w:rPr>
        <w:t xml:space="preserve"> Školskom odboru zahtjev za zaštitu prava, osim u slučaju zahtjeva radnika za naknadu štete i druga novčana potraživanja.</w:t>
      </w:r>
    </w:p>
    <w:p w14:paraId="2CC6F12B" w14:textId="77777777" w:rsidR="002545DC" w:rsidRPr="00D40F7E" w:rsidRDefault="002545DC" w:rsidP="004134B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Potraživanja iz radnog odnosa </w:t>
      </w:r>
      <w:proofErr w:type="spellStart"/>
      <w:r w:rsidRPr="00D40F7E">
        <w:rPr>
          <w:rFonts w:eastAsia="Times New Roman" w:cstheme="minorHAnsi"/>
          <w:sz w:val="24"/>
          <w:szCs w:val="24"/>
          <w:lang w:val="x-none" w:eastAsia="x-none"/>
        </w:rPr>
        <w:t>zastarjevaju</w:t>
      </w:r>
      <w:proofErr w:type="spellEnd"/>
      <w:r w:rsidRPr="00D40F7E">
        <w:rPr>
          <w:rFonts w:eastAsia="Times New Roman" w:cstheme="minorHAnsi"/>
          <w:sz w:val="24"/>
          <w:szCs w:val="24"/>
          <w:lang w:val="x-none" w:eastAsia="x-none"/>
        </w:rPr>
        <w:t xml:space="preserve"> za pet (5) godina, ako Zakonom o radu odnosno drugim propisom nije drukčije određeno.</w:t>
      </w:r>
    </w:p>
    <w:p w14:paraId="671ED742" w14:textId="77777777" w:rsidR="002545DC" w:rsidRPr="00D40F7E" w:rsidRDefault="002545DC" w:rsidP="002545DC">
      <w:pPr>
        <w:spacing w:after="0" w:line="240" w:lineRule="auto"/>
        <w:rPr>
          <w:rFonts w:eastAsia="Times New Roman" w:cstheme="minorHAnsi"/>
          <w:sz w:val="24"/>
          <w:szCs w:val="24"/>
          <w:lang w:eastAsia="hr-HR"/>
        </w:rPr>
      </w:pPr>
    </w:p>
    <w:p w14:paraId="2534FA9C" w14:textId="77777777" w:rsidR="002545DC" w:rsidRPr="00D40F7E" w:rsidRDefault="002545DC" w:rsidP="002545DC">
      <w:pPr>
        <w:spacing w:after="0" w:line="240" w:lineRule="auto"/>
        <w:rPr>
          <w:rFonts w:eastAsia="Times New Roman" w:cstheme="minorHAnsi"/>
          <w:sz w:val="24"/>
          <w:szCs w:val="24"/>
          <w:lang w:eastAsia="hr-HR"/>
        </w:rPr>
      </w:pPr>
    </w:p>
    <w:p w14:paraId="7C7F0145" w14:textId="77777777" w:rsidR="002545DC" w:rsidRPr="00D40F7E" w:rsidRDefault="002545DC" w:rsidP="002545DC">
      <w:pPr>
        <w:numPr>
          <w:ilvl w:val="0"/>
          <w:numId w:val="1"/>
        </w:numPr>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DOSTAVLJANJE PISMENA</w:t>
      </w:r>
    </w:p>
    <w:p w14:paraId="2F60A2A9" w14:textId="77777777" w:rsidR="002545DC" w:rsidRPr="00D40F7E" w:rsidRDefault="002545DC" w:rsidP="002545DC">
      <w:pPr>
        <w:spacing w:after="0" w:line="240" w:lineRule="auto"/>
        <w:rPr>
          <w:rFonts w:eastAsia="Times New Roman" w:cstheme="minorHAnsi"/>
          <w:sz w:val="24"/>
          <w:szCs w:val="24"/>
          <w:lang w:eastAsia="hr-HR"/>
        </w:rPr>
      </w:pPr>
    </w:p>
    <w:p w14:paraId="294D0B2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9</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0BB0D3BF"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Pismena u svezi s ostvarivanjem prava i obveza iz radnog odnosa dostavljaju se radniku neposrednom predajom na radnom mjestu.</w:t>
      </w:r>
    </w:p>
    <w:p w14:paraId="19B8094D"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(2) Potvrdu o izvršenom dostavljanju potpisuju osoba koja obavlja dostavu i radnik.</w:t>
      </w:r>
    </w:p>
    <w:p w14:paraId="44498A51"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(3) Potpis o preuzimanju pismena radnik stavlja na dostavnici ili pojedinačnom aktu koji mu se uručuje ili na potvrdi o preuzimanju pismena i sam treba navesti datum primitka pismena.</w:t>
      </w:r>
    </w:p>
    <w:p w14:paraId="544C19DE"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14:paraId="06894EB1"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(5) Ako radniku pismeno nije bilo moguće dostaviti na radnom mjestu potrebno mu ga je dostaviti preporučenom poštom na njegovu adresu prebivališta ili boravišta.</w:t>
      </w:r>
    </w:p>
    <w:p w14:paraId="5C9C8523"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(6) U slučaju odbijanja prijema pismena kod poštanske dostave, nepoznate adrese ili ne preuzimanja pismena u određenom roku od strane poštanske službe, dostavljanje će se obaviti isticanjem pismena na oglasnoj ploči Škole.</w:t>
      </w:r>
    </w:p>
    <w:p w14:paraId="7BAC6953" w14:textId="77777777"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(7) Kada je pismeno istaknuto na oglasnoj ploči Škole zbog okolnosti iz stavka 6. ovoga članka, dostavljanje se smatra obavljenim istekom roka od tri (3) dana od dana isticanja pismena.</w:t>
      </w:r>
    </w:p>
    <w:p w14:paraId="20519EA6" w14:textId="13DBAA2D" w:rsidR="002545DC" w:rsidRPr="00D40F7E" w:rsidRDefault="002545DC" w:rsidP="004134BE">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 xml:space="preserve">(8) Prilikom isticanja pismena na oglasnoj ploči Škole potrebno je voditi računa o zaštiti osobnih podataka radnika u skladu s propisima te je prekomjerne osobne podatke koji nisu </w:t>
      </w:r>
      <w:r w:rsidRPr="00D40F7E">
        <w:rPr>
          <w:rFonts w:eastAsia="Times New Roman" w:cstheme="minorHAnsi"/>
          <w:sz w:val="24"/>
          <w:szCs w:val="24"/>
          <w:lang w:eastAsia="hr-HR"/>
        </w:rPr>
        <w:lastRenderedPageBreak/>
        <w:t xml:space="preserve">važni za predmet potrebno odgovarajuće zaštititi odnosno zatamniti (OIB, adresu, kontakt </w:t>
      </w:r>
      <w:r w:rsidR="004134BE" w:rsidRPr="00CD6912">
        <w:rPr>
          <w:rFonts w:eastAsia="Times New Roman" w:cstheme="minorHAnsi"/>
          <w:sz w:val="24"/>
          <w:szCs w:val="24"/>
          <w:lang w:eastAsia="hr-HR"/>
        </w:rPr>
        <w:t>podatke</w:t>
      </w:r>
      <w:r w:rsidRPr="00D40F7E">
        <w:rPr>
          <w:rFonts w:eastAsia="Times New Roman" w:cstheme="minorHAnsi"/>
          <w:sz w:val="24"/>
          <w:szCs w:val="24"/>
          <w:lang w:eastAsia="hr-HR"/>
        </w:rPr>
        <w:t>).</w:t>
      </w:r>
    </w:p>
    <w:p w14:paraId="764005C4" w14:textId="77777777" w:rsidR="002545DC" w:rsidRPr="00D40F7E" w:rsidRDefault="002545DC" w:rsidP="004134BE">
      <w:pPr>
        <w:spacing w:after="0" w:line="240" w:lineRule="auto"/>
        <w:jc w:val="both"/>
        <w:rPr>
          <w:rFonts w:eastAsia="Times New Roman" w:cstheme="minorHAnsi"/>
          <w:noProof/>
          <w:snapToGrid w:val="0"/>
          <w:sz w:val="24"/>
          <w:szCs w:val="24"/>
          <w:lang w:eastAsia="hr-HR"/>
        </w:rPr>
      </w:pPr>
      <w:r w:rsidRPr="00D40F7E">
        <w:rPr>
          <w:rFonts w:eastAsia="Times New Roman" w:cstheme="minorHAnsi"/>
          <w:sz w:val="24"/>
          <w:szCs w:val="24"/>
          <w:lang w:eastAsia="hr-HR"/>
        </w:rPr>
        <w:t>(9) Škola može radniku dostaviti pismena u elektroničkom obliku pod uvjetom da su dostupni radniku da se mogu ispisati i pohraniti te da Škola zadrži dokaz da ih je radniku dostavila i da ih je radnik primio osim u slučaju kada se radi o obveznoj osobnoj dostavi.</w:t>
      </w:r>
    </w:p>
    <w:p w14:paraId="112A2AA4"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19B28190" w14:textId="77777777" w:rsidR="002545DC" w:rsidRPr="00D40F7E" w:rsidRDefault="002545DC" w:rsidP="002545DC">
      <w:pPr>
        <w:numPr>
          <w:ilvl w:val="0"/>
          <w:numId w:val="1"/>
        </w:numPr>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NAKNADA ŠTETE</w:t>
      </w:r>
    </w:p>
    <w:p w14:paraId="70213CB0" w14:textId="77777777" w:rsidR="002545DC" w:rsidRPr="00D40F7E" w:rsidRDefault="002545DC" w:rsidP="002545DC">
      <w:pPr>
        <w:spacing w:after="0" w:line="240" w:lineRule="auto"/>
        <w:rPr>
          <w:rFonts w:eastAsia="Times New Roman" w:cstheme="minorHAnsi"/>
          <w:sz w:val="24"/>
          <w:szCs w:val="24"/>
          <w:lang w:eastAsia="hr-HR"/>
        </w:rPr>
      </w:pPr>
    </w:p>
    <w:p w14:paraId="462221CD"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9</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267784AC" w14:textId="77777777" w:rsidR="002545DC" w:rsidRPr="00D40F7E" w:rsidRDefault="002545DC" w:rsidP="004134B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Bez dopuštenja ravnatelja Škole radnik ne smije za sebe ili drugu osobu obavljati poslove sredstvima ili opremom Škole.</w:t>
      </w:r>
    </w:p>
    <w:p w14:paraId="52299419" w14:textId="1D1B9FF5" w:rsidR="002545DC" w:rsidRPr="00D40F7E" w:rsidRDefault="002545DC" w:rsidP="004134BE">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Radnik koji na radu ili u svezi s radom namjerno ili krajnjom nepažnjom prouzroči štetu Školi, dužan je nastalu štetu naknaditi.</w:t>
      </w:r>
    </w:p>
    <w:p w14:paraId="20236637" w14:textId="77777777" w:rsidR="002545DC" w:rsidRPr="00D40F7E" w:rsidRDefault="002545DC" w:rsidP="002545DC">
      <w:pPr>
        <w:spacing w:after="0" w:line="240" w:lineRule="auto"/>
        <w:rPr>
          <w:rFonts w:eastAsia="Times New Roman" w:cstheme="minorHAnsi"/>
          <w:sz w:val="24"/>
          <w:szCs w:val="24"/>
          <w:lang w:eastAsia="hr-HR"/>
        </w:rPr>
      </w:pPr>
    </w:p>
    <w:p w14:paraId="09150B6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9</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0762089E"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Ako štetu namjerno ili krajnjom nepažnjom prouzroči više radnika, svaki radnik odgovoran je za dio štete koji je prouzročio.</w:t>
      </w:r>
    </w:p>
    <w:p w14:paraId="56F1455A"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štetu namjerno ili krajnjom nepažnjom prouzroči više radnika, a ne može se za svakog radnika utvrditi dio štete koji je prouzročio, svi radnici odgovaraju za štetu i dužni su je naknaditi u jednakim iznosima.</w:t>
      </w:r>
    </w:p>
    <w:p w14:paraId="00FE7121"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Ako je štet</w:t>
      </w:r>
      <w:r w:rsidRPr="00D40F7E">
        <w:rPr>
          <w:rFonts w:eastAsia="Times New Roman" w:cstheme="minorHAnsi"/>
          <w:sz w:val="24"/>
          <w:szCs w:val="24"/>
          <w:lang w:eastAsia="x-none"/>
        </w:rPr>
        <w:t>u</w:t>
      </w:r>
      <w:r w:rsidRPr="00D40F7E">
        <w:rPr>
          <w:rFonts w:eastAsia="Times New Roman" w:cstheme="minorHAnsi"/>
          <w:sz w:val="24"/>
          <w:szCs w:val="24"/>
          <w:lang w:val="x-none" w:eastAsia="x-none"/>
        </w:rPr>
        <w:t xml:space="preserve"> uzrokovalo više radnika kaznenim djelom koje je počinjeno s namjerom</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njihova je odgovornost solidarna.</w:t>
      </w:r>
    </w:p>
    <w:p w14:paraId="3C46B3E3" w14:textId="77777777" w:rsidR="002545DC" w:rsidRPr="00D40F7E" w:rsidRDefault="002545DC" w:rsidP="002545DC">
      <w:pPr>
        <w:spacing w:after="0" w:line="240" w:lineRule="auto"/>
        <w:rPr>
          <w:rFonts w:eastAsia="Times New Roman" w:cstheme="minorHAnsi"/>
          <w:sz w:val="24"/>
          <w:szCs w:val="24"/>
          <w:lang w:eastAsia="hr-HR"/>
        </w:rPr>
      </w:pPr>
    </w:p>
    <w:p w14:paraId="7F6FEE71"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9</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041B6EB3"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Visina štete određuje se na osnovi cjenika ili knjigovodstvene isprave, odnosno knjigovodstvene vrijednosti stvari na kojima je počinjena šteta.</w:t>
      </w:r>
    </w:p>
    <w:p w14:paraId="2B727011" w14:textId="77777777" w:rsidR="002545DC" w:rsidRPr="00D40F7E" w:rsidRDefault="002545DC" w:rsidP="00856622">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Ako se šteta ne može odrediti prema stavku 1. ovoga članka, šteta će se odrediti procjenom vrijednosti oštećene stvari.</w:t>
      </w:r>
    </w:p>
    <w:p w14:paraId="60420800"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Procjena vrijednosti oštećene stvari utvrdit će se vještačenjem.</w:t>
      </w:r>
    </w:p>
    <w:p w14:paraId="6039E14F" w14:textId="77777777" w:rsidR="002545DC" w:rsidRPr="00D40F7E" w:rsidRDefault="002545DC" w:rsidP="002545DC">
      <w:pPr>
        <w:spacing w:after="0" w:line="240" w:lineRule="auto"/>
        <w:rPr>
          <w:rFonts w:eastAsia="Times New Roman" w:cstheme="minorHAnsi"/>
          <w:sz w:val="24"/>
          <w:szCs w:val="24"/>
          <w:lang w:eastAsia="hr-HR"/>
        </w:rPr>
      </w:pPr>
    </w:p>
    <w:p w14:paraId="2785707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100</w:t>
      </w:r>
      <w:r w:rsidRPr="00D40F7E">
        <w:rPr>
          <w:rFonts w:eastAsia="Times New Roman" w:cstheme="minorHAnsi"/>
          <w:b/>
          <w:sz w:val="24"/>
          <w:szCs w:val="24"/>
          <w:lang w:val="x-none" w:eastAsia="x-none"/>
        </w:rPr>
        <w:t>.</w:t>
      </w:r>
    </w:p>
    <w:p w14:paraId="453833C3"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Ako radnik na radu ili u svezi s radom namjerno ili krajnjom nepažnjom prouzroči štetu trećoj osobi, a tu je štetu naknadila Škola, radnik je dužan Školi vratiti iznos koji je ona isplatila trećoj osobi.</w:t>
      </w:r>
    </w:p>
    <w:p w14:paraId="182691F7" w14:textId="77777777" w:rsidR="002545DC" w:rsidRPr="00D40F7E" w:rsidRDefault="002545DC" w:rsidP="002545DC">
      <w:pPr>
        <w:spacing w:after="0" w:line="240" w:lineRule="auto"/>
        <w:rPr>
          <w:rFonts w:eastAsia="Times New Roman" w:cstheme="minorHAnsi"/>
          <w:sz w:val="24"/>
          <w:szCs w:val="24"/>
          <w:lang w:eastAsia="hr-HR"/>
        </w:rPr>
      </w:pPr>
    </w:p>
    <w:p w14:paraId="1ABA6735"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101</w:t>
      </w:r>
      <w:r w:rsidRPr="00D40F7E">
        <w:rPr>
          <w:rFonts w:eastAsia="Times New Roman" w:cstheme="minorHAnsi"/>
          <w:b/>
          <w:sz w:val="24"/>
          <w:szCs w:val="24"/>
          <w:lang w:val="x-none" w:eastAsia="x-none"/>
        </w:rPr>
        <w:t>.</w:t>
      </w:r>
    </w:p>
    <w:p w14:paraId="7C1611C0" w14:textId="77777777" w:rsidR="002545DC" w:rsidRPr="00D40F7E" w:rsidRDefault="002545DC" w:rsidP="00856622">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Škola će djelomično ili potpuno osloboditi radnika od plaćanja naknade štete ako je slabog imovnog stanja te bi ga isplata potpune naknade dovela u oskudicu.</w:t>
      </w:r>
    </w:p>
    <w:p w14:paraId="75B3E71C"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Odredba stavka 1. ovoga članka ne odnosi se na radnika koji je štetu Školi prouzročio kaznenim djelom s namjerom.</w:t>
      </w:r>
    </w:p>
    <w:p w14:paraId="11B620D3" w14:textId="77777777" w:rsidR="002545DC" w:rsidRPr="00D40F7E" w:rsidRDefault="002545DC" w:rsidP="002545DC">
      <w:pPr>
        <w:spacing w:after="0" w:line="240" w:lineRule="auto"/>
        <w:rPr>
          <w:rFonts w:eastAsia="Times New Roman" w:cstheme="minorHAnsi"/>
          <w:sz w:val="24"/>
          <w:szCs w:val="24"/>
          <w:lang w:eastAsia="hr-HR"/>
        </w:rPr>
      </w:pPr>
    </w:p>
    <w:p w14:paraId="1315F7AD"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102</w:t>
      </w:r>
      <w:r w:rsidRPr="00D40F7E">
        <w:rPr>
          <w:rFonts w:eastAsia="Times New Roman" w:cstheme="minorHAnsi"/>
          <w:b/>
          <w:sz w:val="24"/>
          <w:szCs w:val="24"/>
          <w:lang w:val="x-none" w:eastAsia="x-none"/>
        </w:rPr>
        <w:t>.</w:t>
      </w:r>
    </w:p>
    <w:p w14:paraId="4CCB6417" w14:textId="173AD0C2"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Ako radnik pretrpi štetu na radu ili u svezi sa radom, Škola je dužna radniku naknaditi štetu po općim propisima obveznog prava.</w:t>
      </w:r>
    </w:p>
    <w:p w14:paraId="31CBA1B2"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Pravo na naknadu štete iz stavka 1. ovoga članka odnosi se i na štetu koja je uzrokovana radniku povredom njegovih prava iz radnog odnosa.</w:t>
      </w:r>
    </w:p>
    <w:p w14:paraId="6C06ED3F"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Obilježje i visinu štete iz stavka 1. ovoga članka radnik mora dokazati.</w:t>
      </w:r>
    </w:p>
    <w:p w14:paraId="60C883F1" w14:textId="77777777" w:rsidR="002545DC" w:rsidRPr="00D40F7E" w:rsidRDefault="002545DC" w:rsidP="002545DC">
      <w:pPr>
        <w:spacing w:after="0" w:line="240" w:lineRule="auto"/>
        <w:rPr>
          <w:rFonts w:eastAsia="Times New Roman" w:cstheme="minorHAnsi"/>
          <w:sz w:val="24"/>
          <w:szCs w:val="24"/>
          <w:lang w:eastAsia="hr-HR"/>
        </w:rPr>
      </w:pPr>
    </w:p>
    <w:p w14:paraId="077AB0B6"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 xml:space="preserve">Članak </w:t>
      </w:r>
      <w:r w:rsidRPr="00D40F7E">
        <w:rPr>
          <w:rFonts w:eastAsia="Times New Roman" w:cstheme="minorHAnsi"/>
          <w:b/>
          <w:sz w:val="24"/>
          <w:szCs w:val="24"/>
          <w:lang w:val="en-GB" w:eastAsia="x-none"/>
        </w:rPr>
        <w:t>103</w:t>
      </w:r>
      <w:r w:rsidRPr="00D40F7E">
        <w:rPr>
          <w:rFonts w:eastAsia="Times New Roman" w:cstheme="minorHAnsi"/>
          <w:b/>
          <w:sz w:val="24"/>
          <w:szCs w:val="24"/>
          <w:lang w:val="x-none" w:eastAsia="x-none"/>
        </w:rPr>
        <w:t>.</w:t>
      </w:r>
    </w:p>
    <w:p w14:paraId="08D9E8C6"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Postupak u svezi s utvrđivanjem i naplatom štete vodi ravnatelj Škole</w:t>
      </w:r>
      <w:r w:rsidRPr="00D40F7E">
        <w:rPr>
          <w:rFonts w:eastAsia="Times New Roman" w:cstheme="minorHAnsi"/>
          <w:sz w:val="24"/>
          <w:szCs w:val="24"/>
          <w:lang w:eastAsia="x-none"/>
        </w:rPr>
        <w:t xml:space="preserve"> u skladu s propisima obveznog prava</w:t>
      </w:r>
      <w:r w:rsidRPr="00D40F7E">
        <w:rPr>
          <w:rFonts w:eastAsia="Times New Roman" w:cstheme="minorHAnsi"/>
          <w:sz w:val="24"/>
          <w:szCs w:val="24"/>
          <w:lang w:val="x-none" w:eastAsia="x-none"/>
        </w:rPr>
        <w:t>.</w:t>
      </w:r>
    </w:p>
    <w:p w14:paraId="2AC39F51"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Potraživanja naknade štete zastarijevaju u skladu s propisima obveznog prava.</w:t>
      </w:r>
    </w:p>
    <w:p w14:paraId="2DC3A06C" w14:textId="77777777" w:rsidR="002545DC" w:rsidRPr="00D40F7E" w:rsidRDefault="002545DC" w:rsidP="002545DC">
      <w:pPr>
        <w:spacing w:after="0" w:line="240" w:lineRule="auto"/>
        <w:rPr>
          <w:rFonts w:eastAsia="Times New Roman" w:cstheme="minorHAnsi"/>
          <w:sz w:val="24"/>
          <w:szCs w:val="24"/>
          <w:lang w:eastAsia="hr-HR"/>
        </w:rPr>
      </w:pPr>
    </w:p>
    <w:p w14:paraId="44EE1957" w14:textId="77777777" w:rsidR="002545DC" w:rsidRPr="00D40F7E" w:rsidRDefault="002545DC" w:rsidP="002545DC">
      <w:pPr>
        <w:spacing w:after="0" w:line="240" w:lineRule="auto"/>
        <w:rPr>
          <w:rFonts w:eastAsia="Times New Roman" w:cstheme="minorHAnsi"/>
          <w:sz w:val="24"/>
          <w:szCs w:val="24"/>
          <w:lang w:eastAsia="hr-HR"/>
        </w:rPr>
      </w:pPr>
    </w:p>
    <w:p w14:paraId="7D4EEABB"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PRAVO RADNIKA UPUĆENIH NA RAD U INOZEMSTVO</w:t>
      </w:r>
    </w:p>
    <w:p w14:paraId="578FF6C0" w14:textId="77777777" w:rsidR="002545DC" w:rsidRPr="00D40F7E" w:rsidRDefault="002545DC" w:rsidP="002545DC">
      <w:pPr>
        <w:spacing w:after="0" w:line="240" w:lineRule="auto"/>
        <w:rPr>
          <w:rFonts w:eastAsia="Times New Roman" w:cstheme="minorHAnsi"/>
          <w:sz w:val="24"/>
          <w:szCs w:val="24"/>
          <w:lang w:eastAsia="hr-HR"/>
        </w:rPr>
      </w:pPr>
    </w:p>
    <w:p w14:paraId="48FA1677"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10</w:t>
      </w:r>
      <w:r w:rsidRPr="00D40F7E">
        <w:rPr>
          <w:rFonts w:eastAsia="Times New Roman" w:cstheme="minorHAnsi"/>
          <w:b/>
          <w:sz w:val="24"/>
          <w:szCs w:val="24"/>
          <w:lang w:val="en-GB" w:eastAsia="x-none"/>
        </w:rPr>
        <w:t>4</w:t>
      </w:r>
      <w:r w:rsidRPr="00D40F7E">
        <w:rPr>
          <w:rFonts w:eastAsia="Times New Roman" w:cstheme="minorHAnsi"/>
          <w:b/>
          <w:sz w:val="24"/>
          <w:szCs w:val="24"/>
          <w:lang w:val="x-none" w:eastAsia="x-none"/>
        </w:rPr>
        <w:t>.</w:t>
      </w:r>
    </w:p>
    <w:p w14:paraId="3D3CB097" w14:textId="77777777" w:rsidR="002545DC" w:rsidRPr="00D40F7E" w:rsidRDefault="002545DC" w:rsidP="007351EF">
      <w:pPr>
        <w:spacing w:after="0" w:line="240" w:lineRule="auto"/>
        <w:jc w:val="both"/>
        <w:rPr>
          <w:rFonts w:eastAsia="Times New Roman" w:cstheme="minorHAnsi"/>
          <w:sz w:val="24"/>
          <w:szCs w:val="24"/>
          <w:lang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Ravnatelj Škole je dužan odobriti neplaćeni dopust i povratak na ugovorene poslove radniku koji je izabran za rad u hrvatskoj nastavi u inozemstvu ili za lektora Hrvatskog jezika i književnosti na visokoškolskoj ustanovi u inozemstvu</w:t>
      </w:r>
      <w:r w:rsidRPr="00D40F7E">
        <w:rPr>
          <w:rFonts w:eastAsia="Times New Roman" w:cstheme="minorHAnsi"/>
          <w:sz w:val="24"/>
          <w:szCs w:val="24"/>
          <w:lang w:eastAsia="x-none"/>
        </w:rPr>
        <w:t xml:space="preserve"> te u drugim slučajevima u skladu s posebnim propisom.</w:t>
      </w:r>
    </w:p>
    <w:p w14:paraId="5C4F7722"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Radniku </w:t>
      </w:r>
      <w:r w:rsidRPr="00D40F7E">
        <w:rPr>
          <w:rFonts w:eastAsia="Times New Roman" w:cstheme="minorHAnsi"/>
          <w:sz w:val="24"/>
          <w:szCs w:val="24"/>
          <w:lang w:eastAsia="x-none"/>
        </w:rPr>
        <w:t xml:space="preserve">koji je izabran za rad u hrvatskoj nastavi u inozemstvu ili za lektora </w:t>
      </w:r>
      <w:r w:rsidRPr="00D40F7E">
        <w:rPr>
          <w:rFonts w:eastAsia="Times New Roman" w:cstheme="minorHAnsi"/>
          <w:sz w:val="24"/>
          <w:szCs w:val="24"/>
          <w:lang w:val="x-none" w:eastAsia="x-none"/>
        </w:rPr>
        <w:t>Hrvatskog jezika i književnosti na visokoškolskoj ustanovi u inozemstvu</w:t>
      </w:r>
      <w:r w:rsidRPr="00D40F7E">
        <w:rPr>
          <w:rFonts w:eastAsia="Times New Roman" w:cstheme="minorHAnsi"/>
          <w:sz w:val="24"/>
          <w:szCs w:val="24"/>
          <w:lang w:eastAsia="x-none"/>
        </w:rPr>
        <w:t xml:space="preserve"> </w:t>
      </w:r>
      <w:r w:rsidRPr="00D40F7E">
        <w:rPr>
          <w:rFonts w:eastAsia="Times New Roman" w:cstheme="minorHAnsi"/>
          <w:sz w:val="24"/>
          <w:szCs w:val="24"/>
          <w:lang w:val="x-none" w:eastAsia="x-none"/>
        </w:rPr>
        <w:t xml:space="preserve">prava </w:t>
      </w:r>
      <w:r w:rsidRPr="00D40F7E">
        <w:rPr>
          <w:rFonts w:eastAsia="Times New Roman" w:cstheme="minorHAnsi"/>
          <w:sz w:val="24"/>
          <w:szCs w:val="24"/>
          <w:lang w:eastAsia="x-none"/>
        </w:rPr>
        <w:t xml:space="preserve">i obveze </w:t>
      </w:r>
      <w:r w:rsidRPr="00D40F7E">
        <w:rPr>
          <w:rFonts w:eastAsia="Times New Roman" w:cstheme="minorHAnsi"/>
          <w:sz w:val="24"/>
          <w:szCs w:val="24"/>
          <w:lang w:val="x-none" w:eastAsia="x-none"/>
        </w:rPr>
        <w:t>iz radnog odnosa ili u svezi s radnim odnosom miruju.</w:t>
      </w:r>
    </w:p>
    <w:p w14:paraId="6F9A2ADD"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Ako se radnik i ravnatelj Škole drukčije ne sporazumiju, mirovanje će otpočeti danom dostave radnikova zahtjeva Školi.</w:t>
      </w:r>
    </w:p>
    <w:p w14:paraId="086B667C" w14:textId="77777777" w:rsidR="002545DC" w:rsidRPr="00D40F7E" w:rsidRDefault="002545DC" w:rsidP="002545DC">
      <w:pPr>
        <w:spacing w:after="0" w:line="240" w:lineRule="auto"/>
        <w:rPr>
          <w:rFonts w:eastAsia="Times New Roman" w:cstheme="minorHAnsi"/>
          <w:sz w:val="24"/>
          <w:szCs w:val="24"/>
          <w:lang w:eastAsia="hr-HR"/>
        </w:rPr>
      </w:pPr>
    </w:p>
    <w:p w14:paraId="1B4762D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10</w:t>
      </w:r>
      <w:r w:rsidRPr="00D40F7E">
        <w:rPr>
          <w:rFonts w:eastAsia="Times New Roman" w:cstheme="minorHAnsi"/>
          <w:b/>
          <w:sz w:val="24"/>
          <w:szCs w:val="24"/>
          <w:lang w:val="en-GB" w:eastAsia="x-none"/>
        </w:rPr>
        <w:t>5</w:t>
      </w:r>
      <w:r w:rsidRPr="00D40F7E">
        <w:rPr>
          <w:rFonts w:eastAsia="Times New Roman" w:cstheme="minorHAnsi"/>
          <w:b/>
          <w:sz w:val="24"/>
          <w:szCs w:val="24"/>
          <w:lang w:val="x-none" w:eastAsia="x-none"/>
        </w:rPr>
        <w:t>.</w:t>
      </w:r>
    </w:p>
    <w:p w14:paraId="1CA68F25" w14:textId="77777777" w:rsidR="002545DC" w:rsidRPr="00D40F7E" w:rsidRDefault="002545DC" w:rsidP="007351EF">
      <w:pPr>
        <w:spacing w:after="0" w:line="240" w:lineRule="auto"/>
        <w:jc w:val="both"/>
        <w:rPr>
          <w:rFonts w:eastAsia="Times New Roman" w:cstheme="minorHAnsi"/>
          <w:sz w:val="24"/>
          <w:szCs w:val="24"/>
          <w:lang w:eastAsia="hr-HR"/>
        </w:rPr>
      </w:pPr>
      <w:r w:rsidRPr="00D40F7E">
        <w:rPr>
          <w:rFonts w:eastAsia="Times New Roman" w:cstheme="minorHAnsi"/>
          <w:sz w:val="24"/>
          <w:szCs w:val="24"/>
          <w:lang w:eastAsia="hr-HR"/>
        </w:rPr>
        <w:t>(1) Radnik koji je izabran za rad u hrvatskoj nastavi u inozemstvu ili za lektora Hrvatskog jezika i književnosti na visokoškolskoj ustanovi u inozemstvu ima pravo vratiti se na rad u Školu ako o svojoj namjeri povratka obavijesti Školu najkasnije u roku od sedam (7) dana od dana prestanka trajanja izbora za obavljanje navedenih poslova i ima pravo povratka na poslove na kojima je prethodno radio u roku od sedam (7) dana od dana dostave navedene obavijesti.</w:t>
      </w:r>
    </w:p>
    <w:p w14:paraId="3CCE4027"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Ako radnik ne pošalje obavijest i ne vrati se na rad </w:t>
      </w:r>
      <w:r w:rsidRPr="00D40F7E">
        <w:rPr>
          <w:rFonts w:eastAsia="Times New Roman" w:cstheme="minorHAnsi"/>
          <w:sz w:val="24"/>
          <w:szCs w:val="24"/>
          <w:lang w:val="x-none" w:eastAsia="x-none"/>
        </w:rPr>
        <w:t>u roku navedenom u stavku 1. ovoga članka</w:t>
      </w:r>
      <w:r w:rsidRPr="00D40F7E">
        <w:rPr>
          <w:rFonts w:eastAsia="Times New Roman" w:cstheme="minorHAnsi"/>
          <w:sz w:val="24"/>
          <w:szCs w:val="24"/>
          <w:lang w:eastAsia="x-none"/>
        </w:rPr>
        <w:t>,</w:t>
      </w:r>
      <w:r w:rsidRPr="00D40F7E">
        <w:rPr>
          <w:rFonts w:eastAsia="Times New Roman" w:cstheme="minorHAnsi"/>
          <w:sz w:val="24"/>
          <w:szCs w:val="24"/>
          <w:lang w:val="x-none" w:eastAsia="x-none"/>
        </w:rPr>
        <w:t xml:space="preserve"> ravnatelj Škole treba otkazati ugovor o radu izvanrednim otkazom ugovora o radu uz prethodni postupak propisan Zakonom o radu.</w:t>
      </w:r>
    </w:p>
    <w:p w14:paraId="4F7FFD78" w14:textId="77777777" w:rsidR="002545DC" w:rsidRPr="00D40F7E" w:rsidRDefault="002545DC" w:rsidP="002545DC">
      <w:pPr>
        <w:spacing w:after="0" w:line="240" w:lineRule="auto"/>
        <w:rPr>
          <w:rFonts w:eastAsia="Times New Roman" w:cstheme="minorHAnsi"/>
          <w:sz w:val="24"/>
          <w:szCs w:val="24"/>
          <w:lang w:eastAsia="hr-HR"/>
        </w:rPr>
      </w:pPr>
    </w:p>
    <w:p w14:paraId="7C2BD49C" w14:textId="77777777" w:rsidR="002545DC" w:rsidRPr="00D40F7E" w:rsidRDefault="002545DC" w:rsidP="002545DC">
      <w:pPr>
        <w:numPr>
          <w:ilvl w:val="0"/>
          <w:numId w:val="1"/>
        </w:numPr>
        <w:tabs>
          <w:tab w:val="num" w:pos="709"/>
        </w:tabs>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RADNIČKO VIJEĆE, SINDIKAT I SKUP RADNIKA</w:t>
      </w:r>
    </w:p>
    <w:p w14:paraId="388853B7" w14:textId="77777777" w:rsidR="002545DC" w:rsidRPr="00D40F7E" w:rsidRDefault="002545DC" w:rsidP="002545DC">
      <w:pPr>
        <w:spacing w:after="0" w:line="240" w:lineRule="auto"/>
        <w:rPr>
          <w:rFonts w:eastAsia="Times New Roman" w:cstheme="minorHAnsi"/>
          <w:sz w:val="24"/>
          <w:szCs w:val="24"/>
          <w:lang w:eastAsia="hr-HR"/>
        </w:rPr>
      </w:pPr>
    </w:p>
    <w:p w14:paraId="610074D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10</w:t>
      </w:r>
      <w:r w:rsidRPr="00D40F7E">
        <w:rPr>
          <w:rFonts w:eastAsia="Times New Roman" w:cstheme="minorHAnsi"/>
          <w:b/>
          <w:sz w:val="24"/>
          <w:szCs w:val="24"/>
          <w:lang w:val="en-GB" w:eastAsia="x-none"/>
        </w:rPr>
        <w:t>6</w:t>
      </w:r>
      <w:r w:rsidRPr="00D40F7E">
        <w:rPr>
          <w:rFonts w:eastAsia="Times New Roman" w:cstheme="minorHAnsi"/>
          <w:b/>
          <w:sz w:val="24"/>
          <w:szCs w:val="24"/>
          <w:lang w:val="x-none" w:eastAsia="x-none"/>
        </w:rPr>
        <w:t>.</w:t>
      </w:r>
    </w:p>
    <w:p w14:paraId="698E2787"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Škola je obvezna u okviru mogućnosti osigurati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adničkom</w:t>
      </w:r>
      <w:proofErr w:type="spellEnd"/>
      <w:r w:rsidRPr="00D40F7E">
        <w:rPr>
          <w:rFonts w:eastAsia="Times New Roman" w:cstheme="minorHAnsi"/>
          <w:sz w:val="24"/>
          <w:szCs w:val="24"/>
          <w:lang w:val="x-none" w:eastAsia="x-none"/>
        </w:rPr>
        <w:t xml:space="preserve"> vijeću prostor, sredstva i druge uvjete potrebne za nesmetan rad.</w:t>
      </w:r>
    </w:p>
    <w:p w14:paraId="0D8F4954"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Ako radnici ne utemelje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Škola će iste uvjete iz stavka 1. ovoga članka osigurati za rad sindikalnom povjereniku zaposlenom u Školi koji se ravnatelju Škole pisano očitovao o preuzimanju prava i </w:t>
      </w:r>
      <w:r w:rsidRPr="00D40F7E">
        <w:rPr>
          <w:rFonts w:eastAsia="Times New Roman" w:cstheme="minorHAnsi"/>
          <w:sz w:val="24"/>
          <w:szCs w:val="24"/>
          <w:lang w:eastAsia="x-none"/>
        </w:rPr>
        <w:t xml:space="preserve">obveza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w:t>
      </w:r>
    </w:p>
    <w:p w14:paraId="4CFCC27A" w14:textId="77777777" w:rsidR="002545DC" w:rsidRPr="00D40F7E" w:rsidRDefault="002545DC" w:rsidP="002545DC">
      <w:pPr>
        <w:spacing w:after="0" w:line="240" w:lineRule="auto"/>
        <w:jc w:val="both"/>
        <w:rPr>
          <w:rFonts w:eastAsia="Times New Roman" w:cstheme="minorHAnsi"/>
          <w:sz w:val="24"/>
          <w:szCs w:val="24"/>
          <w:lang w:eastAsia="x-none"/>
        </w:rPr>
      </w:pPr>
    </w:p>
    <w:p w14:paraId="17BDAD8C"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10</w:t>
      </w:r>
      <w:r w:rsidRPr="00D40F7E">
        <w:rPr>
          <w:rFonts w:eastAsia="Times New Roman" w:cstheme="minorHAnsi"/>
          <w:b/>
          <w:sz w:val="24"/>
          <w:szCs w:val="24"/>
          <w:lang w:val="en-GB" w:eastAsia="x-none"/>
        </w:rPr>
        <w:t>7</w:t>
      </w:r>
      <w:r w:rsidRPr="00D40F7E">
        <w:rPr>
          <w:rFonts w:eastAsia="Times New Roman" w:cstheme="minorHAnsi"/>
          <w:b/>
          <w:sz w:val="24"/>
          <w:szCs w:val="24"/>
          <w:lang w:val="x-none" w:eastAsia="x-none"/>
        </w:rPr>
        <w:t>.</w:t>
      </w:r>
    </w:p>
    <w:p w14:paraId="62B78490" w14:textId="77777777" w:rsidR="002545DC" w:rsidRPr="00D40F7E" w:rsidRDefault="002545DC" w:rsidP="007351E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Za izvješćivanje Radničkog vijeća odnosno sindikalnog povjerenika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o poslovnim podacima Škole propisanim zakonom</w:t>
      </w:r>
      <w:r w:rsidRPr="00D40F7E">
        <w:rPr>
          <w:rFonts w:eastAsia="Times New Roman" w:cstheme="minorHAnsi"/>
          <w:sz w:val="24"/>
          <w:szCs w:val="24"/>
          <w:lang w:val="en-GB" w:eastAsia="x-none"/>
        </w:rPr>
        <w:t xml:space="preserve"> </w:t>
      </w:r>
      <w:r w:rsidRPr="00D40F7E">
        <w:rPr>
          <w:rFonts w:eastAsia="Times New Roman" w:cstheme="minorHAnsi"/>
          <w:sz w:val="24"/>
          <w:szCs w:val="24"/>
          <w:lang w:val="x-none" w:eastAsia="x-none"/>
        </w:rPr>
        <w:t>ovlašten je ravnatelj</w:t>
      </w:r>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Škole</w:t>
      </w:r>
      <w:proofErr w:type="spellEnd"/>
      <w:r w:rsidRPr="00D40F7E">
        <w:rPr>
          <w:rFonts w:eastAsia="Times New Roman" w:cstheme="minorHAnsi"/>
          <w:sz w:val="24"/>
          <w:szCs w:val="24"/>
          <w:lang w:val="en-GB" w:eastAsia="x-none"/>
        </w:rPr>
        <w:t>.</w:t>
      </w:r>
    </w:p>
    <w:p w14:paraId="356564B3" w14:textId="77777777" w:rsidR="002545DC" w:rsidRPr="00D40F7E" w:rsidRDefault="002545DC" w:rsidP="007351EF">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val="en-GB" w:eastAsia="x-none"/>
        </w:rPr>
        <w:t>(2) Za</w:t>
      </w:r>
      <w:r w:rsidRPr="00D40F7E">
        <w:rPr>
          <w:rFonts w:eastAsia="Times New Roman" w:cstheme="minorHAnsi"/>
          <w:sz w:val="24"/>
          <w:szCs w:val="24"/>
          <w:lang w:val="x-none" w:eastAsia="x-none"/>
        </w:rPr>
        <w:t xml:space="preserve"> savjetovanje s Radničkim vijećem odnosno sindikalnim povjerenikom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o namjeri donošenja pojedinih odluka ovlašten je ravnatelj</w:t>
      </w:r>
      <w:r w:rsidRPr="00D40F7E">
        <w:rPr>
          <w:rFonts w:eastAsia="Times New Roman" w:cstheme="minorHAnsi"/>
          <w:sz w:val="24"/>
          <w:szCs w:val="24"/>
          <w:lang w:val="en-GB" w:eastAsia="x-none"/>
        </w:rPr>
        <w:t xml:space="preserve"> </w:t>
      </w:r>
      <w:proofErr w:type="spellStart"/>
      <w:r w:rsidRPr="00D40F7E">
        <w:rPr>
          <w:rFonts w:eastAsia="Times New Roman" w:cstheme="minorHAnsi"/>
          <w:sz w:val="24"/>
          <w:szCs w:val="24"/>
          <w:lang w:val="en-GB" w:eastAsia="x-none"/>
        </w:rPr>
        <w:t>Škole</w:t>
      </w:r>
      <w:proofErr w:type="spellEnd"/>
      <w:r w:rsidRPr="00D40F7E">
        <w:rPr>
          <w:rFonts w:eastAsia="Times New Roman" w:cstheme="minorHAnsi"/>
          <w:sz w:val="24"/>
          <w:szCs w:val="24"/>
          <w:lang w:val="en-GB" w:eastAsia="x-none"/>
        </w:rPr>
        <w:t>.</w:t>
      </w:r>
    </w:p>
    <w:p w14:paraId="0DD4FF72"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Ravnatelj Škole sukladno zakonskim odredbama vodi računa o obvezi suodlučivanja s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adničkim</w:t>
      </w:r>
      <w:proofErr w:type="spellEnd"/>
      <w:r w:rsidRPr="00D40F7E">
        <w:rPr>
          <w:rFonts w:eastAsia="Times New Roman" w:cstheme="minorHAnsi"/>
          <w:sz w:val="24"/>
          <w:szCs w:val="24"/>
          <w:lang w:val="x-none" w:eastAsia="x-none"/>
        </w:rPr>
        <w:t xml:space="preserve"> vijećem odnosno sindikalnim povjerenikom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o određenim pitanjima u kojima nije u mogućnosti samostalno donijeti odluku.</w:t>
      </w:r>
    </w:p>
    <w:p w14:paraId="401E454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lastRenderedPageBreak/>
        <w:t>Članak 10</w:t>
      </w:r>
      <w:r w:rsidRPr="00D40F7E">
        <w:rPr>
          <w:rFonts w:eastAsia="Times New Roman" w:cstheme="minorHAnsi"/>
          <w:b/>
          <w:sz w:val="24"/>
          <w:szCs w:val="24"/>
          <w:lang w:val="en-GB" w:eastAsia="x-none"/>
        </w:rPr>
        <w:t>8</w:t>
      </w:r>
      <w:r w:rsidRPr="00D40F7E">
        <w:rPr>
          <w:rFonts w:eastAsia="Times New Roman" w:cstheme="minorHAnsi"/>
          <w:b/>
          <w:sz w:val="24"/>
          <w:szCs w:val="24"/>
          <w:lang w:val="x-none" w:eastAsia="x-none"/>
        </w:rPr>
        <w:t>.</w:t>
      </w:r>
    </w:p>
    <w:p w14:paraId="6453BC15" w14:textId="77777777" w:rsidR="002545DC" w:rsidRPr="00D40F7E" w:rsidRDefault="002545DC" w:rsidP="007351EF">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 xml:space="preserve">Pobliži uvjeti za rad Radničkog vijeća odnosno sindikalnog povjerenika </w:t>
      </w:r>
      <w:r w:rsidRPr="00D40F7E">
        <w:rPr>
          <w:rFonts w:eastAsia="Times New Roman" w:cstheme="minorHAnsi"/>
          <w:sz w:val="24"/>
          <w:szCs w:val="24"/>
          <w:lang w:eastAsia="x-none"/>
        </w:rPr>
        <w:t>s pravima i obvezama</w:t>
      </w:r>
      <w:r w:rsidRPr="00D40F7E">
        <w:rPr>
          <w:rFonts w:eastAsia="Times New Roman" w:cstheme="minorHAnsi"/>
          <w:sz w:val="24"/>
          <w:szCs w:val="24"/>
          <w:lang w:val="x-none" w:eastAsia="x-none"/>
        </w:rPr>
        <w:t xml:space="preserve">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w:t>
      </w:r>
      <w:r w:rsidRPr="00D40F7E">
        <w:rPr>
          <w:rFonts w:eastAsia="Times New Roman" w:cstheme="minorHAnsi"/>
          <w:sz w:val="24"/>
          <w:szCs w:val="24"/>
          <w:lang w:eastAsia="x-none"/>
        </w:rPr>
        <w:t xml:space="preserve">mogu se </w:t>
      </w:r>
      <w:r w:rsidRPr="00D40F7E">
        <w:rPr>
          <w:rFonts w:eastAsia="Times New Roman" w:cstheme="minorHAnsi"/>
          <w:sz w:val="24"/>
          <w:szCs w:val="24"/>
          <w:lang w:val="x-none" w:eastAsia="x-none"/>
        </w:rPr>
        <w:t xml:space="preserve">uredit sporazumom između Radničkog vijeća odnosno sindikalnog povjerenika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i Škole.</w:t>
      </w:r>
    </w:p>
    <w:p w14:paraId="7B6359ED"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Ako je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utemeljeno suprotno zakonu ili je kod provođenja izbora za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bilo teškog kršenja odredb</w:t>
      </w:r>
      <w:r w:rsidRPr="00D40F7E">
        <w:rPr>
          <w:rFonts w:eastAsia="Times New Roman" w:cstheme="minorHAnsi"/>
          <w:sz w:val="24"/>
          <w:szCs w:val="24"/>
          <w:lang w:eastAsia="x-none"/>
        </w:rPr>
        <w:t>i</w:t>
      </w:r>
      <w:r w:rsidRPr="00D40F7E">
        <w:rPr>
          <w:rFonts w:eastAsia="Times New Roman" w:cstheme="minorHAnsi"/>
          <w:sz w:val="24"/>
          <w:szCs w:val="24"/>
          <w:lang w:val="x-none" w:eastAsia="x-none"/>
        </w:rPr>
        <w:t xml:space="preserve"> zakona koje je utjecalo na rezultate izbora, ravnatelj Škole dužan je pokrenuti postupak za poništenje izbora u skladu s odredbama Zakona o radu.</w:t>
      </w:r>
    </w:p>
    <w:p w14:paraId="2D7DD34F"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Ako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ili član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prekrši obveze koje ima prema zakonu odnosno drugom propisu, ugovoru ili sporazumu, ravnatelj Škole dužan je pokrenuti postupak raspuštanja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ili isključenja pojedinog člana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u skladu sa odredbama Zakona o radu.</w:t>
      </w:r>
    </w:p>
    <w:p w14:paraId="4F203B11" w14:textId="77777777" w:rsidR="002545DC" w:rsidRPr="00D40F7E" w:rsidRDefault="002545DC" w:rsidP="002545DC">
      <w:pPr>
        <w:spacing w:after="0" w:line="240" w:lineRule="auto"/>
        <w:rPr>
          <w:rFonts w:eastAsia="Times New Roman" w:cstheme="minorHAnsi"/>
          <w:sz w:val="24"/>
          <w:szCs w:val="24"/>
          <w:lang w:eastAsia="hr-HR"/>
        </w:rPr>
      </w:pPr>
    </w:p>
    <w:p w14:paraId="2286CBF3"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10</w:t>
      </w:r>
      <w:r w:rsidRPr="00D40F7E">
        <w:rPr>
          <w:rFonts w:eastAsia="Times New Roman" w:cstheme="minorHAnsi"/>
          <w:b/>
          <w:sz w:val="24"/>
          <w:szCs w:val="24"/>
          <w:lang w:val="en-GB" w:eastAsia="x-none"/>
        </w:rPr>
        <w:t>9</w:t>
      </w:r>
      <w:r w:rsidRPr="00D40F7E">
        <w:rPr>
          <w:rFonts w:eastAsia="Times New Roman" w:cstheme="minorHAnsi"/>
          <w:b/>
          <w:sz w:val="24"/>
          <w:szCs w:val="24"/>
          <w:lang w:val="x-none" w:eastAsia="x-none"/>
        </w:rPr>
        <w:t>.</w:t>
      </w:r>
    </w:p>
    <w:p w14:paraId="284AFBC6"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Skup radnika čine svi radnici zaposleni u Školi.</w:t>
      </w:r>
    </w:p>
    <w:p w14:paraId="5FA9B43E"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(2) </w:t>
      </w:r>
      <w:r w:rsidRPr="00D40F7E">
        <w:rPr>
          <w:rFonts w:eastAsia="Times New Roman" w:cstheme="minorHAnsi"/>
          <w:sz w:val="24"/>
          <w:szCs w:val="24"/>
          <w:lang w:val="x-none" w:eastAsia="x-none"/>
        </w:rPr>
        <w:t xml:space="preserve">Skup radnika saziva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ili sindikalni povjerenik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uz prethodno savjetovanje s ravnateljem Škole, dva</w:t>
      </w:r>
      <w:r w:rsidRPr="00D40F7E">
        <w:rPr>
          <w:rFonts w:eastAsia="Times New Roman" w:cstheme="minorHAnsi"/>
          <w:sz w:val="24"/>
          <w:szCs w:val="24"/>
          <w:lang w:eastAsia="x-none"/>
        </w:rPr>
        <w:t xml:space="preserve"> (2)</w:t>
      </w:r>
      <w:r w:rsidRPr="00D40F7E">
        <w:rPr>
          <w:rFonts w:eastAsia="Times New Roman" w:cstheme="minorHAnsi"/>
          <w:sz w:val="24"/>
          <w:szCs w:val="24"/>
          <w:lang w:val="x-none" w:eastAsia="x-none"/>
        </w:rPr>
        <w:t xml:space="preserve"> puta godišnje, vodeći pri tome računa da se odabirom vremena i mjesta održavanja </w:t>
      </w:r>
      <w:r w:rsidRPr="00D40F7E">
        <w:rPr>
          <w:rFonts w:eastAsia="Times New Roman" w:cstheme="minorHAnsi"/>
          <w:sz w:val="24"/>
          <w:szCs w:val="24"/>
          <w:lang w:val="en-GB" w:eastAsia="x-none"/>
        </w:rPr>
        <w:t>S</w:t>
      </w:r>
      <w:r w:rsidRPr="00D40F7E">
        <w:rPr>
          <w:rFonts w:eastAsia="Times New Roman" w:cstheme="minorHAnsi"/>
          <w:sz w:val="24"/>
          <w:szCs w:val="24"/>
          <w:lang w:val="x-none" w:eastAsia="x-none"/>
        </w:rPr>
        <w:t>kupa radnika ne remeti redovito obavljanje djelatnosti Škole.</w:t>
      </w:r>
    </w:p>
    <w:p w14:paraId="0C749C26"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(3) </w:t>
      </w:r>
      <w:r w:rsidRPr="00D40F7E">
        <w:rPr>
          <w:rFonts w:eastAsia="Times New Roman" w:cstheme="minorHAnsi"/>
          <w:sz w:val="24"/>
          <w:szCs w:val="24"/>
          <w:lang w:val="x-none" w:eastAsia="x-none"/>
        </w:rPr>
        <w:t xml:space="preserve">Ako u Školi nije utemeljeno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ili nema sindikalnog povjerenika </w:t>
      </w:r>
      <w:r w:rsidRPr="00D40F7E">
        <w:rPr>
          <w:rFonts w:eastAsia="Times New Roman" w:cstheme="minorHAnsi"/>
          <w:sz w:val="24"/>
          <w:szCs w:val="24"/>
          <w:lang w:eastAsia="x-none"/>
        </w:rPr>
        <w:t xml:space="preserve">s pravima i obvezama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w:t>
      </w:r>
      <w:proofErr w:type="spellEnd"/>
      <w:r w:rsidRPr="00D40F7E">
        <w:rPr>
          <w:rFonts w:eastAsia="Times New Roman" w:cstheme="minorHAnsi"/>
          <w:sz w:val="24"/>
          <w:szCs w:val="24"/>
          <w:lang w:val="x-none" w:eastAsia="x-none"/>
        </w:rPr>
        <w:t xml:space="preserve"> vijeća, </w:t>
      </w:r>
      <w:r w:rsidRPr="00D40F7E">
        <w:rPr>
          <w:rFonts w:eastAsia="Times New Roman" w:cstheme="minorHAnsi"/>
          <w:sz w:val="24"/>
          <w:szCs w:val="24"/>
          <w:lang w:val="en-GB" w:eastAsia="x-none"/>
        </w:rPr>
        <w:t>S</w:t>
      </w:r>
      <w:r w:rsidRPr="00D40F7E">
        <w:rPr>
          <w:rFonts w:eastAsia="Times New Roman" w:cstheme="minorHAnsi"/>
          <w:sz w:val="24"/>
          <w:szCs w:val="24"/>
          <w:lang w:val="x-none" w:eastAsia="x-none"/>
        </w:rPr>
        <w:t>kup radnika ovlašten je sazvati ravnatelj Škole.</w:t>
      </w:r>
    </w:p>
    <w:p w14:paraId="70970750"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(4) </w:t>
      </w:r>
      <w:r w:rsidRPr="00D40F7E">
        <w:rPr>
          <w:rFonts w:eastAsia="Times New Roman" w:cstheme="minorHAnsi"/>
          <w:sz w:val="24"/>
          <w:szCs w:val="24"/>
          <w:lang w:val="x-none" w:eastAsia="x-none"/>
        </w:rPr>
        <w:t xml:space="preserve">Kada je u Školi utemeljeno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w:t>
      </w:r>
      <w:proofErr w:type="spellEnd"/>
      <w:r w:rsidRPr="00D40F7E">
        <w:rPr>
          <w:rFonts w:eastAsia="Times New Roman" w:cstheme="minorHAnsi"/>
          <w:sz w:val="24"/>
          <w:szCs w:val="24"/>
          <w:lang w:val="x-none" w:eastAsia="x-none"/>
        </w:rPr>
        <w:t xml:space="preserve"> vijeće, ravnatelj Škole može sazvati </w:t>
      </w:r>
      <w:r w:rsidRPr="00D40F7E">
        <w:rPr>
          <w:rFonts w:eastAsia="Times New Roman" w:cstheme="minorHAnsi"/>
          <w:sz w:val="24"/>
          <w:szCs w:val="24"/>
          <w:lang w:val="en-GB" w:eastAsia="x-none"/>
        </w:rPr>
        <w:t>S</w:t>
      </w:r>
      <w:r w:rsidRPr="00D40F7E">
        <w:rPr>
          <w:rFonts w:eastAsia="Times New Roman" w:cstheme="minorHAnsi"/>
          <w:sz w:val="24"/>
          <w:szCs w:val="24"/>
          <w:lang w:val="x-none" w:eastAsia="x-none"/>
        </w:rPr>
        <w:t xml:space="preserve">kup radnika ne osporavajući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adničkom</w:t>
      </w:r>
      <w:proofErr w:type="spellEnd"/>
      <w:r w:rsidRPr="00D40F7E">
        <w:rPr>
          <w:rFonts w:eastAsia="Times New Roman" w:cstheme="minorHAnsi"/>
          <w:sz w:val="24"/>
          <w:szCs w:val="24"/>
          <w:lang w:val="x-none" w:eastAsia="x-none"/>
        </w:rPr>
        <w:t xml:space="preserve"> vijeću pravo na sazivanje </w:t>
      </w:r>
      <w:r w:rsidRPr="00D40F7E">
        <w:rPr>
          <w:rFonts w:eastAsia="Times New Roman" w:cstheme="minorHAnsi"/>
          <w:sz w:val="24"/>
          <w:szCs w:val="24"/>
          <w:lang w:val="en-GB" w:eastAsia="x-none"/>
        </w:rPr>
        <w:t>S</w:t>
      </w:r>
      <w:r w:rsidRPr="00D40F7E">
        <w:rPr>
          <w:rFonts w:eastAsia="Times New Roman" w:cstheme="minorHAnsi"/>
          <w:sz w:val="24"/>
          <w:szCs w:val="24"/>
          <w:lang w:val="x-none" w:eastAsia="x-none"/>
        </w:rPr>
        <w:t xml:space="preserve">kupa radnika i vodeći računa da se time ne ograničavaju ovlasti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adničkoga</w:t>
      </w:r>
      <w:proofErr w:type="spellEnd"/>
      <w:r w:rsidRPr="00D40F7E">
        <w:rPr>
          <w:rFonts w:eastAsia="Times New Roman" w:cstheme="minorHAnsi"/>
          <w:sz w:val="24"/>
          <w:szCs w:val="24"/>
          <w:lang w:val="x-none" w:eastAsia="x-none"/>
        </w:rPr>
        <w:t xml:space="preserve"> vijeća.</w:t>
      </w:r>
    </w:p>
    <w:p w14:paraId="6D007A07" w14:textId="77777777" w:rsidR="002545DC" w:rsidRPr="00D40F7E" w:rsidRDefault="002545DC" w:rsidP="00507C8C">
      <w:pPr>
        <w:spacing w:after="0" w:line="240" w:lineRule="auto"/>
        <w:jc w:val="both"/>
        <w:rPr>
          <w:rFonts w:eastAsia="Times New Roman" w:cstheme="minorHAnsi"/>
          <w:sz w:val="24"/>
          <w:szCs w:val="24"/>
          <w:lang w:val="en-GB" w:eastAsia="x-none"/>
        </w:rPr>
      </w:pPr>
      <w:r w:rsidRPr="00D40F7E">
        <w:rPr>
          <w:rFonts w:eastAsia="Times New Roman" w:cstheme="minorHAnsi"/>
          <w:sz w:val="24"/>
          <w:szCs w:val="24"/>
          <w:lang w:eastAsia="x-none"/>
        </w:rPr>
        <w:t xml:space="preserve">(5) </w:t>
      </w:r>
      <w:r w:rsidRPr="00D40F7E">
        <w:rPr>
          <w:rFonts w:eastAsia="Times New Roman" w:cstheme="minorHAnsi"/>
          <w:sz w:val="24"/>
          <w:szCs w:val="24"/>
          <w:lang w:val="x-none" w:eastAsia="x-none"/>
        </w:rPr>
        <w:t xml:space="preserve">Kod postupanja prema stavku 4. ovoga članka, ravnatelj Škole je dužan savjetovati se s </w:t>
      </w:r>
      <w:r w:rsidRPr="00D40F7E">
        <w:rPr>
          <w:rFonts w:eastAsia="Times New Roman" w:cstheme="minorHAnsi"/>
          <w:sz w:val="24"/>
          <w:szCs w:val="24"/>
          <w:lang w:val="en-GB" w:eastAsia="x-none"/>
        </w:rPr>
        <w:t>R</w:t>
      </w:r>
      <w:proofErr w:type="spellStart"/>
      <w:r w:rsidRPr="00D40F7E">
        <w:rPr>
          <w:rFonts w:eastAsia="Times New Roman" w:cstheme="minorHAnsi"/>
          <w:sz w:val="24"/>
          <w:szCs w:val="24"/>
          <w:lang w:val="x-none" w:eastAsia="x-none"/>
        </w:rPr>
        <w:t>adničkim</w:t>
      </w:r>
      <w:proofErr w:type="spellEnd"/>
      <w:r w:rsidRPr="00D40F7E">
        <w:rPr>
          <w:rFonts w:eastAsia="Times New Roman" w:cstheme="minorHAnsi"/>
          <w:sz w:val="24"/>
          <w:szCs w:val="24"/>
          <w:lang w:val="x-none" w:eastAsia="x-none"/>
        </w:rPr>
        <w:t xml:space="preserve"> vijećem.</w:t>
      </w:r>
    </w:p>
    <w:p w14:paraId="46564306" w14:textId="77777777" w:rsidR="002545DC" w:rsidRPr="00D40F7E" w:rsidRDefault="002545DC" w:rsidP="002545DC">
      <w:pPr>
        <w:spacing w:after="0" w:line="240" w:lineRule="auto"/>
        <w:rPr>
          <w:rFonts w:eastAsia="Times New Roman" w:cstheme="minorHAnsi"/>
          <w:sz w:val="24"/>
          <w:szCs w:val="24"/>
          <w:lang w:eastAsia="hr-HR"/>
        </w:rPr>
      </w:pPr>
    </w:p>
    <w:p w14:paraId="765606FB" w14:textId="77777777" w:rsidR="002545DC" w:rsidRPr="00D40F7E" w:rsidRDefault="002545DC" w:rsidP="002545DC">
      <w:pPr>
        <w:numPr>
          <w:ilvl w:val="0"/>
          <w:numId w:val="1"/>
        </w:numPr>
        <w:spacing w:after="0" w:line="240" w:lineRule="auto"/>
        <w:jc w:val="both"/>
        <w:rPr>
          <w:rFonts w:eastAsia="Times New Roman" w:cstheme="minorHAnsi"/>
          <w:b/>
          <w:sz w:val="24"/>
          <w:szCs w:val="24"/>
          <w:lang w:val="x-none" w:eastAsia="x-none"/>
        </w:rPr>
      </w:pPr>
      <w:r w:rsidRPr="00D40F7E">
        <w:rPr>
          <w:rFonts w:eastAsia="Times New Roman" w:cstheme="minorHAnsi"/>
          <w:b/>
          <w:sz w:val="24"/>
          <w:szCs w:val="24"/>
          <w:lang w:val="x-none" w:eastAsia="x-none"/>
        </w:rPr>
        <w:t>PRIJELAZNE I ZAVRŠNE ODREDBE</w:t>
      </w:r>
    </w:p>
    <w:p w14:paraId="5D56C82A" w14:textId="77777777" w:rsidR="002545DC" w:rsidRPr="00D40F7E" w:rsidRDefault="002545DC" w:rsidP="002545DC">
      <w:pPr>
        <w:spacing w:after="0" w:line="240" w:lineRule="auto"/>
        <w:rPr>
          <w:rFonts w:eastAsia="Times New Roman" w:cstheme="minorHAnsi"/>
          <w:sz w:val="24"/>
          <w:szCs w:val="24"/>
          <w:lang w:eastAsia="hr-HR"/>
        </w:rPr>
      </w:pPr>
    </w:p>
    <w:p w14:paraId="6549CC32"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10</w:t>
      </w:r>
      <w:r w:rsidRPr="00D40F7E">
        <w:rPr>
          <w:rFonts w:eastAsia="Times New Roman" w:cstheme="minorHAnsi"/>
          <w:b/>
          <w:sz w:val="24"/>
          <w:szCs w:val="24"/>
          <w:lang w:val="x-none" w:eastAsia="x-none"/>
        </w:rPr>
        <w:t>.</w:t>
      </w:r>
    </w:p>
    <w:p w14:paraId="5B2B8B4E" w14:textId="77777777" w:rsidR="002545DC" w:rsidRPr="00D40F7E" w:rsidRDefault="002545DC" w:rsidP="00507C8C">
      <w:pPr>
        <w:spacing w:after="0" w:line="240" w:lineRule="auto"/>
        <w:jc w:val="both"/>
        <w:rPr>
          <w:rFonts w:eastAsia="Times New Roman" w:cstheme="minorHAnsi"/>
          <w:sz w:val="24"/>
          <w:szCs w:val="24"/>
          <w:lang w:val="x-none" w:eastAsia="x-none"/>
        </w:rPr>
      </w:pPr>
      <w:r w:rsidRPr="00D40F7E">
        <w:rPr>
          <w:rFonts w:eastAsia="Times New Roman" w:cstheme="minorHAnsi"/>
          <w:sz w:val="24"/>
          <w:szCs w:val="24"/>
          <w:lang w:eastAsia="x-none"/>
        </w:rPr>
        <w:t xml:space="preserve">(1) </w:t>
      </w:r>
      <w:r w:rsidRPr="00D40F7E">
        <w:rPr>
          <w:rFonts w:eastAsia="Times New Roman" w:cstheme="minorHAnsi"/>
          <w:sz w:val="24"/>
          <w:szCs w:val="24"/>
          <w:lang w:val="x-none" w:eastAsia="x-none"/>
        </w:rPr>
        <w:t>Ovaj Pravilnik može se mijenjati i dopunjavati samo na način i u postupku po kojem je donesen.</w:t>
      </w:r>
    </w:p>
    <w:p w14:paraId="308C13D1" w14:textId="77777777" w:rsidR="002545DC" w:rsidRPr="00D40F7E" w:rsidRDefault="002545DC" w:rsidP="002545DC">
      <w:pPr>
        <w:spacing w:after="0" w:line="240" w:lineRule="auto"/>
        <w:ind w:firstLine="720"/>
        <w:jc w:val="both"/>
        <w:rPr>
          <w:rFonts w:eastAsia="Times New Roman" w:cstheme="minorHAnsi"/>
          <w:sz w:val="24"/>
          <w:szCs w:val="24"/>
          <w:lang w:val="x-none" w:eastAsia="x-none"/>
        </w:rPr>
      </w:pPr>
    </w:p>
    <w:p w14:paraId="08E102A9"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11</w:t>
      </w:r>
      <w:r w:rsidRPr="00D40F7E">
        <w:rPr>
          <w:rFonts w:eastAsia="Times New Roman" w:cstheme="minorHAnsi"/>
          <w:b/>
          <w:sz w:val="24"/>
          <w:szCs w:val="24"/>
          <w:lang w:val="x-none" w:eastAsia="x-none"/>
        </w:rPr>
        <w:t>.</w:t>
      </w:r>
    </w:p>
    <w:p w14:paraId="5324A03C" w14:textId="1333A6AC" w:rsidR="000B47DE" w:rsidRPr="000B47DE" w:rsidRDefault="002545DC" w:rsidP="000B47DE">
      <w:pPr>
        <w:widowControl w:val="0"/>
        <w:spacing w:after="0" w:line="240" w:lineRule="auto"/>
        <w:jc w:val="both"/>
        <w:rPr>
          <w:rFonts w:eastAsia="Times New Roman" w:cstheme="minorHAnsi"/>
          <w:noProof/>
          <w:snapToGrid w:val="0"/>
          <w:sz w:val="24"/>
          <w:szCs w:val="24"/>
          <w:lang w:eastAsia="hr-HR"/>
        </w:rPr>
      </w:pPr>
      <w:r w:rsidRPr="00D40F7E">
        <w:rPr>
          <w:rFonts w:eastAsia="Times New Roman" w:cstheme="minorHAnsi"/>
          <w:noProof/>
          <w:snapToGrid w:val="0"/>
          <w:sz w:val="24"/>
          <w:szCs w:val="24"/>
          <w:lang w:eastAsia="hr-HR"/>
        </w:rPr>
        <w:t xml:space="preserve">(1) Stupanjem na snagu ovoga Pravilnika prestaje važiti Pravilnik o radu od </w:t>
      </w:r>
      <w:r w:rsidR="000B47DE">
        <w:rPr>
          <w:rFonts w:eastAsia="Times New Roman" w:cstheme="minorHAnsi"/>
          <w:noProof/>
          <w:snapToGrid w:val="0"/>
          <w:sz w:val="24"/>
          <w:szCs w:val="24"/>
          <w:lang w:eastAsia="hr-HR"/>
        </w:rPr>
        <w:t>4. srpnja 2019. godine (</w:t>
      </w:r>
      <w:r w:rsidR="000B47DE" w:rsidRPr="000B47DE">
        <w:rPr>
          <w:rFonts w:eastAsia="Times New Roman" w:cstheme="minorHAnsi"/>
          <w:noProof/>
          <w:snapToGrid w:val="0"/>
          <w:sz w:val="24"/>
          <w:szCs w:val="24"/>
          <w:lang w:eastAsia="hr-HR"/>
        </w:rPr>
        <w:t>KLASA: 003-05/19-01/</w:t>
      </w:r>
      <w:r w:rsidR="000B47DE">
        <w:rPr>
          <w:rFonts w:eastAsia="Times New Roman" w:cstheme="minorHAnsi"/>
          <w:noProof/>
          <w:snapToGrid w:val="0"/>
          <w:sz w:val="24"/>
          <w:szCs w:val="24"/>
          <w:lang w:eastAsia="hr-HR"/>
        </w:rPr>
        <w:t xml:space="preserve">01; </w:t>
      </w:r>
      <w:r w:rsidR="000B47DE" w:rsidRPr="000B47DE">
        <w:rPr>
          <w:rFonts w:eastAsia="Times New Roman" w:cstheme="minorHAnsi"/>
          <w:noProof/>
          <w:snapToGrid w:val="0"/>
          <w:sz w:val="24"/>
          <w:szCs w:val="24"/>
          <w:lang w:eastAsia="hr-HR"/>
        </w:rPr>
        <w:t>URBROJ: 2182/01-4-1-01-19-01</w:t>
      </w:r>
      <w:r w:rsidR="000B47DE">
        <w:rPr>
          <w:rFonts w:eastAsia="Times New Roman" w:cstheme="minorHAnsi"/>
          <w:noProof/>
          <w:snapToGrid w:val="0"/>
          <w:sz w:val="24"/>
          <w:szCs w:val="24"/>
          <w:lang w:eastAsia="hr-HR"/>
        </w:rPr>
        <w:t>).</w:t>
      </w:r>
    </w:p>
    <w:p w14:paraId="3BB05DD6" w14:textId="77777777" w:rsidR="002545DC" w:rsidRPr="00D40F7E" w:rsidRDefault="002545DC" w:rsidP="002545DC">
      <w:pPr>
        <w:widowControl w:val="0"/>
        <w:spacing w:after="0" w:line="240" w:lineRule="auto"/>
        <w:rPr>
          <w:rFonts w:eastAsia="Times New Roman" w:cstheme="minorHAnsi"/>
          <w:noProof/>
          <w:snapToGrid w:val="0"/>
          <w:sz w:val="24"/>
          <w:szCs w:val="24"/>
          <w:lang w:eastAsia="hr-HR"/>
        </w:rPr>
      </w:pPr>
    </w:p>
    <w:p w14:paraId="780C9C60" w14:textId="77777777" w:rsidR="002545DC" w:rsidRPr="00D40F7E" w:rsidRDefault="002545DC" w:rsidP="002545DC">
      <w:pPr>
        <w:spacing w:after="0" w:line="240" w:lineRule="auto"/>
        <w:jc w:val="center"/>
        <w:rPr>
          <w:rFonts w:eastAsia="Times New Roman" w:cstheme="minorHAnsi"/>
          <w:b/>
          <w:sz w:val="24"/>
          <w:szCs w:val="24"/>
          <w:lang w:val="x-none" w:eastAsia="x-none"/>
        </w:rPr>
      </w:pPr>
      <w:r w:rsidRPr="00D40F7E">
        <w:rPr>
          <w:rFonts w:eastAsia="Times New Roman" w:cstheme="minorHAnsi"/>
          <w:b/>
          <w:sz w:val="24"/>
          <w:szCs w:val="24"/>
          <w:lang w:val="x-none" w:eastAsia="x-none"/>
        </w:rPr>
        <w:t>Članak 1</w:t>
      </w:r>
      <w:r w:rsidRPr="00D40F7E">
        <w:rPr>
          <w:rFonts w:eastAsia="Times New Roman" w:cstheme="minorHAnsi"/>
          <w:b/>
          <w:sz w:val="24"/>
          <w:szCs w:val="24"/>
          <w:lang w:val="en-GB" w:eastAsia="x-none"/>
        </w:rPr>
        <w:t>12</w:t>
      </w:r>
      <w:r w:rsidRPr="00D40F7E">
        <w:rPr>
          <w:rFonts w:eastAsia="Times New Roman" w:cstheme="minorHAnsi"/>
          <w:b/>
          <w:sz w:val="24"/>
          <w:szCs w:val="24"/>
          <w:lang w:val="x-none" w:eastAsia="x-none"/>
        </w:rPr>
        <w:t>.</w:t>
      </w:r>
    </w:p>
    <w:p w14:paraId="16D81393" w14:textId="77777777" w:rsidR="002545DC" w:rsidRPr="00D40F7E" w:rsidRDefault="002545DC" w:rsidP="00507C8C">
      <w:pPr>
        <w:spacing w:after="0" w:line="240" w:lineRule="auto"/>
        <w:jc w:val="both"/>
        <w:rPr>
          <w:rFonts w:eastAsia="Comic Sans MS" w:cstheme="minorHAnsi"/>
          <w:bCs/>
          <w:iCs/>
          <w:sz w:val="24"/>
          <w:szCs w:val="24"/>
          <w:lang w:eastAsia="hr-HR"/>
        </w:rPr>
      </w:pPr>
      <w:r w:rsidRPr="00D40F7E">
        <w:rPr>
          <w:rFonts w:eastAsia="Times New Roman" w:cstheme="minorHAnsi"/>
          <w:sz w:val="24"/>
          <w:szCs w:val="24"/>
          <w:lang w:eastAsia="hr-HR"/>
        </w:rPr>
        <w:t xml:space="preserve">(1) </w:t>
      </w:r>
      <w:r w:rsidRPr="00D40F7E">
        <w:rPr>
          <w:rFonts w:eastAsia="Comic Sans MS" w:cstheme="minorHAnsi"/>
          <w:bCs/>
          <w:iCs/>
          <w:sz w:val="24"/>
          <w:szCs w:val="24"/>
          <w:lang w:eastAsia="hr-HR"/>
        </w:rPr>
        <w:t>Ovaj Pravilnik stupa na snagu istekom osmoga (8.) dana objave na oglasnoj ploči Škole.</w:t>
      </w:r>
    </w:p>
    <w:p w14:paraId="7A73BC40" w14:textId="77777777" w:rsidR="002545DC" w:rsidRPr="00D40F7E" w:rsidRDefault="002545DC" w:rsidP="002545DC">
      <w:pPr>
        <w:spacing w:after="0" w:line="240" w:lineRule="auto"/>
        <w:ind w:right="-113"/>
        <w:jc w:val="both"/>
        <w:rPr>
          <w:rFonts w:eastAsia="Times New Roman" w:cstheme="minorHAnsi"/>
          <w:sz w:val="24"/>
          <w:szCs w:val="24"/>
          <w:lang w:eastAsia="hr-HR"/>
        </w:rPr>
      </w:pPr>
    </w:p>
    <w:p w14:paraId="44538C53" w14:textId="7AD6F550" w:rsidR="002545DC" w:rsidRPr="00D40F7E" w:rsidRDefault="002545DC" w:rsidP="00507C8C">
      <w:pPr>
        <w:widowControl w:val="0"/>
        <w:spacing w:after="0" w:line="240" w:lineRule="auto"/>
        <w:ind w:left="4956" w:firstLine="708"/>
        <w:rPr>
          <w:rFonts w:eastAsia="Times New Roman" w:cstheme="minorHAnsi"/>
          <w:b/>
          <w:i/>
          <w:noProof/>
          <w:snapToGrid w:val="0"/>
          <w:sz w:val="24"/>
          <w:szCs w:val="24"/>
          <w:lang w:eastAsia="hr-HR"/>
        </w:rPr>
      </w:pPr>
      <w:r w:rsidRPr="00D40F7E">
        <w:rPr>
          <w:rFonts w:eastAsia="Times New Roman" w:cstheme="minorHAnsi"/>
          <w:noProof/>
          <w:snapToGrid w:val="0"/>
          <w:sz w:val="24"/>
          <w:szCs w:val="24"/>
          <w:lang w:eastAsia="hr-HR"/>
        </w:rPr>
        <w:t>Predsjednica Školskog odbora</w:t>
      </w:r>
      <w:r w:rsidRPr="00D40F7E">
        <w:rPr>
          <w:rFonts w:eastAsia="Times New Roman" w:cstheme="minorHAnsi"/>
          <w:b/>
          <w:i/>
          <w:noProof/>
          <w:snapToGrid w:val="0"/>
          <w:sz w:val="24"/>
          <w:szCs w:val="24"/>
          <w:lang w:eastAsia="hr-HR"/>
        </w:rPr>
        <w:t xml:space="preserve">                                                                         </w:t>
      </w:r>
    </w:p>
    <w:p w14:paraId="543B2E9B" w14:textId="4757491D" w:rsidR="002545DC" w:rsidRPr="00D40F7E" w:rsidRDefault="002545DC" w:rsidP="002545DC">
      <w:pPr>
        <w:widowControl w:val="0"/>
        <w:spacing w:after="0" w:line="240" w:lineRule="auto"/>
        <w:rPr>
          <w:rFonts w:eastAsia="Times New Roman" w:cstheme="minorHAnsi"/>
          <w:noProof/>
          <w:snapToGrid w:val="0"/>
          <w:sz w:val="24"/>
          <w:szCs w:val="24"/>
          <w:lang w:eastAsia="hr-HR"/>
        </w:rPr>
      </w:pPr>
      <w:r w:rsidRPr="00D40F7E">
        <w:rPr>
          <w:rFonts w:eastAsia="Times New Roman" w:cstheme="minorHAnsi"/>
          <w:noProof/>
          <w:snapToGrid w:val="0"/>
          <w:sz w:val="24"/>
          <w:szCs w:val="24"/>
          <w:lang w:eastAsia="hr-HR"/>
        </w:rPr>
        <w:t xml:space="preserve">                                                                                                  </w:t>
      </w:r>
      <w:r w:rsidR="00507C8C" w:rsidRPr="00D40F7E">
        <w:rPr>
          <w:rFonts w:eastAsia="Times New Roman" w:cstheme="minorHAnsi"/>
          <w:noProof/>
          <w:snapToGrid w:val="0"/>
          <w:sz w:val="24"/>
          <w:szCs w:val="24"/>
          <w:lang w:eastAsia="hr-HR"/>
        </w:rPr>
        <w:tab/>
        <w:t>Mirjana Lovrić</w:t>
      </w:r>
      <w:r w:rsidRPr="00D40F7E">
        <w:rPr>
          <w:rFonts w:eastAsia="Times New Roman" w:cstheme="minorHAnsi"/>
          <w:noProof/>
          <w:snapToGrid w:val="0"/>
          <w:sz w:val="24"/>
          <w:szCs w:val="24"/>
          <w:lang w:eastAsia="hr-HR"/>
        </w:rPr>
        <w:t>, prof.</w:t>
      </w:r>
    </w:p>
    <w:p w14:paraId="7D77E412" w14:textId="77777777" w:rsidR="002545DC" w:rsidRPr="00D40F7E" w:rsidRDefault="002545DC" w:rsidP="002545DC">
      <w:pPr>
        <w:widowControl w:val="0"/>
        <w:spacing w:after="0" w:line="240" w:lineRule="auto"/>
        <w:rPr>
          <w:rFonts w:eastAsia="Times New Roman" w:cstheme="minorHAnsi"/>
          <w:b/>
          <w:i/>
          <w:noProof/>
          <w:snapToGrid w:val="0"/>
          <w:sz w:val="24"/>
          <w:szCs w:val="24"/>
          <w:lang w:eastAsia="hr-HR"/>
        </w:rPr>
      </w:pPr>
    </w:p>
    <w:p w14:paraId="7B7578BA" w14:textId="47BF9316" w:rsidR="002545DC" w:rsidRPr="00D40F7E" w:rsidRDefault="002545DC" w:rsidP="00507C8C">
      <w:pPr>
        <w:widowControl w:val="0"/>
        <w:spacing w:after="0" w:line="240" w:lineRule="auto"/>
        <w:rPr>
          <w:rFonts w:eastAsia="Times New Roman" w:cstheme="minorHAnsi"/>
          <w:sz w:val="24"/>
          <w:szCs w:val="24"/>
          <w:lang w:eastAsia="hr-HR"/>
        </w:rPr>
      </w:pPr>
      <w:r w:rsidRPr="00D40F7E">
        <w:rPr>
          <w:rFonts w:eastAsia="Times New Roman" w:cstheme="minorHAnsi"/>
          <w:sz w:val="24"/>
          <w:szCs w:val="24"/>
          <w:lang w:eastAsia="hr-HR"/>
        </w:rPr>
        <w:t xml:space="preserve">Ovaj Pravilnik objavljen je na oglasnoj ploči Škole dana </w:t>
      </w:r>
      <w:r w:rsidR="00CC5F80">
        <w:rPr>
          <w:rFonts w:eastAsia="Times New Roman" w:cstheme="minorHAnsi"/>
          <w:sz w:val="24"/>
          <w:szCs w:val="24"/>
          <w:lang w:eastAsia="hr-HR"/>
        </w:rPr>
        <w:t>2</w:t>
      </w:r>
      <w:r w:rsidR="00EE5359">
        <w:rPr>
          <w:rFonts w:eastAsia="Times New Roman" w:cstheme="minorHAnsi"/>
          <w:sz w:val="24"/>
          <w:szCs w:val="24"/>
          <w:lang w:eastAsia="hr-HR"/>
        </w:rPr>
        <w:t>8.</w:t>
      </w:r>
      <w:r w:rsidRPr="00D40F7E">
        <w:rPr>
          <w:rFonts w:eastAsia="Times New Roman" w:cstheme="minorHAnsi"/>
          <w:sz w:val="24"/>
          <w:szCs w:val="24"/>
          <w:lang w:eastAsia="hr-HR"/>
        </w:rPr>
        <w:t xml:space="preserve"> lipnja 2023. godine i stupa na snagu dana </w:t>
      </w:r>
      <w:r w:rsidR="00EE5359">
        <w:rPr>
          <w:rFonts w:eastAsia="Times New Roman" w:cstheme="minorHAnsi"/>
          <w:sz w:val="24"/>
          <w:szCs w:val="24"/>
          <w:lang w:eastAsia="hr-HR"/>
        </w:rPr>
        <w:t>7.</w:t>
      </w:r>
      <w:r w:rsidRPr="00D40F7E">
        <w:rPr>
          <w:rFonts w:eastAsia="Times New Roman" w:cstheme="minorHAnsi"/>
          <w:sz w:val="24"/>
          <w:szCs w:val="24"/>
          <w:lang w:eastAsia="hr-HR"/>
        </w:rPr>
        <w:t xml:space="preserve"> srpnja 2023. godine.</w:t>
      </w:r>
    </w:p>
    <w:p w14:paraId="51C879BD" w14:textId="77777777" w:rsidR="00507C8C" w:rsidRPr="00D40F7E" w:rsidRDefault="00507C8C" w:rsidP="00507C8C">
      <w:pPr>
        <w:widowControl w:val="0"/>
        <w:spacing w:after="0" w:line="240" w:lineRule="auto"/>
        <w:rPr>
          <w:rFonts w:eastAsia="Times New Roman" w:cstheme="minorHAnsi"/>
          <w:sz w:val="24"/>
          <w:szCs w:val="24"/>
          <w:lang w:eastAsia="hr-HR"/>
        </w:rPr>
      </w:pPr>
    </w:p>
    <w:p w14:paraId="140880CC" w14:textId="77777777" w:rsidR="00507C8C" w:rsidRPr="00D40F7E" w:rsidRDefault="00507C8C" w:rsidP="00507C8C">
      <w:pPr>
        <w:widowControl w:val="0"/>
        <w:spacing w:after="0" w:line="240" w:lineRule="auto"/>
        <w:rPr>
          <w:rFonts w:eastAsia="Times New Roman" w:cstheme="minorHAnsi"/>
          <w:sz w:val="24"/>
          <w:szCs w:val="24"/>
          <w:lang w:eastAsia="hr-HR"/>
        </w:rPr>
      </w:pPr>
    </w:p>
    <w:p w14:paraId="39E84493" w14:textId="12F31F67" w:rsidR="002545DC" w:rsidRPr="00D40F7E" w:rsidRDefault="002545DC" w:rsidP="00507C8C">
      <w:pPr>
        <w:widowControl w:val="0"/>
        <w:spacing w:after="0" w:line="240" w:lineRule="auto"/>
        <w:ind w:left="4956" w:firstLine="708"/>
        <w:rPr>
          <w:rFonts w:eastAsia="Times New Roman" w:cstheme="minorHAnsi"/>
          <w:sz w:val="24"/>
          <w:szCs w:val="24"/>
          <w:lang w:eastAsia="hr-HR"/>
        </w:rPr>
      </w:pPr>
      <w:r w:rsidRPr="00D40F7E">
        <w:rPr>
          <w:rFonts w:eastAsia="Times New Roman" w:cstheme="minorHAnsi"/>
          <w:sz w:val="24"/>
          <w:szCs w:val="24"/>
          <w:lang w:eastAsia="hr-HR"/>
        </w:rPr>
        <w:lastRenderedPageBreak/>
        <w:t>Ravnatelj</w:t>
      </w:r>
      <w:r w:rsidR="00507C8C" w:rsidRPr="00D40F7E">
        <w:rPr>
          <w:rFonts w:eastAsia="Times New Roman" w:cstheme="minorHAnsi"/>
          <w:sz w:val="24"/>
          <w:szCs w:val="24"/>
          <w:lang w:eastAsia="hr-HR"/>
        </w:rPr>
        <w:t>ica</w:t>
      </w:r>
    </w:p>
    <w:p w14:paraId="5206D9B4" w14:textId="727497A7" w:rsidR="002545DC" w:rsidRPr="00D40F7E" w:rsidRDefault="00507C8C" w:rsidP="00507C8C">
      <w:pPr>
        <w:widowControl w:val="0"/>
        <w:spacing w:after="0" w:line="240" w:lineRule="auto"/>
        <w:ind w:left="4956" w:firstLine="708"/>
        <w:rPr>
          <w:rFonts w:eastAsia="Times New Roman" w:cstheme="minorHAnsi"/>
          <w:noProof/>
          <w:snapToGrid w:val="0"/>
          <w:sz w:val="24"/>
          <w:szCs w:val="24"/>
          <w:u w:val="single"/>
          <w:lang w:eastAsia="hr-HR"/>
        </w:rPr>
      </w:pPr>
      <w:r w:rsidRPr="00D40F7E">
        <w:rPr>
          <w:rFonts w:eastAsia="Times New Roman" w:cstheme="minorHAnsi"/>
          <w:noProof/>
          <w:snapToGrid w:val="0"/>
          <w:sz w:val="24"/>
          <w:szCs w:val="24"/>
          <w:lang w:eastAsia="hr-HR"/>
        </w:rPr>
        <w:t>Margit Vrbičić</w:t>
      </w:r>
      <w:r w:rsidR="002545DC" w:rsidRPr="00D40F7E">
        <w:rPr>
          <w:rFonts w:eastAsia="Times New Roman" w:cstheme="minorHAnsi"/>
          <w:noProof/>
          <w:snapToGrid w:val="0"/>
          <w:sz w:val="24"/>
          <w:szCs w:val="24"/>
          <w:lang w:eastAsia="hr-HR"/>
        </w:rPr>
        <w:t>, prof.</w:t>
      </w:r>
    </w:p>
    <w:p w14:paraId="6BDAAB99" w14:textId="77777777" w:rsidR="002545DC" w:rsidRPr="00D40F7E" w:rsidRDefault="002545DC" w:rsidP="002545DC">
      <w:pPr>
        <w:widowControl w:val="0"/>
        <w:spacing w:after="0" w:line="240" w:lineRule="auto"/>
        <w:rPr>
          <w:rFonts w:eastAsia="Times New Roman" w:cstheme="minorHAnsi"/>
          <w:b/>
          <w:i/>
          <w:noProof/>
          <w:snapToGrid w:val="0"/>
          <w:sz w:val="24"/>
          <w:szCs w:val="24"/>
          <w:u w:val="single"/>
          <w:lang w:eastAsia="hr-HR"/>
        </w:rPr>
      </w:pPr>
    </w:p>
    <w:p w14:paraId="3EF60B49" w14:textId="77777777" w:rsidR="002545DC" w:rsidRPr="00D40F7E" w:rsidRDefault="002545DC" w:rsidP="002545DC">
      <w:pPr>
        <w:widowControl w:val="0"/>
        <w:spacing w:after="0" w:line="240" w:lineRule="auto"/>
        <w:rPr>
          <w:rFonts w:eastAsia="Times New Roman" w:cstheme="minorHAnsi"/>
          <w:noProof/>
          <w:snapToGrid w:val="0"/>
          <w:sz w:val="24"/>
          <w:szCs w:val="24"/>
          <w:u w:val="single"/>
          <w:lang w:eastAsia="hr-HR"/>
        </w:rPr>
      </w:pPr>
    </w:p>
    <w:p w14:paraId="05859B04" w14:textId="77777777" w:rsidR="00507C8C" w:rsidRPr="00D40F7E" w:rsidRDefault="00507C8C" w:rsidP="00507C8C">
      <w:pPr>
        <w:rPr>
          <w:rFonts w:cstheme="minorHAnsi"/>
          <w:sz w:val="24"/>
          <w:szCs w:val="24"/>
        </w:rPr>
      </w:pPr>
    </w:p>
    <w:p w14:paraId="719890B0" w14:textId="77777777" w:rsidR="00507C8C" w:rsidRPr="00D40F7E" w:rsidRDefault="00507C8C" w:rsidP="00507C8C">
      <w:pPr>
        <w:rPr>
          <w:rFonts w:cstheme="minorHAnsi"/>
          <w:sz w:val="24"/>
          <w:szCs w:val="24"/>
        </w:rPr>
      </w:pPr>
    </w:p>
    <w:p w14:paraId="04F39E89" w14:textId="77777777" w:rsidR="00507C8C" w:rsidRPr="00D40F7E" w:rsidRDefault="00507C8C" w:rsidP="00507C8C">
      <w:pPr>
        <w:rPr>
          <w:rFonts w:cstheme="minorHAnsi"/>
          <w:sz w:val="24"/>
          <w:szCs w:val="24"/>
        </w:rPr>
      </w:pPr>
    </w:p>
    <w:p w14:paraId="1115A525" w14:textId="77777777" w:rsidR="00507C8C" w:rsidRPr="00D40F7E" w:rsidRDefault="00507C8C" w:rsidP="00507C8C">
      <w:pPr>
        <w:rPr>
          <w:rFonts w:cstheme="minorHAnsi"/>
          <w:sz w:val="24"/>
          <w:szCs w:val="24"/>
        </w:rPr>
      </w:pPr>
    </w:p>
    <w:p w14:paraId="066D38D6" w14:textId="77777777" w:rsidR="00507C8C" w:rsidRPr="00D40F7E" w:rsidRDefault="00507C8C" w:rsidP="00507C8C">
      <w:pPr>
        <w:rPr>
          <w:rFonts w:cstheme="minorHAnsi"/>
          <w:sz w:val="24"/>
          <w:szCs w:val="24"/>
        </w:rPr>
      </w:pPr>
    </w:p>
    <w:p w14:paraId="655B612C" w14:textId="77777777" w:rsidR="00507C8C" w:rsidRPr="00D40F7E" w:rsidRDefault="00507C8C" w:rsidP="00507C8C">
      <w:pPr>
        <w:spacing w:after="0"/>
        <w:rPr>
          <w:rFonts w:cstheme="minorHAnsi"/>
          <w:sz w:val="24"/>
          <w:szCs w:val="24"/>
        </w:rPr>
      </w:pPr>
    </w:p>
    <w:p w14:paraId="40588F90" w14:textId="77777777" w:rsidR="00507C8C" w:rsidRPr="00D40F7E" w:rsidRDefault="00507C8C" w:rsidP="00507C8C">
      <w:pPr>
        <w:spacing w:after="0"/>
        <w:rPr>
          <w:rFonts w:cstheme="minorHAnsi"/>
          <w:sz w:val="24"/>
          <w:szCs w:val="24"/>
        </w:rPr>
      </w:pPr>
    </w:p>
    <w:p w14:paraId="2B826127" w14:textId="77777777" w:rsidR="00507C8C" w:rsidRPr="00D40F7E" w:rsidRDefault="00507C8C" w:rsidP="00507C8C">
      <w:pPr>
        <w:spacing w:after="0"/>
        <w:rPr>
          <w:rFonts w:cstheme="minorHAnsi"/>
          <w:sz w:val="24"/>
          <w:szCs w:val="24"/>
        </w:rPr>
      </w:pPr>
    </w:p>
    <w:p w14:paraId="7D006248" w14:textId="77777777" w:rsidR="00507C8C" w:rsidRPr="00D40F7E" w:rsidRDefault="00507C8C" w:rsidP="00507C8C">
      <w:pPr>
        <w:spacing w:after="0"/>
        <w:rPr>
          <w:rFonts w:cstheme="minorHAnsi"/>
          <w:sz w:val="24"/>
          <w:szCs w:val="24"/>
        </w:rPr>
      </w:pPr>
    </w:p>
    <w:p w14:paraId="040C0A13" w14:textId="77777777" w:rsidR="00507C8C" w:rsidRPr="00D40F7E" w:rsidRDefault="00507C8C" w:rsidP="00507C8C">
      <w:pPr>
        <w:spacing w:after="0"/>
        <w:rPr>
          <w:rFonts w:cstheme="minorHAnsi"/>
          <w:sz w:val="24"/>
          <w:szCs w:val="24"/>
        </w:rPr>
      </w:pPr>
    </w:p>
    <w:p w14:paraId="4293511D" w14:textId="77777777" w:rsidR="00507C8C" w:rsidRPr="00D40F7E" w:rsidRDefault="00507C8C" w:rsidP="00507C8C">
      <w:pPr>
        <w:spacing w:after="0"/>
        <w:rPr>
          <w:rFonts w:cstheme="minorHAnsi"/>
          <w:sz w:val="24"/>
          <w:szCs w:val="24"/>
        </w:rPr>
      </w:pPr>
    </w:p>
    <w:p w14:paraId="73B9E901" w14:textId="77777777" w:rsidR="00507C8C" w:rsidRPr="00D40F7E" w:rsidRDefault="00507C8C" w:rsidP="00507C8C">
      <w:pPr>
        <w:spacing w:after="0"/>
        <w:rPr>
          <w:rFonts w:cstheme="minorHAnsi"/>
          <w:sz w:val="24"/>
          <w:szCs w:val="24"/>
        </w:rPr>
      </w:pPr>
    </w:p>
    <w:p w14:paraId="549C0D40" w14:textId="77777777" w:rsidR="00507C8C" w:rsidRPr="00D40F7E" w:rsidRDefault="00507C8C" w:rsidP="00507C8C">
      <w:pPr>
        <w:spacing w:after="0"/>
        <w:rPr>
          <w:rFonts w:cstheme="minorHAnsi"/>
          <w:sz w:val="24"/>
          <w:szCs w:val="24"/>
        </w:rPr>
      </w:pPr>
    </w:p>
    <w:p w14:paraId="20588C4B" w14:textId="77777777" w:rsidR="00507C8C" w:rsidRPr="00D40F7E" w:rsidRDefault="00507C8C" w:rsidP="00507C8C">
      <w:pPr>
        <w:spacing w:after="0"/>
        <w:rPr>
          <w:rFonts w:cstheme="minorHAnsi"/>
          <w:sz w:val="24"/>
          <w:szCs w:val="24"/>
        </w:rPr>
      </w:pPr>
    </w:p>
    <w:p w14:paraId="3CE07567" w14:textId="77777777" w:rsidR="00507C8C" w:rsidRPr="00D40F7E" w:rsidRDefault="00507C8C" w:rsidP="00507C8C">
      <w:pPr>
        <w:spacing w:after="0"/>
        <w:rPr>
          <w:rFonts w:cstheme="minorHAnsi"/>
          <w:sz w:val="24"/>
          <w:szCs w:val="24"/>
        </w:rPr>
      </w:pPr>
    </w:p>
    <w:p w14:paraId="758DDCBF" w14:textId="77777777" w:rsidR="00507C8C" w:rsidRPr="00D40F7E" w:rsidRDefault="00507C8C" w:rsidP="00507C8C">
      <w:pPr>
        <w:spacing w:after="0"/>
        <w:rPr>
          <w:rFonts w:cstheme="minorHAnsi"/>
          <w:sz w:val="24"/>
          <w:szCs w:val="24"/>
        </w:rPr>
      </w:pPr>
    </w:p>
    <w:p w14:paraId="526AB472" w14:textId="77777777" w:rsidR="00507C8C" w:rsidRPr="00D40F7E" w:rsidRDefault="00507C8C" w:rsidP="00507C8C">
      <w:pPr>
        <w:spacing w:after="0"/>
        <w:rPr>
          <w:rFonts w:cstheme="minorHAnsi"/>
          <w:sz w:val="24"/>
          <w:szCs w:val="24"/>
        </w:rPr>
      </w:pPr>
    </w:p>
    <w:p w14:paraId="322C72FB" w14:textId="77777777" w:rsidR="00507C8C" w:rsidRPr="00D40F7E" w:rsidRDefault="00507C8C" w:rsidP="00507C8C">
      <w:pPr>
        <w:spacing w:after="0"/>
        <w:rPr>
          <w:rFonts w:cstheme="minorHAnsi"/>
          <w:sz w:val="24"/>
          <w:szCs w:val="24"/>
        </w:rPr>
      </w:pPr>
    </w:p>
    <w:p w14:paraId="3B2B2B3A" w14:textId="77777777" w:rsidR="00507C8C" w:rsidRPr="00D40F7E" w:rsidRDefault="00507C8C" w:rsidP="00507C8C">
      <w:pPr>
        <w:spacing w:after="0"/>
        <w:rPr>
          <w:rFonts w:cstheme="minorHAnsi"/>
          <w:sz w:val="24"/>
          <w:szCs w:val="24"/>
        </w:rPr>
      </w:pPr>
    </w:p>
    <w:p w14:paraId="0AAFFD83" w14:textId="77777777" w:rsidR="00507C8C" w:rsidRPr="00D40F7E" w:rsidRDefault="00507C8C" w:rsidP="00507C8C">
      <w:pPr>
        <w:spacing w:after="0"/>
        <w:rPr>
          <w:rFonts w:cstheme="minorHAnsi"/>
          <w:sz w:val="24"/>
          <w:szCs w:val="24"/>
        </w:rPr>
      </w:pPr>
    </w:p>
    <w:p w14:paraId="59B8DFF1" w14:textId="77777777" w:rsidR="00507C8C" w:rsidRPr="00D40F7E" w:rsidRDefault="00507C8C" w:rsidP="00507C8C">
      <w:pPr>
        <w:spacing w:after="0"/>
        <w:rPr>
          <w:rFonts w:cstheme="minorHAnsi"/>
          <w:sz w:val="24"/>
          <w:szCs w:val="24"/>
        </w:rPr>
      </w:pPr>
    </w:p>
    <w:p w14:paraId="10696F54" w14:textId="77777777" w:rsidR="00507C8C" w:rsidRPr="00D40F7E" w:rsidRDefault="00507C8C" w:rsidP="00507C8C">
      <w:pPr>
        <w:spacing w:after="0"/>
        <w:rPr>
          <w:rFonts w:cstheme="minorHAnsi"/>
          <w:sz w:val="24"/>
          <w:szCs w:val="24"/>
        </w:rPr>
      </w:pPr>
    </w:p>
    <w:p w14:paraId="41C22D9D" w14:textId="77777777" w:rsidR="00507C8C" w:rsidRPr="00D40F7E" w:rsidRDefault="00507C8C" w:rsidP="00507C8C">
      <w:pPr>
        <w:spacing w:after="0"/>
        <w:rPr>
          <w:rFonts w:cstheme="minorHAnsi"/>
          <w:sz w:val="24"/>
          <w:szCs w:val="24"/>
        </w:rPr>
      </w:pPr>
    </w:p>
    <w:p w14:paraId="6E170F40" w14:textId="77777777" w:rsidR="00507C8C" w:rsidRPr="00D40F7E" w:rsidRDefault="00507C8C" w:rsidP="00507C8C">
      <w:pPr>
        <w:spacing w:after="0"/>
        <w:rPr>
          <w:rFonts w:cstheme="minorHAnsi"/>
          <w:sz w:val="24"/>
          <w:szCs w:val="24"/>
        </w:rPr>
      </w:pPr>
    </w:p>
    <w:p w14:paraId="72192AD6" w14:textId="77777777" w:rsidR="00507C8C" w:rsidRPr="00D40F7E" w:rsidRDefault="00507C8C" w:rsidP="00507C8C">
      <w:pPr>
        <w:spacing w:after="0"/>
        <w:rPr>
          <w:rFonts w:cstheme="minorHAnsi"/>
          <w:sz w:val="24"/>
          <w:szCs w:val="24"/>
        </w:rPr>
      </w:pPr>
    </w:p>
    <w:p w14:paraId="2864B8E9" w14:textId="77777777" w:rsidR="00507C8C" w:rsidRPr="00D40F7E" w:rsidRDefault="00507C8C" w:rsidP="00507C8C">
      <w:pPr>
        <w:spacing w:after="0"/>
        <w:rPr>
          <w:rFonts w:cstheme="minorHAnsi"/>
          <w:sz w:val="24"/>
          <w:szCs w:val="24"/>
        </w:rPr>
      </w:pPr>
    </w:p>
    <w:p w14:paraId="6AB252EB" w14:textId="77777777" w:rsidR="00507C8C" w:rsidRPr="00D40F7E" w:rsidRDefault="00507C8C" w:rsidP="00507C8C">
      <w:pPr>
        <w:spacing w:after="0"/>
        <w:rPr>
          <w:rFonts w:cstheme="minorHAnsi"/>
          <w:sz w:val="24"/>
          <w:szCs w:val="24"/>
        </w:rPr>
      </w:pPr>
    </w:p>
    <w:p w14:paraId="3CD92789" w14:textId="77777777" w:rsidR="00507C8C" w:rsidRPr="00D40F7E" w:rsidRDefault="00507C8C" w:rsidP="00507C8C">
      <w:pPr>
        <w:spacing w:after="0"/>
        <w:rPr>
          <w:rFonts w:cstheme="minorHAnsi"/>
          <w:sz w:val="24"/>
          <w:szCs w:val="24"/>
        </w:rPr>
      </w:pPr>
    </w:p>
    <w:p w14:paraId="1906D01A" w14:textId="77777777" w:rsidR="00507C8C" w:rsidRPr="00D40F7E" w:rsidRDefault="00507C8C" w:rsidP="00507C8C">
      <w:pPr>
        <w:spacing w:after="0"/>
        <w:rPr>
          <w:rFonts w:cstheme="minorHAnsi"/>
          <w:sz w:val="24"/>
          <w:szCs w:val="24"/>
        </w:rPr>
      </w:pPr>
    </w:p>
    <w:p w14:paraId="44D8F598" w14:textId="77777777" w:rsidR="00507C8C" w:rsidRPr="00D40F7E" w:rsidRDefault="00507C8C" w:rsidP="00507C8C">
      <w:pPr>
        <w:spacing w:after="0"/>
        <w:rPr>
          <w:rFonts w:cstheme="minorHAnsi"/>
          <w:sz w:val="24"/>
          <w:szCs w:val="24"/>
        </w:rPr>
      </w:pPr>
    </w:p>
    <w:p w14:paraId="49E8CB0C" w14:textId="77777777" w:rsidR="00507C8C" w:rsidRPr="00D40F7E" w:rsidRDefault="00507C8C" w:rsidP="00507C8C">
      <w:pPr>
        <w:spacing w:after="0"/>
        <w:rPr>
          <w:rFonts w:cstheme="minorHAnsi"/>
          <w:sz w:val="24"/>
          <w:szCs w:val="24"/>
        </w:rPr>
      </w:pPr>
    </w:p>
    <w:p w14:paraId="78B0D02D" w14:textId="77777777" w:rsidR="00507C8C" w:rsidRPr="00D40F7E" w:rsidRDefault="00507C8C" w:rsidP="00507C8C">
      <w:pPr>
        <w:spacing w:after="0"/>
        <w:rPr>
          <w:rFonts w:cstheme="minorHAnsi"/>
          <w:sz w:val="24"/>
          <w:szCs w:val="24"/>
        </w:rPr>
      </w:pPr>
    </w:p>
    <w:p w14:paraId="5B21E8B1" w14:textId="77777777" w:rsidR="00507C8C" w:rsidRPr="00D40F7E" w:rsidRDefault="00507C8C" w:rsidP="00507C8C">
      <w:pPr>
        <w:spacing w:after="0"/>
        <w:rPr>
          <w:rFonts w:cstheme="minorHAnsi"/>
          <w:sz w:val="24"/>
          <w:szCs w:val="24"/>
        </w:rPr>
      </w:pPr>
    </w:p>
    <w:p w14:paraId="7EDA9AFF" w14:textId="77777777" w:rsidR="00507C8C" w:rsidRPr="00D40F7E" w:rsidRDefault="00507C8C" w:rsidP="00507C8C">
      <w:pPr>
        <w:spacing w:after="0"/>
        <w:rPr>
          <w:rFonts w:cstheme="minorHAnsi"/>
          <w:sz w:val="24"/>
          <w:szCs w:val="24"/>
        </w:rPr>
      </w:pPr>
    </w:p>
    <w:p w14:paraId="4F12E0D5" w14:textId="77777777" w:rsidR="004072AE" w:rsidRDefault="004072AE" w:rsidP="00507C8C">
      <w:pPr>
        <w:spacing w:after="0"/>
        <w:rPr>
          <w:rFonts w:cstheme="minorHAnsi"/>
          <w:sz w:val="24"/>
          <w:szCs w:val="24"/>
        </w:rPr>
      </w:pPr>
    </w:p>
    <w:p w14:paraId="46F92DCC" w14:textId="77777777" w:rsidR="004072AE" w:rsidRDefault="004072AE" w:rsidP="00507C8C">
      <w:pPr>
        <w:spacing w:after="0"/>
        <w:rPr>
          <w:rFonts w:cstheme="minorHAnsi"/>
          <w:sz w:val="24"/>
          <w:szCs w:val="24"/>
        </w:rPr>
      </w:pPr>
    </w:p>
    <w:p w14:paraId="2EF2CD3C" w14:textId="77777777" w:rsidR="004072AE" w:rsidRDefault="004072AE" w:rsidP="00507C8C">
      <w:pPr>
        <w:spacing w:after="0"/>
        <w:rPr>
          <w:rFonts w:cstheme="minorHAnsi"/>
          <w:sz w:val="24"/>
          <w:szCs w:val="24"/>
        </w:rPr>
      </w:pPr>
    </w:p>
    <w:p w14:paraId="3F70809B" w14:textId="77777777" w:rsidR="004072AE" w:rsidRDefault="004072AE" w:rsidP="00507C8C">
      <w:pPr>
        <w:spacing w:after="0"/>
        <w:rPr>
          <w:rFonts w:cstheme="minorHAnsi"/>
          <w:sz w:val="24"/>
          <w:szCs w:val="24"/>
        </w:rPr>
      </w:pPr>
    </w:p>
    <w:p w14:paraId="34B9BFBE" w14:textId="5A0288D5" w:rsidR="00507C8C" w:rsidRPr="00D40F7E" w:rsidRDefault="00507C8C" w:rsidP="00507C8C">
      <w:pPr>
        <w:spacing w:after="0"/>
        <w:rPr>
          <w:rFonts w:cstheme="minorHAnsi"/>
          <w:sz w:val="24"/>
          <w:szCs w:val="24"/>
        </w:rPr>
      </w:pPr>
      <w:r w:rsidRPr="00D40F7E">
        <w:rPr>
          <w:rFonts w:cstheme="minorHAnsi"/>
          <w:sz w:val="24"/>
          <w:szCs w:val="24"/>
        </w:rPr>
        <w:lastRenderedPageBreak/>
        <w:t>OSNOVNA ŠKOLA METERIZE, ŠIBENIK</w:t>
      </w:r>
    </w:p>
    <w:p w14:paraId="272A2CA8" w14:textId="04F1EAD3" w:rsidR="00507C8C" w:rsidRPr="00D40F7E" w:rsidRDefault="00507C8C" w:rsidP="00507C8C">
      <w:pPr>
        <w:spacing w:after="0"/>
        <w:rPr>
          <w:rFonts w:cstheme="minorHAnsi"/>
          <w:sz w:val="24"/>
          <w:szCs w:val="24"/>
        </w:rPr>
      </w:pPr>
      <w:r w:rsidRPr="00D40F7E">
        <w:rPr>
          <w:rFonts w:cstheme="minorHAnsi"/>
          <w:sz w:val="24"/>
          <w:szCs w:val="24"/>
        </w:rPr>
        <w:t>PUT KROZ METERIZE 48</w:t>
      </w:r>
    </w:p>
    <w:p w14:paraId="17FFE461" w14:textId="4A45B3BE" w:rsidR="00507C8C" w:rsidRPr="00D40F7E" w:rsidRDefault="00507C8C" w:rsidP="00507C8C">
      <w:pPr>
        <w:spacing w:after="0"/>
        <w:rPr>
          <w:rFonts w:cstheme="minorHAnsi"/>
          <w:sz w:val="24"/>
          <w:szCs w:val="24"/>
        </w:rPr>
      </w:pPr>
      <w:r w:rsidRPr="00D40F7E">
        <w:rPr>
          <w:rFonts w:cstheme="minorHAnsi"/>
          <w:sz w:val="24"/>
          <w:szCs w:val="24"/>
        </w:rPr>
        <w:t>KLASA:</w:t>
      </w:r>
      <w:r w:rsidR="000767A6">
        <w:rPr>
          <w:rFonts w:cstheme="minorHAnsi"/>
          <w:sz w:val="24"/>
          <w:szCs w:val="24"/>
        </w:rPr>
        <w:t xml:space="preserve"> 011-05/23-01/01</w:t>
      </w:r>
    </w:p>
    <w:p w14:paraId="4EE90B52" w14:textId="48D748F8" w:rsidR="00507C8C" w:rsidRPr="00D40F7E" w:rsidRDefault="00507C8C" w:rsidP="00507C8C">
      <w:pPr>
        <w:spacing w:after="0"/>
        <w:rPr>
          <w:rFonts w:cstheme="minorHAnsi"/>
          <w:sz w:val="24"/>
          <w:szCs w:val="24"/>
        </w:rPr>
      </w:pPr>
      <w:r w:rsidRPr="00D40F7E">
        <w:rPr>
          <w:rFonts w:cstheme="minorHAnsi"/>
          <w:sz w:val="24"/>
          <w:szCs w:val="24"/>
        </w:rPr>
        <w:t>URBROJ:</w:t>
      </w:r>
      <w:r w:rsidR="001D6DA6">
        <w:rPr>
          <w:rFonts w:cstheme="minorHAnsi"/>
          <w:sz w:val="24"/>
          <w:szCs w:val="24"/>
        </w:rPr>
        <w:t xml:space="preserve"> 2182-1-41-01-23-01</w:t>
      </w:r>
    </w:p>
    <w:p w14:paraId="5D641776" w14:textId="2B1F0BFA" w:rsidR="00507C8C" w:rsidRPr="00D40F7E" w:rsidRDefault="00507C8C" w:rsidP="00507C8C">
      <w:pPr>
        <w:spacing w:after="0"/>
        <w:rPr>
          <w:rFonts w:cstheme="minorHAnsi"/>
          <w:sz w:val="24"/>
          <w:szCs w:val="24"/>
        </w:rPr>
      </w:pPr>
      <w:r w:rsidRPr="00D40F7E">
        <w:rPr>
          <w:rFonts w:cstheme="minorHAnsi"/>
          <w:sz w:val="24"/>
          <w:szCs w:val="24"/>
        </w:rPr>
        <w:t xml:space="preserve">Šibenik, </w:t>
      </w:r>
      <w:r w:rsidR="008B003B">
        <w:rPr>
          <w:rFonts w:cstheme="minorHAnsi"/>
          <w:sz w:val="24"/>
          <w:szCs w:val="24"/>
        </w:rPr>
        <w:t>28. lipnja</w:t>
      </w:r>
      <w:r w:rsidR="000767A6">
        <w:rPr>
          <w:rFonts w:cstheme="minorHAnsi"/>
          <w:sz w:val="24"/>
          <w:szCs w:val="24"/>
        </w:rPr>
        <w:t xml:space="preserve"> 2023.</w:t>
      </w:r>
    </w:p>
    <w:p w14:paraId="63E4FF6E" w14:textId="77777777" w:rsidR="00507C8C" w:rsidRPr="00D40F7E" w:rsidRDefault="00507C8C" w:rsidP="00507C8C">
      <w:pPr>
        <w:rPr>
          <w:rFonts w:cstheme="minorHAnsi"/>
          <w:sz w:val="24"/>
          <w:szCs w:val="24"/>
        </w:rPr>
      </w:pPr>
    </w:p>
    <w:p w14:paraId="73A2AF9B" w14:textId="77777777" w:rsidR="00BD6F59" w:rsidRDefault="00BD6F59" w:rsidP="00BD6F59">
      <w:pPr>
        <w:spacing w:after="0"/>
        <w:rPr>
          <w:rFonts w:cstheme="minorHAnsi"/>
          <w:sz w:val="24"/>
          <w:szCs w:val="24"/>
        </w:rPr>
      </w:pPr>
    </w:p>
    <w:p w14:paraId="0343B25D" w14:textId="75CA7977" w:rsidR="00507C8C" w:rsidRPr="00D40F7E" w:rsidRDefault="00507C8C" w:rsidP="00BD6F59">
      <w:pPr>
        <w:spacing w:after="0"/>
        <w:rPr>
          <w:rFonts w:cstheme="minorHAnsi"/>
          <w:sz w:val="24"/>
          <w:szCs w:val="24"/>
        </w:rPr>
      </w:pPr>
      <w:r w:rsidRPr="00D40F7E">
        <w:rPr>
          <w:rFonts w:cstheme="minorHAnsi"/>
          <w:sz w:val="24"/>
          <w:szCs w:val="24"/>
        </w:rPr>
        <w:t xml:space="preserve">Sukladno člancima 3. i 4. Pravilnika o načinu objave Pravilnika o radu </w:t>
      </w:r>
      <w:r w:rsidR="00BD6F59">
        <w:rPr>
          <w:rFonts w:cstheme="minorHAnsi"/>
          <w:sz w:val="24"/>
          <w:szCs w:val="24"/>
        </w:rPr>
        <w:t>(</w:t>
      </w:r>
      <w:r w:rsidRPr="00D40F7E">
        <w:rPr>
          <w:rFonts w:cstheme="minorHAnsi"/>
          <w:sz w:val="24"/>
          <w:szCs w:val="24"/>
        </w:rPr>
        <w:t>NN br. 146/14)</w:t>
      </w:r>
    </w:p>
    <w:p w14:paraId="23674EFF" w14:textId="56DE4C63" w:rsidR="00507C8C" w:rsidRPr="00D40F7E" w:rsidRDefault="00507C8C" w:rsidP="00BD6F59">
      <w:pPr>
        <w:spacing w:after="0"/>
        <w:rPr>
          <w:rFonts w:cstheme="minorHAnsi"/>
          <w:sz w:val="24"/>
          <w:szCs w:val="24"/>
        </w:rPr>
      </w:pPr>
      <w:r w:rsidRPr="00D40F7E">
        <w:rPr>
          <w:rFonts w:cstheme="minorHAnsi"/>
          <w:sz w:val="24"/>
          <w:szCs w:val="24"/>
        </w:rPr>
        <w:t xml:space="preserve">ravnateljica Osnovne škole </w:t>
      </w:r>
      <w:proofErr w:type="spellStart"/>
      <w:r w:rsidRPr="00D40F7E">
        <w:rPr>
          <w:rFonts w:cstheme="minorHAnsi"/>
          <w:sz w:val="24"/>
          <w:szCs w:val="24"/>
        </w:rPr>
        <w:t>Meterize</w:t>
      </w:r>
      <w:proofErr w:type="spellEnd"/>
      <w:r w:rsidRPr="00D40F7E">
        <w:rPr>
          <w:rFonts w:cstheme="minorHAnsi"/>
          <w:sz w:val="24"/>
          <w:szCs w:val="24"/>
        </w:rPr>
        <w:t>, Šibenik donosi</w:t>
      </w:r>
    </w:p>
    <w:p w14:paraId="4D4E62F4" w14:textId="77777777" w:rsidR="00507C8C" w:rsidRPr="00D40F7E" w:rsidRDefault="00507C8C" w:rsidP="00507C8C">
      <w:pPr>
        <w:rPr>
          <w:rFonts w:cstheme="minorHAnsi"/>
          <w:sz w:val="24"/>
          <w:szCs w:val="24"/>
        </w:rPr>
      </w:pPr>
    </w:p>
    <w:p w14:paraId="53370E12" w14:textId="77777777" w:rsidR="00507C8C" w:rsidRPr="00D40F7E" w:rsidRDefault="00507C8C" w:rsidP="00507C8C">
      <w:pPr>
        <w:rPr>
          <w:rFonts w:cstheme="minorHAnsi"/>
          <w:sz w:val="24"/>
          <w:szCs w:val="24"/>
        </w:rPr>
      </w:pPr>
    </w:p>
    <w:p w14:paraId="0223A3CE" w14:textId="77777777" w:rsidR="00507C8C" w:rsidRPr="00D40F7E" w:rsidRDefault="00507C8C" w:rsidP="00507C8C">
      <w:pPr>
        <w:jc w:val="center"/>
        <w:rPr>
          <w:rFonts w:cstheme="minorHAnsi"/>
          <w:sz w:val="24"/>
          <w:szCs w:val="24"/>
        </w:rPr>
      </w:pPr>
      <w:r w:rsidRPr="00D40F7E">
        <w:rPr>
          <w:rFonts w:cstheme="minorHAnsi"/>
          <w:sz w:val="24"/>
          <w:szCs w:val="24"/>
        </w:rPr>
        <w:t>ODLUKU</w:t>
      </w:r>
    </w:p>
    <w:p w14:paraId="78BAB0E6" w14:textId="77777777" w:rsidR="00507C8C" w:rsidRPr="00D40F7E" w:rsidRDefault="00507C8C" w:rsidP="00507C8C">
      <w:pPr>
        <w:jc w:val="center"/>
        <w:rPr>
          <w:rFonts w:cstheme="minorHAnsi"/>
          <w:sz w:val="24"/>
          <w:szCs w:val="24"/>
        </w:rPr>
      </w:pPr>
      <w:r w:rsidRPr="00D40F7E">
        <w:rPr>
          <w:rFonts w:cstheme="minorHAnsi"/>
          <w:sz w:val="24"/>
          <w:szCs w:val="24"/>
        </w:rPr>
        <w:t xml:space="preserve">o </w:t>
      </w:r>
    </w:p>
    <w:p w14:paraId="0D4983F6" w14:textId="17F3A2D6" w:rsidR="00507C8C" w:rsidRPr="00D40F7E" w:rsidRDefault="00507C8C" w:rsidP="00507C8C">
      <w:pPr>
        <w:jc w:val="center"/>
        <w:rPr>
          <w:rFonts w:cstheme="minorHAnsi"/>
          <w:sz w:val="24"/>
          <w:szCs w:val="24"/>
        </w:rPr>
      </w:pPr>
      <w:r w:rsidRPr="00D40F7E">
        <w:rPr>
          <w:rFonts w:cstheme="minorHAnsi"/>
          <w:sz w:val="24"/>
          <w:szCs w:val="24"/>
        </w:rPr>
        <w:t>objavi Pravilnika o radu</w:t>
      </w:r>
    </w:p>
    <w:p w14:paraId="4BC35B32" w14:textId="77777777" w:rsidR="00507C8C" w:rsidRPr="00D40F7E" w:rsidRDefault="00507C8C" w:rsidP="00507C8C">
      <w:pPr>
        <w:rPr>
          <w:rFonts w:cstheme="minorHAnsi"/>
          <w:sz w:val="24"/>
          <w:szCs w:val="24"/>
        </w:rPr>
      </w:pPr>
    </w:p>
    <w:p w14:paraId="208E7877" w14:textId="3A060E26" w:rsidR="00507C8C" w:rsidRPr="00D40F7E" w:rsidRDefault="00507C8C" w:rsidP="00507C8C">
      <w:pPr>
        <w:ind w:left="705" w:hanging="705"/>
        <w:rPr>
          <w:rFonts w:cstheme="minorHAnsi"/>
          <w:sz w:val="24"/>
          <w:szCs w:val="24"/>
        </w:rPr>
      </w:pPr>
      <w:r w:rsidRPr="00D40F7E">
        <w:rPr>
          <w:rFonts w:cstheme="minorHAnsi"/>
          <w:sz w:val="24"/>
          <w:szCs w:val="24"/>
        </w:rPr>
        <w:t>1.</w:t>
      </w:r>
      <w:r w:rsidRPr="00D40F7E">
        <w:rPr>
          <w:rFonts w:cstheme="minorHAnsi"/>
          <w:sz w:val="24"/>
          <w:szCs w:val="24"/>
        </w:rPr>
        <w:tab/>
        <w:t xml:space="preserve">Školski odbor Osnovne škole </w:t>
      </w:r>
      <w:proofErr w:type="spellStart"/>
      <w:r w:rsidRPr="00D40F7E">
        <w:rPr>
          <w:rFonts w:cstheme="minorHAnsi"/>
          <w:sz w:val="24"/>
          <w:szCs w:val="24"/>
        </w:rPr>
        <w:t>Meterize</w:t>
      </w:r>
      <w:proofErr w:type="spellEnd"/>
      <w:r w:rsidRPr="00D40F7E">
        <w:rPr>
          <w:rFonts w:cstheme="minorHAnsi"/>
          <w:sz w:val="24"/>
          <w:szCs w:val="24"/>
        </w:rPr>
        <w:t xml:space="preserve">, Šibenik donio je Pravilnik o radu na sjednici održanoj dana </w:t>
      </w:r>
      <w:r w:rsidR="008B003B">
        <w:rPr>
          <w:rFonts w:cstheme="minorHAnsi"/>
          <w:sz w:val="24"/>
          <w:szCs w:val="24"/>
        </w:rPr>
        <w:t>28.</w:t>
      </w:r>
      <w:r w:rsidRPr="00D40F7E">
        <w:rPr>
          <w:rFonts w:cstheme="minorHAnsi"/>
          <w:sz w:val="24"/>
          <w:szCs w:val="24"/>
        </w:rPr>
        <w:t xml:space="preserve"> lipnja 2023. godine.</w:t>
      </w:r>
    </w:p>
    <w:p w14:paraId="44848A2F" w14:textId="5F00AB27" w:rsidR="00507C8C" w:rsidRPr="00D40F7E" w:rsidRDefault="00507C8C" w:rsidP="00507C8C">
      <w:pPr>
        <w:ind w:left="705" w:hanging="705"/>
        <w:rPr>
          <w:rFonts w:cstheme="minorHAnsi"/>
          <w:sz w:val="24"/>
          <w:szCs w:val="24"/>
        </w:rPr>
      </w:pPr>
      <w:r w:rsidRPr="00D40F7E">
        <w:rPr>
          <w:rFonts w:cstheme="minorHAnsi"/>
          <w:sz w:val="24"/>
          <w:szCs w:val="24"/>
        </w:rPr>
        <w:t>2.</w:t>
      </w:r>
      <w:r w:rsidRPr="00D40F7E">
        <w:rPr>
          <w:rFonts w:cstheme="minorHAnsi"/>
          <w:sz w:val="24"/>
          <w:szCs w:val="24"/>
        </w:rPr>
        <w:tab/>
        <w:t xml:space="preserve">Pravilnik o radu biti će objavljen na oglasnoj ploči dana </w:t>
      </w:r>
      <w:r w:rsidR="008B003B">
        <w:rPr>
          <w:rFonts w:cstheme="minorHAnsi"/>
          <w:sz w:val="24"/>
          <w:szCs w:val="24"/>
        </w:rPr>
        <w:t>28. li</w:t>
      </w:r>
      <w:r w:rsidRPr="00D40F7E">
        <w:rPr>
          <w:rFonts w:cstheme="minorHAnsi"/>
          <w:sz w:val="24"/>
          <w:szCs w:val="24"/>
        </w:rPr>
        <w:t>pnja 2023. godine a stupa na snagu istekom osmog (8.) dana od dana objave.</w:t>
      </w:r>
    </w:p>
    <w:p w14:paraId="010BD27F" w14:textId="5A6311FB" w:rsidR="00507C8C" w:rsidRPr="00D40F7E" w:rsidRDefault="00507C8C" w:rsidP="00507C8C">
      <w:pPr>
        <w:ind w:left="705" w:hanging="705"/>
        <w:rPr>
          <w:rFonts w:cstheme="minorHAnsi"/>
          <w:sz w:val="24"/>
          <w:szCs w:val="24"/>
        </w:rPr>
      </w:pPr>
      <w:r w:rsidRPr="00D40F7E">
        <w:rPr>
          <w:rFonts w:cstheme="minorHAnsi"/>
          <w:sz w:val="24"/>
          <w:szCs w:val="24"/>
        </w:rPr>
        <w:t>3.</w:t>
      </w:r>
      <w:r w:rsidRPr="00D40F7E">
        <w:rPr>
          <w:rFonts w:cstheme="minorHAnsi"/>
          <w:sz w:val="24"/>
          <w:szCs w:val="24"/>
        </w:rPr>
        <w:tab/>
        <w:t xml:space="preserve">Nakon stupanja na snagu, istoga dana Pravilnik o radu biti će objavljen na  mrežnim stranicama školske ustanove </w:t>
      </w:r>
      <w:r w:rsidR="008B003B">
        <w:rPr>
          <w:rFonts w:cstheme="minorHAnsi"/>
          <w:sz w:val="24"/>
          <w:szCs w:val="24"/>
        </w:rPr>
        <w:t>7.</w:t>
      </w:r>
      <w:r w:rsidRPr="00D40F7E">
        <w:rPr>
          <w:rFonts w:cstheme="minorHAnsi"/>
          <w:sz w:val="24"/>
          <w:szCs w:val="24"/>
        </w:rPr>
        <w:t xml:space="preserve"> srpnja 2023. godine.</w:t>
      </w:r>
    </w:p>
    <w:p w14:paraId="62D3CB55" w14:textId="77777777" w:rsidR="00507C8C" w:rsidRPr="00D40F7E" w:rsidRDefault="00507C8C" w:rsidP="00507C8C">
      <w:pPr>
        <w:ind w:left="705" w:hanging="705"/>
        <w:rPr>
          <w:rFonts w:cstheme="minorHAnsi"/>
          <w:sz w:val="24"/>
          <w:szCs w:val="24"/>
        </w:rPr>
      </w:pPr>
      <w:r w:rsidRPr="00D40F7E">
        <w:rPr>
          <w:rFonts w:cstheme="minorHAnsi"/>
          <w:sz w:val="24"/>
          <w:szCs w:val="24"/>
        </w:rPr>
        <w:t>4.</w:t>
      </w:r>
      <w:r w:rsidRPr="00D40F7E">
        <w:rPr>
          <w:rFonts w:cstheme="minorHAnsi"/>
          <w:sz w:val="24"/>
          <w:szCs w:val="24"/>
        </w:rPr>
        <w:tab/>
        <w:t>Na zahtjev radnika i o trošku radnika ravnatelj/</w:t>
      </w:r>
      <w:proofErr w:type="spellStart"/>
      <w:r w:rsidRPr="00D40F7E">
        <w:rPr>
          <w:rFonts w:cstheme="minorHAnsi"/>
          <w:sz w:val="24"/>
          <w:szCs w:val="24"/>
        </w:rPr>
        <w:t>ica</w:t>
      </w:r>
      <w:proofErr w:type="spellEnd"/>
      <w:r w:rsidRPr="00D40F7E">
        <w:rPr>
          <w:rFonts w:cstheme="minorHAnsi"/>
          <w:sz w:val="24"/>
          <w:szCs w:val="24"/>
        </w:rPr>
        <w:t xml:space="preserve"> je dužan radniku omogućiti izradu preslike Pravilnika o radu.  </w:t>
      </w:r>
    </w:p>
    <w:p w14:paraId="2B205729" w14:textId="4337C45F" w:rsidR="00507C8C" w:rsidRPr="00D40F7E" w:rsidRDefault="00507C8C" w:rsidP="00507C8C">
      <w:pPr>
        <w:ind w:left="705" w:hanging="705"/>
        <w:rPr>
          <w:rFonts w:cstheme="minorHAnsi"/>
          <w:sz w:val="24"/>
          <w:szCs w:val="24"/>
        </w:rPr>
      </w:pPr>
      <w:r w:rsidRPr="00D40F7E">
        <w:rPr>
          <w:rFonts w:cstheme="minorHAnsi"/>
          <w:sz w:val="24"/>
          <w:szCs w:val="24"/>
        </w:rPr>
        <w:t>5.</w:t>
      </w:r>
      <w:r w:rsidRPr="00D40F7E">
        <w:rPr>
          <w:rFonts w:cstheme="minorHAnsi"/>
          <w:sz w:val="24"/>
          <w:szCs w:val="24"/>
        </w:rPr>
        <w:tab/>
        <w:t xml:space="preserve">Ova Odluka objavljuje se na oglasnoj ploči Osnovne škole </w:t>
      </w:r>
      <w:proofErr w:type="spellStart"/>
      <w:r w:rsidRPr="00D40F7E">
        <w:rPr>
          <w:rFonts w:cstheme="minorHAnsi"/>
          <w:sz w:val="24"/>
          <w:szCs w:val="24"/>
        </w:rPr>
        <w:t>Meterize</w:t>
      </w:r>
      <w:proofErr w:type="spellEnd"/>
      <w:r w:rsidRPr="00D40F7E">
        <w:rPr>
          <w:rFonts w:cstheme="minorHAnsi"/>
          <w:sz w:val="24"/>
          <w:szCs w:val="24"/>
        </w:rPr>
        <w:t>, Šibenik.</w:t>
      </w:r>
    </w:p>
    <w:p w14:paraId="267AD83C" w14:textId="77777777" w:rsidR="00507C8C" w:rsidRPr="00D40F7E" w:rsidRDefault="00507C8C" w:rsidP="00507C8C">
      <w:pPr>
        <w:rPr>
          <w:rFonts w:cstheme="minorHAnsi"/>
          <w:sz w:val="24"/>
          <w:szCs w:val="24"/>
        </w:rPr>
      </w:pPr>
    </w:p>
    <w:p w14:paraId="4B6C9DA6" w14:textId="3C88B8D0" w:rsidR="006F379B" w:rsidRPr="00D40F7E" w:rsidRDefault="00507C8C" w:rsidP="00507C8C">
      <w:pPr>
        <w:ind w:left="6372" w:firstLine="708"/>
        <w:rPr>
          <w:rFonts w:cstheme="minorHAnsi"/>
          <w:sz w:val="24"/>
          <w:szCs w:val="24"/>
        </w:rPr>
      </w:pPr>
      <w:r w:rsidRPr="00D40F7E">
        <w:rPr>
          <w:rFonts w:cstheme="minorHAnsi"/>
          <w:sz w:val="24"/>
          <w:szCs w:val="24"/>
        </w:rPr>
        <w:t>Ravnateljica:</w:t>
      </w:r>
    </w:p>
    <w:p w14:paraId="6426E9C3" w14:textId="0B57B5C5" w:rsidR="00507C8C" w:rsidRPr="00D40F7E" w:rsidRDefault="00507C8C" w:rsidP="00507C8C">
      <w:pPr>
        <w:ind w:left="6372" w:firstLine="708"/>
        <w:rPr>
          <w:rFonts w:cstheme="minorHAnsi"/>
          <w:sz w:val="24"/>
          <w:szCs w:val="24"/>
        </w:rPr>
      </w:pPr>
      <w:proofErr w:type="spellStart"/>
      <w:r w:rsidRPr="00D40F7E">
        <w:rPr>
          <w:rFonts w:cstheme="minorHAnsi"/>
          <w:sz w:val="24"/>
          <w:szCs w:val="24"/>
        </w:rPr>
        <w:t>Margit</w:t>
      </w:r>
      <w:proofErr w:type="spellEnd"/>
      <w:r w:rsidRPr="00D40F7E">
        <w:rPr>
          <w:rFonts w:cstheme="minorHAnsi"/>
          <w:sz w:val="24"/>
          <w:szCs w:val="24"/>
        </w:rPr>
        <w:t xml:space="preserve"> </w:t>
      </w:r>
      <w:proofErr w:type="spellStart"/>
      <w:r w:rsidRPr="00D40F7E">
        <w:rPr>
          <w:rFonts w:cstheme="minorHAnsi"/>
          <w:sz w:val="24"/>
          <w:szCs w:val="24"/>
        </w:rPr>
        <w:t>Vrbičić</w:t>
      </w:r>
      <w:proofErr w:type="spellEnd"/>
      <w:r w:rsidRPr="00D40F7E">
        <w:rPr>
          <w:rFonts w:cstheme="minorHAnsi"/>
          <w:sz w:val="24"/>
          <w:szCs w:val="24"/>
        </w:rPr>
        <w:t>, prof.</w:t>
      </w:r>
    </w:p>
    <w:sectPr w:rsidR="00507C8C" w:rsidRPr="00D40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55AE"/>
    <w:multiLevelType w:val="hybridMultilevel"/>
    <w:tmpl w:val="84C273F0"/>
    <w:lvl w:ilvl="0" w:tplc="041A0005">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3"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5"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6" w15:restartNumberingAfterBreak="0">
    <w:nsid w:val="177754BE"/>
    <w:multiLevelType w:val="hybridMultilevel"/>
    <w:tmpl w:val="B360DA24"/>
    <w:lvl w:ilvl="0" w:tplc="58307DB2">
      <w:start w:val="1"/>
      <w:numFmt w:val="bullet"/>
      <w:lvlText w:val=""/>
      <w:lvlJc w:val="left"/>
      <w:pPr>
        <w:ind w:left="1068" w:hanging="360"/>
      </w:pPr>
      <w:rPr>
        <w:rFonts w:ascii="Wingdings" w:hAnsi="Wingdings"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8"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5363CE8"/>
    <w:multiLevelType w:val="hybridMultilevel"/>
    <w:tmpl w:val="B40CD81A"/>
    <w:lvl w:ilvl="0" w:tplc="58307DB2">
      <w:start w:val="1"/>
      <w:numFmt w:val="bullet"/>
      <w:lvlText w:val=""/>
      <w:lvlJc w:val="left"/>
      <w:pPr>
        <w:ind w:left="1068" w:hanging="360"/>
      </w:pPr>
      <w:rPr>
        <w:rFonts w:ascii="Wingdings" w:hAnsi="Wingdings"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1"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2"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3"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5B0B68"/>
    <w:multiLevelType w:val="hybridMultilevel"/>
    <w:tmpl w:val="7DACA1F8"/>
    <w:lvl w:ilvl="0" w:tplc="0809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0" w15:restartNumberingAfterBreak="0">
    <w:nsid w:val="4E5423CD"/>
    <w:multiLevelType w:val="hybridMultilevel"/>
    <w:tmpl w:val="51FA4020"/>
    <w:lvl w:ilvl="0" w:tplc="041A0005">
      <w:start w:val="1"/>
      <w:numFmt w:val="bullet"/>
      <w:lvlText w:val=""/>
      <w:lvlJc w:val="left"/>
      <w:pPr>
        <w:ind w:left="1740" w:hanging="360"/>
      </w:pPr>
      <w:rPr>
        <w:rFonts w:ascii="Wingdings" w:hAnsi="Wingdings"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1"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2D62A34"/>
    <w:multiLevelType w:val="hybridMultilevel"/>
    <w:tmpl w:val="B12099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6"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1" w15:restartNumberingAfterBreak="0">
    <w:nsid w:val="66BA35EF"/>
    <w:multiLevelType w:val="hybridMultilevel"/>
    <w:tmpl w:val="C118560A"/>
    <w:lvl w:ilvl="0" w:tplc="3DA0AA6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3C0852"/>
    <w:multiLevelType w:val="hybridMultilevel"/>
    <w:tmpl w:val="CBBA1FB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5"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num w:numId="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3"/>
  </w:num>
  <w:num w:numId="4">
    <w:abstractNumId w:val="34"/>
  </w:num>
  <w:num w:numId="5">
    <w:abstractNumId w:val="30"/>
  </w:num>
  <w:num w:numId="6">
    <w:abstractNumId w:val="5"/>
  </w:num>
  <w:num w:numId="7">
    <w:abstractNumId w:val="22"/>
  </w:num>
  <w:num w:numId="8">
    <w:abstractNumId w:val="29"/>
  </w:num>
  <w:num w:numId="9">
    <w:abstractNumId w:val="27"/>
  </w:num>
  <w:num w:numId="10">
    <w:abstractNumId w:val="28"/>
  </w:num>
  <w:num w:numId="11">
    <w:abstractNumId w:val="26"/>
  </w:num>
  <w:num w:numId="12">
    <w:abstractNumId w:val="14"/>
  </w:num>
  <w:num w:numId="13">
    <w:abstractNumId w:val="3"/>
  </w:num>
  <w:num w:numId="14">
    <w:abstractNumId w:val="21"/>
  </w:num>
  <w:num w:numId="15">
    <w:abstractNumId w:val="35"/>
  </w:num>
  <w:num w:numId="16">
    <w:abstractNumId w:val="17"/>
  </w:num>
  <w:num w:numId="17">
    <w:abstractNumId w:val="8"/>
  </w:num>
  <w:num w:numId="18">
    <w:abstractNumId w:val="0"/>
  </w:num>
  <w:num w:numId="19">
    <w:abstractNumId w:val="10"/>
  </w:num>
  <w:num w:numId="20">
    <w:abstractNumId w:val="25"/>
  </w:num>
  <w:num w:numId="21">
    <w:abstractNumId w:val="4"/>
  </w:num>
  <w:num w:numId="22">
    <w:abstractNumId w:val="11"/>
  </w:num>
  <w:num w:numId="23">
    <w:abstractNumId w:val="19"/>
  </w:num>
  <w:num w:numId="24">
    <w:abstractNumId w:val="7"/>
  </w:num>
  <w:num w:numId="25">
    <w:abstractNumId w:val="15"/>
  </w:num>
  <w:num w:numId="26">
    <w:abstractNumId w:val="18"/>
  </w:num>
  <w:num w:numId="27">
    <w:abstractNumId w:val="1"/>
  </w:num>
  <w:num w:numId="28">
    <w:abstractNumId w:val="12"/>
  </w:num>
  <w:num w:numId="29">
    <w:abstractNumId w:val="13"/>
  </w:num>
  <w:num w:numId="30">
    <w:abstractNumId w:val="20"/>
  </w:num>
  <w:num w:numId="31">
    <w:abstractNumId w:val="24"/>
  </w:num>
  <w:num w:numId="32">
    <w:abstractNumId w:val="32"/>
  </w:num>
  <w:num w:numId="33">
    <w:abstractNumId w:val="2"/>
  </w:num>
  <w:num w:numId="34">
    <w:abstractNumId w:val="16"/>
  </w:num>
  <w:num w:numId="35">
    <w:abstractNumId w:val="31"/>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8"/>
    <w:rsid w:val="000767A6"/>
    <w:rsid w:val="000B47DE"/>
    <w:rsid w:val="000E23C9"/>
    <w:rsid w:val="000F075B"/>
    <w:rsid w:val="001B6D96"/>
    <w:rsid w:val="001D6DA6"/>
    <w:rsid w:val="002545DC"/>
    <w:rsid w:val="00270E35"/>
    <w:rsid w:val="00293A37"/>
    <w:rsid w:val="002A514C"/>
    <w:rsid w:val="003410A4"/>
    <w:rsid w:val="00344BCC"/>
    <w:rsid w:val="003A0526"/>
    <w:rsid w:val="003C5B82"/>
    <w:rsid w:val="004072AE"/>
    <w:rsid w:val="004134BE"/>
    <w:rsid w:val="00423300"/>
    <w:rsid w:val="0043059F"/>
    <w:rsid w:val="004310C2"/>
    <w:rsid w:val="0046377E"/>
    <w:rsid w:val="00484ACA"/>
    <w:rsid w:val="0050189A"/>
    <w:rsid w:val="00507C8C"/>
    <w:rsid w:val="0066086E"/>
    <w:rsid w:val="006F379B"/>
    <w:rsid w:val="006F72FC"/>
    <w:rsid w:val="007351EF"/>
    <w:rsid w:val="00746A7C"/>
    <w:rsid w:val="00796CDB"/>
    <w:rsid w:val="007B053C"/>
    <w:rsid w:val="007E227F"/>
    <w:rsid w:val="00856622"/>
    <w:rsid w:val="008B003B"/>
    <w:rsid w:val="008E4C23"/>
    <w:rsid w:val="009654DC"/>
    <w:rsid w:val="009771BD"/>
    <w:rsid w:val="009C4D80"/>
    <w:rsid w:val="00A00986"/>
    <w:rsid w:val="00A54071"/>
    <w:rsid w:val="00A632EB"/>
    <w:rsid w:val="00AF3BBB"/>
    <w:rsid w:val="00B15EC8"/>
    <w:rsid w:val="00BC0300"/>
    <w:rsid w:val="00BD6F59"/>
    <w:rsid w:val="00CC5F80"/>
    <w:rsid w:val="00CD6912"/>
    <w:rsid w:val="00D40F7E"/>
    <w:rsid w:val="00DD0723"/>
    <w:rsid w:val="00DE52D6"/>
    <w:rsid w:val="00E324D2"/>
    <w:rsid w:val="00E81A48"/>
    <w:rsid w:val="00EE5359"/>
    <w:rsid w:val="00F114FD"/>
    <w:rsid w:val="00F6445A"/>
    <w:rsid w:val="00FB07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746E"/>
  <w15:chartTrackingRefBased/>
  <w15:docId w15:val="{57289788-BF05-4C06-B3DA-3C2F5E2F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2545DC"/>
    <w:pPr>
      <w:keepNext/>
      <w:spacing w:after="0" w:line="240" w:lineRule="auto"/>
      <w:ind w:firstLine="708"/>
      <w:jc w:val="both"/>
      <w:outlineLvl w:val="0"/>
    </w:pPr>
    <w:rPr>
      <w:rFonts w:ascii="Times New Roman" w:eastAsia="Times New Roman" w:hAnsi="Times New Roman" w:cs="Times New Roman"/>
      <w:i/>
      <w:iCs/>
      <w:sz w:val="24"/>
      <w:szCs w:val="24"/>
      <w:lang w:eastAsia="hr-HR"/>
    </w:rPr>
  </w:style>
  <w:style w:type="paragraph" w:styleId="Naslov2">
    <w:name w:val="heading 2"/>
    <w:basedOn w:val="Normal"/>
    <w:next w:val="Normal"/>
    <w:link w:val="Naslov2Char"/>
    <w:qFormat/>
    <w:rsid w:val="002545DC"/>
    <w:pPr>
      <w:keepNext/>
      <w:spacing w:after="0" w:line="240" w:lineRule="auto"/>
      <w:jc w:val="both"/>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2545DC"/>
    <w:pPr>
      <w:keepNext/>
      <w:spacing w:after="0" w:line="240" w:lineRule="auto"/>
      <w:ind w:firstLine="708"/>
      <w:jc w:val="both"/>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qFormat/>
    <w:rsid w:val="002545DC"/>
    <w:pPr>
      <w:keepNext/>
      <w:spacing w:after="0" w:line="240" w:lineRule="auto"/>
      <w:outlineLvl w:val="3"/>
    </w:pPr>
    <w:rPr>
      <w:rFonts w:ascii="Times New Roman" w:eastAsia="Times New Roman" w:hAnsi="Times New Roman" w:cs="Times New Roman"/>
      <w:b/>
      <w:bCs/>
      <w:color w:val="FF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45DC"/>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2545DC"/>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2545DC"/>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2545DC"/>
    <w:rPr>
      <w:rFonts w:ascii="Times New Roman" w:eastAsia="Times New Roman" w:hAnsi="Times New Roman" w:cs="Times New Roman"/>
      <w:b/>
      <w:bCs/>
      <w:color w:val="FF0000"/>
      <w:sz w:val="24"/>
      <w:szCs w:val="24"/>
      <w:lang w:eastAsia="hr-HR"/>
    </w:rPr>
  </w:style>
  <w:style w:type="numbering" w:customStyle="1" w:styleId="Bezpopisa1">
    <w:name w:val="Bez popisa1"/>
    <w:next w:val="Bezpopisa"/>
    <w:uiPriority w:val="99"/>
    <w:semiHidden/>
    <w:unhideWhenUsed/>
    <w:rsid w:val="002545DC"/>
  </w:style>
  <w:style w:type="paragraph" w:styleId="Tijeloteksta">
    <w:name w:val="Body Text"/>
    <w:basedOn w:val="Normal"/>
    <w:link w:val="TijelotekstaChar"/>
    <w:rsid w:val="002545DC"/>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2545DC"/>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2545DC"/>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2545DC"/>
    <w:rPr>
      <w:rFonts w:ascii="Times New Roman" w:eastAsia="Times New Roman" w:hAnsi="Times New Roman" w:cs="Times New Roman"/>
      <w:sz w:val="20"/>
      <w:szCs w:val="20"/>
      <w:lang w:eastAsia="hr-HR"/>
    </w:rPr>
  </w:style>
  <w:style w:type="character" w:styleId="Referencafusnote">
    <w:name w:val="footnote reference"/>
    <w:semiHidden/>
    <w:rsid w:val="002545DC"/>
    <w:rPr>
      <w:vertAlign w:val="superscript"/>
    </w:rPr>
  </w:style>
  <w:style w:type="paragraph" w:styleId="Uvuenotijeloteksta">
    <w:name w:val="Body Text Indent"/>
    <w:basedOn w:val="Normal"/>
    <w:link w:val="UvuenotijelotekstaChar"/>
    <w:semiHidden/>
    <w:rsid w:val="002545DC"/>
    <w:pPr>
      <w:spacing w:after="0" w:line="240" w:lineRule="auto"/>
      <w:ind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2545DC"/>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2545DC"/>
    <w:pPr>
      <w:spacing w:after="0" w:line="240" w:lineRule="auto"/>
      <w:ind w:firstLine="708"/>
      <w:jc w:val="both"/>
    </w:pPr>
    <w:rPr>
      <w:rFonts w:ascii="Times New Roman" w:eastAsia="Times New Roman" w:hAnsi="Times New Roman" w:cs="Times New Roman"/>
      <w:i/>
      <w:iCs/>
      <w:sz w:val="24"/>
      <w:szCs w:val="24"/>
      <w:lang w:eastAsia="hr-HR"/>
    </w:rPr>
  </w:style>
  <w:style w:type="character" w:customStyle="1" w:styleId="Tijeloteksta-uvlaka2Char">
    <w:name w:val="Tijelo teksta - uvlaka 2 Char"/>
    <w:aliases w:val="  uvlaka 2 Char"/>
    <w:basedOn w:val="Zadanifontodlomka"/>
    <w:link w:val="Tijeloteksta-uvlaka2"/>
    <w:semiHidden/>
    <w:rsid w:val="002545DC"/>
    <w:rPr>
      <w:rFonts w:ascii="Times New Roman" w:eastAsia="Times New Roman" w:hAnsi="Times New Roman" w:cs="Times New Roman"/>
      <w:i/>
      <w:iCs/>
      <w:sz w:val="24"/>
      <w:szCs w:val="24"/>
      <w:lang w:eastAsia="hr-HR"/>
    </w:rPr>
  </w:style>
  <w:style w:type="paragraph" w:styleId="StandardWeb">
    <w:name w:val="Normal (Web)"/>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2545DC"/>
    <w:pPr>
      <w:spacing w:after="0" w:line="240" w:lineRule="auto"/>
    </w:pPr>
    <w:rPr>
      <w:rFonts w:ascii="Times New Roman" w:eastAsia="Times New Roman" w:hAnsi="Times New Roman" w:cs="Times New Roman"/>
      <w:color w:val="FF0000"/>
      <w:sz w:val="24"/>
      <w:szCs w:val="24"/>
      <w:lang w:val="x-none" w:eastAsia="x-none"/>
    </w:rPr>
  </w:style>
  <w:style w:type="character" w:customStyle="1" w:styleId="Tijeloteksta2Char">
    <w:name w:val="Tijelo teksta 2 Char"/>
    <w:basedOn w:val="Zadanifontodlomka"/>
    <w:link w:val="Tijeloteksta2"/>
    <w:semiHidden/>
    <w:rsid w:val="002545DC"/>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2545D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2545DC"/>
    <w:rPr>
      <w:rFonts w:ascii="Tahoma" w:eastAsia="Times New Roman" w:hAnsi="Tahoma" w:cs="Tahoma"/>
      <w:sz w:val="16"/>
      <w:szCs w:val="16"/>
      <w:lang w:eastAsia="hr-HR"/>
    </w:rPr>
  </w:style>
  <w:style w:type="paragraph" w:styleId="Zaglavlje">
    <w:name w:val="header"/>
    <w:basedOn w:val="Normal"/>
    <w:link w:val="ZaglavljeChar"/>
    <w:semiHidden/>
    <w:rsid w:val="002545D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semiHidden/>
    <w:rsid w:val="002545DC"/>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2545D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545DC"/>
    <w:rPr>
      <w:rFonts w:ascii="Times New Roman" w:eastAsia="Times New Roman" w:hAnsi="Times New Roman" w:cs="Times New Roman"/>
      <w:sz w:val="24"/>
      <w:szCs w:val="24"/>
      <w:lang w:eastAsia="hr-HR"/>
    </w:rPr>
  </w:style>
  <w:style w:type="character" w:styleId="Brojstranice">
    <w:name w:val="page number"/>
    <w:basedOn w:val="Zadanifontodlomka"/>
    <w:semiHidden/>
    <w:rsid w:val="002545DC"/>
  </w:style>
  <w:style w:type="character" w:customStyle="1" w:styleId="BodyTextChar">
    <w:name w:val="Body Text Char"/>
    <w:rsid w:val="002545DC"/>
    <w:rPr>
      <w:sz w:val="24"/>
      <w:szCs w:val="24"/>
    </w:rPr>
  </w:style>
  <w:style w:type="paragraph" w:styleId="Odlomakpopisa">
    <w:name w:val="List Paragraph"/>
    <w:basedOn w:val="Normal"/>
    <w:uiPriority w:val="34"/>
    <w:qFormat/>
    <w:rsid w:val="002545DC"/>
    <w:pPr>
      <w:spacing w:after="0" w:line="240" w:lineRule="auto"/>
      <w:ind w:left="708"/>
    </w:pPr>
    <w:rPr>
      <w:rFonts w:ascii="Times New Roman" w:eastAsia="Times New Roman" w:hAnsi="Times New Roman" w:cs="Times New Roman"/>
      <w:sz w:val="24"/>
      <w:szCs w:val="24"/>
      <w:lang w:eastAsia="hr-HR"/>
    </w:rPr>
  </w:style>
  <w:style w:type="paragraph" w:customStyle="1" w:styleId="t-12-9-fett-s">
    <w:name w:val="t-12-9-fett-s"/>
    <w:basedOn w:val="Normal"/>
    <w:rsid w:val="002545DC"/>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styleId="Naglaeno">
    <w:name w:val="Strong"/>
    <w:qFormat/>
    <w:rsid w:val="002545DC"/>
    <w:rPr>
      <w:b/>
      <w:bCs/>
    </w:rPr>
  </w:style>
  <w:style w:type="paragraph" w:customStyle="1" w:styleId="t-9-8">
    <w:name w:val="t-9-8"/>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2545DC"/>
    <w:rPr>
      <w:sz w:val="16"/>
      <w:szCs w:val="16"/>
    </w:rPr>
  </w:style>
  <w:style w:type="paragraph" w:styleId="Tekstkomentara">
    <w:name w:val="annotation text"/>
    <w:basedOn w:val="Normal"/>
    <w:link w:val="TekstkomentaraChar"/>
    <w:uiPriority w:val="99"/>
    <w:semiHidden/>
    <w:unhideWhenUsed/>
    <w:rsid w:val="002545DC"/>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2545DC"/>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2545DC"/>
    <w:rPr>
      <w:b/>
      <w:bCs/>
    </w:rPr>
  </w:style>
  <w:style w:type="character" w:customStyle="1" w:styleId="PredmetkomentaraChar">
    <w:name w:val="Predmet komentara Char"/>
    <w:basedOn w:val="TekstkomentaraChar"/>
    <w:link w:val="Predmetkomentara"/>
    <w:uiPriority w:val="99"/>
    <w:semiHidden/>
    <w:rsid w:val="002545DC"/>
    <w:rPr>
      <w:rFonts w:ascii="Times New Roman" w:eastAsia="Times New Roman" w:hAnsi="Times New Roman" w:cs="Times New Roman"/>
      <w:b/>
      <w:bCs/>
      <w:sz w:val="20"/>
      <w:szCs w:val="20"/>
      <w:lang w:eastAsia="hr-HR"/>
    </w:rPr>
  </w:style>
  <w:style w:type="paragraph" w:customStyle="1" w:styleId="box457683">
    <w:name w:val="box_457683"/>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4">
    <w:name w:val="box_457684"/>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ockica">
    <w:name w:val="Kockica"/>
    <w:basedOn w:val="Tijeloteksta"/>
    <w:link w:val="KockicaChar"/>
    <w:rsid w:val="002545DC"/>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2545DC"/>
    <w:pPr>
      <w:numPr>
        <w:numId w:val="13"/>
      </w:numPr>
      <w:ind w:left="1418" w:hanging="284"/>
    </w:pPr>
    <w:rPr>
      <w:rFonts w:ascii="Arial" w:hAnsi="Arial" w:cs="Arial"/>
      <w:color w:val="000000"/>
    </w:rPr>
  </w:style>
  <w:style w:type="character" w:customStyle="1" w:styleId="KockicaChar">
    <w:name w:val="Kockica Char"/>
    <w:link w:val="Kockica"/>
    <w:rsid w:val="002545DC"/>
    <w:rPr>
      <w:rFonts w:ascii="Arial" w:eastAsia="Times New Roman" w:hAnsi="Arial" w:cs="Arial"/>
      <w:color w:val="000000"/>
      <w:sz w:val="24"/>
      <w:szCs w:val="24"/>
      <w:lang w:val="x-none" w:eastAsia="x-none"/>
    </w:rPr>
  </w:style>
  <w:style w:type="character" w:styleId="Istaknuto">
    <w:name w:val="Emphasis"/>
    <w:uiPriority w:val="20"/>
    <w:qFormat/>
    <w:rsid w:val="002545DC"/>
    <w:rPr>
      <w:i/>
      <w:iCs/>
    </w:rPr>
  </w:style>
  <w:style w:type="character" w:customStyle="1" w:styleId="KockicanovaChar">
    <w:name w:val="Kockica nova Char"/>
    <w:link w:val="Kockicanova"/>
    <w:rsid w:val="002545DC"/>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3029">
    <w:name w:val="box_473029"/>
    <w:basedOn w:val="Normal"/>
    <w:rsid w:val="002545D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2545DC"/>
    <w:pPr>
      <w:spacing w:after="0" w:line="240" w:lineRule="auto"/>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8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11551</Words>
  <Characters>65841</Characters>
  <Application>Microsoft Office Word</Application>
  <DocSecurity>0</DocSecurity>
  <Lines>548</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Barislav Poparić</cp:lastModifiedBy>
  <cp:revision>2</cp:revision>
  <dcterms:created xsi:type="dcterms:W3CDTF">2024-09-25T11:07:00Z</dcterms:created>
  <dcterms:modified xsi:type="dcterms:W3CDTF">2024-09-25T11:07:00Z</dcterms:modified>
</cp:coreProperties>
</file>